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BBF04"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Министерство спорта Российской Федерации</w:t>
      </w:r>
    </w:p>
    <w:p w14:paraId="52EBEABF"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3F99899D"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14:paraId="004118EA"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высшего образования</w:t>
      </w:r>
    </w:p>
    <w:p w14:paraId="5C658A6B"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«Московская государственная академия физической культуры»</w:t>
      </w:r>
    </w:p>
    <w:p w14:paraId="3E7C1AAA"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p>
    <w:p w14:paraId="3A17D449" w14:textId="7777777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Кафедра Теории и методики физической культуры и спорта</w:t>
      </w:r>
    </w:p>
    <w:p w14:paraId="3F37B6E8" w14:textId="77777777" w:rsidR="00407506" w:rsidRPr="00124EF3" w:rsidRDefault="00407506" w:rsidP="005B3440">
      <w:pPr>
        <w:widowControl w:val="0"/>
        <w:numPr>
          <w:ilvl w:val="0"/>
          <w:numId w:val="12"/>
        </w:numPr>
        <w:spacing w:after="0" w:line="240" w:lineRule="auto"/>
        <w:jc w:val="center"/>
        <w:rPr>
          <w:rFonts w:ascii="Times New Roman" w:hAnsi="Times New Roman" w:cs="Times New Roman"/>
          <w:color w:val="000000" w:themeColor="text1"/>
          <w:sz w:val="24"/>
          <w:szCs w:val="24"/>
        </w:rPr>
      </w:pPr>
    </w:p>
    <w:tbl>
      <w:tblPr>
        <w:tblW w:w="5000" w:type="pct"/>
        <w:tblLook w:val="04A0" w:firstRow="1" w:lastRow="0" w:firstColumn="1" w:lastColumn="0" w:noHBand="0" w:noVBand="1"/>
      </w:tblPr>
      <w:tblGrid>
        <w:gridCol w:w="5160"/>
        <w:gridCol w:w="4977"/>
      </w:tblGrid>
      <w:tr w:rsidR="00407506" w:rsidRPr="00124EF3" w14:paraId="74DCCE2C" w14:textId="77777777" w:rsidTr="00F20F9A">
        <w:tc>
          <w:tcPr>
            <w:tcW w:w="2545" w:type="pct"/>
            <w:hideMark/>
          </w:tcPr>
          <w:p w14:paraId="395DFEE3" w14:textId="7A0F3C27" w:rsidR="00407506" w:rsidRPr="00124EF3" w:rsidRDefault="00407506" w:rsidP="005B3440">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w:t>
            </w:r>
          </w:p>
        </w:tc>
        <w:tc>
          <w:tcPr>
            <w:tcW w:w="2455" w:type="pct"/>
            <w:hideMark/>
          </w:tcPr>
          <w:p w14:paraId="0C3E2ED5" w14:textId="77777777" w:rsidR="00A81B2B" w:rsidRPr="00124EF3" w:rsidRDefault="00A81B2B" w:rsidP="00A81B2B">
            <w:pPr>
              <w:widowControl w:val="0"/>
              <w:spacing w:after="0"/>
              <w:jc w:val="center"/>
              <w:rPr>
                <w:rFonts w:ascii="Times New Roman" w:hAnsi="Times New Roman" w:cs="Times New Roman"/>
                <w:color w:val="000000"/>
                <w:sz w:val="24"/>
                <w:szCs w:val="24"/>
              </w:rPr>
            </w:pPr>
            <w:r w:rsidRPr="00124EF3">
              <w:rPr>
                <w:rFonts w:ascii="Times New Roman" w:hAnsi="Times New Roman" w:cs="Times New Roman"/>
                <w:color w:val="000000"/>
                <w:sz w:val="24"/>
                <w:szCs w:val="24"/>
              </w:rPr>
              <w:t>УТВЕРЖДЕНО</w:t>
            </w:r>
          </w:p>
          <w:p w14:paraId="4897581D" w14:textId="77777777" w:rsidR="00A81B2B" w:rsidRPr="00124EF3" w:rsidRDefault="00A81B2B" w:rsidP="00A81B2B">
            <w:pPr>
              <w:widowControl w:val="0"/>
              <w:spacing w:after="0"/>
              <w:jc w:val="center"/>
              <w:rPr>
                <w:rFonts w:ascii="Times New Roman" w:hAnsi="Times New Roman" w:cs="Times New Roman"/>
                <w:color w:val="000000"/>
                <w:sz w:val="24"/>
                <w:szCs w:val="24"/>
              </w:rPr>
            </w:pPr>
            <w:r w:rsidRPr="00124EF3">
              <w:rPr>
                <w:rFonts w:ascii="Times New Roman" w:hAnsi="Times New Roman" w:cs="Times New Roman"/>
                <w:color w:val="000000"/>
                <w:sz w:val="24"/>
                <w:szCs w:val="24"/>
              </w:rPr>
              <w:t>Председатель УМК,</w:t>
            </w:r>
          </w:p>
          <w:p w14:paraId="711C1A9C" w14:textId="77777777" w:rsidR="00A81B2B" w:rsidRPr="00124EF3" w:rsidRDefault="00A81B2B" w:rsidP="00A81B2B">
            <w:pPr>
              <w:widowControl w:val="0"/>
              <w:spacing w:after="0"/>
              <w:jc w:val="center"/>
              <w:rPr>
                <w:rFonts w:ascii="Times New Roman" w:hAnsi="Times New Roman" w:cs="Times New Roman"/>
                <w:color w:val="000000"/>
                <w:sz w:val="24"/>
                <w:szCs w:val="24"/>
              </w:rPr>
            </w:pPr>
            <w:proofErr w:type="spellStart"/>
            <w:r w:rsidRPr="00124EF3">
              <w:rPr>
                <w:rFonts w:ascii="Times New Roman" w:hAnsi="Times New Roman" w:cs="Times New Roman"/>
                <w:color w:val="000000"/>
                <w:sz w:val="24"/>
                <w:szCs w:val="24"/>
              </w:rPr>
              <w:t>и.о</w:t>
            </w:r>
            <w:proofErr w:type="spellEnd"/>
            <w:r w:rsidRPr="00124EF3">
              <w:rPr>
                <w:rFonts w:ascii="Times New Roman" w:hAnsi="Times New Roman" w:cs="Times New Roman"/>
                <w:color w:val="000000"/>
                <w:sz w:val="24"/>
                <w:szCs w:val="24"/>
              </w:rPr>
              <w:t>. проректора по учебной работе</w:t>
            </w:r>
          </w:p>
          <w:p w14:paraId="5E35BDBE" w14:textId="77777777" w:rsidR="00A81B2B" w:rsidRPr="00124EF3" w:rsidRDefault="00A81B2B" w:rsidP="00A81B2B">
            <w:pPr>
              <w:widowControl w:val="0"/>
              <w:spacing w:after="0"/>
              <w:jc w:val="center"/>
              <w:rPr>
                <w:rFonts w:ascii="Times New Roman" w:hAnsi="Times New Roman" w:cs="Times New Roman"/>
                <w:color w:val="000000"/>
                <w:sz w:val="24"/>
                <w:szCs w:val="24"/>
              </w:rPr>
            </w:pPr>
            <w:r w:rsidRPr="00124EF3">
              <w:rPr>
                <w:rFonts w:ascii="Times New Roman" w:hAnsi="Times New Roman" w:cs="Times New Roman"/>
                <w:color w:val="000000"/>
                <w:sz w:val="24"/>
                <w:szCs w:val="24"/>
              </w:rPr>
              <w:t>канд. пед. наук. А.С. Солнцева</w:t>
            </w:r>
          </w:p>
          <w:p w14:paraId="4EBD1197" w14:textId="77777777" w:rsidR="00A81B2B" w:rsidRPr="00124EF3" w:rsidRDefault="00A81B2B" w:rsidP="00A81B2B">
            <w:pPr>
              <w:widowControl w:val="0"/>
              <w:spacing w:after="0"/>
              <w:jc w:val="center"/>
              <w:rPr>
                <w:rFonts w:ascii="Times New Roman" w:hAnsi="Times New Roman" w:cs="Times New Roman"/>
                <w:color w:val="000000"/>
                <w:sz w:val="24"/>
                <w:szCs w:val="24"/>
              </w:rPr>
            </w:pPr>
            <w:r w:rsidRPr="00124EF3">
              <w:rPr>
                <w:rFonts w:ascii="Times New Roman" w:hAnsi="Times New Roman" w:cs="Times New Roman"/>
                <w:color w:val="000000"/>
                <w:sz w:val="24"/>
                <w:szCs w:val="24"/>
              </w:rPr>
              <w:t>______________________________</w:t>
            </w:r>
          </w:p>
          <w:p w14:paraId="471B140B" w14:textId="4658B974" w:rsidR="00407506" w:rsidRPr="00124EF3" w:rsidRDefault="00A81B2B" w:rsidP="00A81B2B">
            <w:pPr>
              <w:widowControl w:val="0"/>
              <w:spacing w:after="0" w:line="240" w:lineRule="auto"/>
              <w:jc w:val="center"/>
              <w:rPr>
                <w:rFonts w:ascii="Times New Roman" w:hAnsi="Times New Roman" w:cs="Times New Roman"/>
                <w:color w:val="000000" w:themeColor="text1"/>
                <w:sz w:val="24"/>
                <w:szCs w:val="24"/>
              </w:rPr>
            </w:pPr>
            <w:r w:rsidRPr="00124EF3">
              <w:rPr>
                <w:rFonts w:ascii="Times New Roman" w:hAnsi="Times New Roman" w:cs="Times New Roman"/>
                <w:sz w:val="24"/>
                <w:szCs w:val="24"/>
              </w:rPr>
              <w:t>«21» июня 2022 г</w:t>
            </w:r>
          </w:p>
        </w:tc>
      </w:tr>
    </w:tbl>
    <w:p w14:paraId="55DE6891"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505E62CF"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РАБОЧАЯ ПРОГРАММА ДИСЦИПЛИНЫ</w:t>
      </w:r>
    </w:p>
    <w:p w14:paraId="50017AC3"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63CF6354"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ПРОФЕССИОНАЛЬНЫЕ СТАНДАРТЫ В ОБЛАСТИ ФИЗИЧЕСКОЙ КУЛЬТУРЫ И СПОРТА</w:t>
      </w:r>
    </w:p>
    <w:p w14:paraId="26227B36" w14:textId="77777777" w:rsidR="00407506" w:rsidRPr="00124EF3" w:rsidRDefault="00407506" w:rsidP="005B3440">
      <w:pPr>
        <w:widowControl w:val="0"/>
        <w:spacing w:after="0" w:line="240" w:lineRule="auto"/>
        <w:jc w:val="center"/>
        <w:rPr>
          <w:rFonts w:ascii="Times New Roman" w:hAnsi="Times New Roman" w:cs="Times New Roman"/>
          <w:b/>
          <w:iCs/>
          <w:color w:val="000000" w:themeColor="text1"/>
          <w:sz w:val="24"/>
          <w:szCs w:val="24"/>
        </w:rPr>
      </w:pPr>
      <w:r w:rsidRPr="00124EF3">
        <w:rPr>
          <w:rFonts w:ascii="Times New Roman" w:hAnsi="Times New Roman" w:cs="Times New Roman"/>
          <w:b/>
          <w:iCs/>
          <w:color w:val="000000" w:themeColor="text1"/>
          <w:sz w:val="24"/>
          <w:szCs w:val="24"/>
        </w:rPr>
        <w:t>Б1.В.04</w:t>
      </w:r>
    </w:p>
    <w:p w14:paraId="13DD9D76"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37EE7F59"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Направление подготовки</w:t>
      </w:r>
    </w:p>
    <w:p w14:paraId="53985E1C" w14:textId="77777777" w:rsidR="00407506" w:rsidRPr="00124EF3" w:rsidRDefault="00407506" w:rsidP="005B3440">
      <w:pPr>
        <w:spacing w:after="0" w:line="240" w:lineRule="auto"/>
        <w:jc w:val="center"/>
        <w:rPr>
          <w:rFonts w:ascii="Times New Roman" w:hAnsi="Times New Roman" w:cs="Times New Roman"/>
          <w:i/>
          <w:color w:val="000000" w:themeColor="text1"/>
          <w:sz w:val="24"/>
          <w:szCs w:val="24"/>
        </w:rPr>
      </w:pPr>
      <w:r w:rsidRPr="00124EF3">
        <w:rPr>
          <w:rFonts w:ascii="Times New Roman" w:hAnsi="Times New Roman" w:cs="Times New Roman"/>
          <w:i/>
          <w:color w:val="000000" w:themeColor="text1"/>
          <w:sz w:val="24"/>
          <w:szCs w:val="24"/>
        </w:rPr>
        <w:t>49.04.03Спорт</w:t>
      </w:r>
    </w:p>
    <w:p w14:paraId="175F3DC7"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3BD1BA75"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Наименование ОПОП </w:t>
      </w:r>
    </w:p>
    <w:p w14:paraId="77EAF90F" w14:textId="77777777" w:rsidR="00407506" w:rsidRPr="00124EF3" w:rsidRDefault="00407506" w:rsidP="005B3440">
      <w:pPr>
        <w:spacing w:after="0" w:line="240" w:lineRule="auto"/>
        <w:jc w:val="center"/>
        <w:rPr>
          <w:rFonts w:ascii="Times New Roman" w:hAnsi="Times New Roman" w:cs="Times New Roman"/>
          <w:i/>
          <w:color w:val="000000" w:themeColor="text1"/>
          <w:sz w:val="24"/>
          <w:szCs w:val="24"/>
        </w:rPr>
      </w:pPr>
      <w:r w:rsidRPr="00124EF3">
        <w:rPr>
          <w:rFonts w:ascii="Times New Roman" w:hAnsi="Times New Roman" w:cs="Times New Roman"/>
          <w:i/>
          <w:color w:val="000000" w:themeColor="text1"/>
          <w:sz w:val="24"/>
          <w:szCs w:val="24"/>
        </w:rPr>
        <w:t>«Подготовка спортивного резерва»</w:t>
      </w:r>
    </w:p>
    <w:p w14:paraId="0C61BD7F" w14:textId="77777777" w:rsidR="00407506" w:rsidRPr="00124EF3" w:rsidRDefault="00407506" w:rsidP="005B3440">
      <w:pPr>
        <w:widowControl w:val="0"/>
        <w:spacing w:after="0" w:line="240" w:lineRule="auto"/>
        <w:jc w:val="center"/>
        <w:rPr>
          <w:rFonts w:ascii="Times New Roman" w:hAnsi="Times New Roman" w:cs="Times New Roman"/>
          <w:b/>
          <w:i/>
          <w:color w:val="000000" w:themeColor="text1"/>
          <w:sz w:val="24"/>
          <w:szCs w:val="24"/>
        </w:rPr>
      </w:pPr>
    </w:p>
    <w:p w14:paraId="1CAF6D28"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Квалификация выпускника</w:t>
      </w:r>
    </w:p>
    <w:p w14:paraId="10FB5DF8"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Магистр</w:t>
      </w:r>
    </w:p>
    <w:p w14:paraId="16509CAF"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p>
    <w:p w14:paraId="2D9791C9"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Форма </w:t>
      </w:r>
    </w:p>
    <w:p w14:paraId="2AC085F1" w14:textId="77777777" w:rsidR="00407506" w:rsidRPr="00124EF3" w:rsidRDefault="00407506" w:rsidP="005B3440">
      <w:pPr>
        <w:widowControl w:val="0"/>
        <w:spacing w:after="0" w:line="24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обучения/заочная</w:t>
      </w:r>
    </w:p>
    <w:p w14:paraId="36DF31B0" w14:textId="77777777" w:rsidR="00254FD3" w:rsidRPr="00124EF3" w:rsidRDefault="00254FD3" w:rsidP="005B3440">
      <w:pPr>
        <w:widowControl w:val="0"/>
        <w:spacing w:after="0" w:line="240" w:lineRule="auto"/>
        <w:jc w:val="center"/>
        <w:rPr>
          <w:rFonts w:ascii="Times New Roman" w:hAnsi="Times New Roman" w:cs="Times New Roman"/>
          <w:b/>
          <w:color w:val="000000" w:themeColor="text1"/>
          <w:sz w:val="24"/>
          <w:szCs w:val="24"/>
        </w:rPr>
      </w:pPr>
    </w:p>
    <w:p w14:paraId="2B81FD30" w14:textId="77777777" w:rsidR="00254FD3" w:rsidRPr="00124EF3" w:rsidRDefault="00254FD3" w:rsidP="005B3440">
      <w:pPr>
        <w:widowControl w:val="0"/>
        <w:spacing w:after="0" w:line="240" w:lineRule="auto"/>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302"/>
        <w:gridCol w:w="1496"/>
        <w:gridCol w:w="4339"/>
      </w:tblGrid>
      <w:tr w:rsidR="00A81B2B" w:rsidRPr="00124EF3" w14:paraId="4AE008C4" w14:textId="77777777" w:rsidTr="00A31C6B">
        <w:trPr>
          <w:trHeight w:val="3026"/>
        </w:trPr>
        <w:tc>
          <w:tcPr>
            <w:tcW w:w="2122" w:type="pct"/>
          </w:tcPr>
          <w:p w14:paraId="3583AF9C" w14:textId="77777777" w:rsidR="00A81B2B" w:rsidRPr="00124EF3" w:rsidRDefault="00A81B2B" w:rsidP="00A31C6B">
            <w:pPr>
              <w:spacing w:after="0"/>
              <w:jc w:val="center"/>
              <w:rPr>
                <w:rFonts w:ascii="Times New Roman" w:hAnsi="Times New Roman" w:cs="Times New Roman"/>
                <w:color w:val="000000" w:themeColor="text1"/>
                <w:sz w:val="24"/>
                <w:szCs w:val="24"/>
              </w:rPr>
            </w:pPr>
          </w:p>
          <w:p w14:paraId="17F4CEDD" w14:textId="77777777" w:rsidR="00A81B2B" w:rsidRPr="00124EF3" w:rsidRDefault="00A81B2B" w:rsidP="00A31C6B">
            <w:pPr>
              <w:spacing w:after="0"/>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СОГЛАСОВАНО</w:t>
            </w:r>
          </w:p>
          <w:p w14:paraId="25B0A9F0" w14:textId="77777777" w:rsidR="00A81B2B" w:rsidRPr="00124EF3" w:rsidRDefault="00A81B2B" w:rsidP="00A31C6B">
            <w:pPr>
              <w:spacing w:after="0"/>
              <w:jc w:val="center"/>
              <w:rPr>
                <w:rFonts w:ascii="Times New Roman" w:hAnsi="Times New Roman" w:cs="Times New Roman"/>
                <w:color w:val="000000" w:themeColor="text1"/>
                <w:sz w:val="24"/>
                <w:szCs w:val="24"/>
              </w:rPr>
            </w:pPr>
          </w:p>
          <w:p w14:paraId="057411C4" w14:textId="77777777" w:rsidR="00A81B2B" w:rsidRPr="00124EF3" w:rsidRDefault="00A81B2B" w:rsidP="00A31C6B">
            <w:pPr>
              <w:spacing w:after="0" w:line="36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 xml:space="preserve">Декан факультета </w:t>
            </w:r>
          </w:p>
          <w:p w14:paraId="50DA3ACF" w14:textId="77777777" w:rsidR="00A81B2B" w:rsidRPr="00124EF3" w:rsidRDefault="00A81B2B" w:rsidP="00A31C6B">
            <w:pPr>
              <w:spacing w:after="0" w:line="36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 xml:space="preserve">магистерской подготовки, </w:t>
            </w:r>
          </w:p>
          <w:p w14:paraId="5F0EF04A" w14:textId="77777777" w:rsidR="00A81B2B" w:rsidRPr="00124EF3" w:rsidRDefault="00A81B2B" w:rsidP="00A31C6B">
            <w:pPr>
              <w:spacing w:after="0" w:line="360" w:lineRule="auto"/>
              <w:jc w:val="center"/>
              <w:rPr>
                <w:rFonts w:ascii="Times New Roman" w:hAnsi="Times New Roman" w:cs="Times New Roman"/>
                <w:color w:val="000000" w:themeColor="text1"/>
                <w:sz w:val="24"/>
                <w:szCs w:val="24"/>
              </w:rPr>
            </w:pPr>
            <w:proofErr w:type="spellStart"/>
            <w:r w:rsidRPr="00124EF3">
              <w:rPr>
                <w:rFonts w:ascii="Times New Roman" w:hAnsi="Times New Roman" w:cs="Times New Roman"/>
                <w:color w:val="000000" w:themeColor="text1"/>
                <w:sz w:val="24"/>
                <w:szCs w:val="24"/>
              </w:rPr>
              <w:t>канд.фармацевт.наук</w:t>
            </w:r>
            <w:proofErr w:type="spellEnd"/>
            <w:r w:rsidRPr="00124EF3">
              <w:rPr>
                <w:rFonts w:ascii="Times New Roman" w:hAnsi="Times New Roman" w:cs="Times New Roman"/>
                <w:color w:val="000000" w:themeColor="text1"/>
                <w:sz w:val="24"/>
                <w:szCs w:val="24"/>
              </w:rPr>
              <w:t>, доцент</w:t>
            </w:r>
          </w:p>
          <w:p w14:paraId="5B251F99" w14:textId="77777777" w:rsidR="00A81B2B" w:rsidRPr="00124EF3" w:rsidRDefault="00A81B2B" w:rsidP="00A31C6B">
            <w:pPr>
              <w:spacing w:after="0" w:line="36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____________Н.А. Вощинина</w:t>
            </w:r>
          </w:p>
          <w:p w14:paraId="3A3A0CD2" w14:textId="2763543C" w:rsidR="00A81B2B" w:rsidRPr="00124EF3" w:rsidRDefault="00A81B2B" w:rsidP="00A31C6B">
            <w:pPr>
              <w:spacing w:after="0" w:line="360" w:lineRule="auto"/>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 xml:space="preserve">«14» </w:t>
            </w:r>
            <w:r w:rsidR="00E43F9F" w:rsidRPr="00124EF3">
              <w:rPr>
                <w:rFonts w:ascii="Times New Roman" w:hAnsi="Times New Roman" w:cs="Times New Roman"/>
                <w:color w:val="000000" w:themeColor="text1"/>
                <w:sz w:val="24"/>
                <w:szCs w:val="24"/>
              </w:rPr>
              <w:t>июн</w:t>
            </w:r>
            <w:r w:rsidRPr="00124EF3">
              <w:rPr>
                <w:rFonts w:ascii="Times New Roman" w:hAnsi="Times New Roman" w:cs="Times New Roman"/>
                <w:color w:val="000000" w:themeColor="text1"/>
                <w:sz w:val="24"/>
                <w:szCs w:val="24"/>
              </w:rPr>
              <w:t>я 2022 г..</w:t>
            </w:r>
          </w:p>
        </w:tc>
        <w:tc>
          <w:tcPr>
            <w:tcW w:w="738" w:type="pct"/>
          </w:tcPr>
          <w:p w14:paraId="600A9EC4" w14:textId="77777777" w:rsidR="00A81B2B" w:rsidRPr="00124EF3" w:rsidRDefault="00A81B2B" w:rsidP="00A31C6B">
            <w:pPr>
              <w:spacing w:after="0"/>
              <w:jc w:val="center"/>
              <w:rPr>
                <w:rFonts w:ascii="Times New Roman" w:hAnsi="Times New Roman" w:cs="Times New Roman"/>
                <w:color w:val="000000" w:themeColor="text1"/>
                <w:sz w:val="24"/>
                <w:szCs w:val="24"/>
              </w:rPr>
            </w:pPr>
          </w:p>
          <w:p w14:paraId="1279B42D" w14:textId="77777777" w:rsidR="00A81B2B" w:rsidRPr="00124EF3" w:rsidRDefault="00A81B2B" w:rsidP="00A31C6B">
            <w:pPr>
              <w:spacing w:after="0"/>
              <w:jc w:val="center"/>
              <w:rPr>
                <w:rFonts w:ascii="Times New Roman" w:hAnsi="Times New Roman" w:cs="Times New Roman"/>
                <w:color w:val="000000" w:themeColor="text1"/>
                <w:sz w:val="24"/>
                <w:szCs w:val="24"/>
              </w:rPr>
            </w:pPr>
          </w:p>
          <w:p w14:paraId="6201D632" w14:textId="77777777" w:rsidR="00A81B2B" w:rsidRPr="00124EF3" w:rsidRDefault="00A81B2B" w:rsidP="00A31C6B">
            <w:pPr>
              <w:spacing w:after="0"/>
              <w:jc w:val="center"/>
              <w:rPr>
                <w:rFonts w:ascii="Times New Roman" w:hAnsi="Times New Roman" w:cs="Times New Roman"/>
                <w:color w:val="000000" w:themeColor="text1"/>
                <w:sz w:val="24"/>
                <w:szCs w:val="24"/>
              </w:rPr>
            </w:pPr>
          </w:p>
        </w:tc>
        <w:tc>
          <w:tcPr>
            <w:tcW w:w="2140" w:type="pct"/>
            <w:hideMark/>
          </w:tcPr>
          <w:p w14:paraId="7B8330AD" w14:textId="77777777" w:rsidR="00A81B2B" w:rsidRPr="00124EF3" w:rsidRDefault="00A81B2B" w:rsidP="00A31C6B">
            <w:pPr>
              <w:spacing w:after="0"/>
              <w:jc w:val="center"/>
              <w:rPr>
                <w:rFonts w:ascii="Times New Roman" w:hAnsi="Times New Roman" w:cs="Times New Roman"/>
                <w:color w:val="000000" w:themeColor="text1"/>
                <w:sz w:val="24"/>
                <w:szCs w:val="24"/>
              </w:rPr>
            </w:pPr>
          </w:p>
          <w:p w14:paraId="72EF47FE" w14:textId="77777777" w:rsidR="00A81B2B" w:rsidRPr="00124EF3" w:rsidRDefault="00A81B2B" w:rsidP="00A31C6B">
            <w:pPr>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 xml:space="preserve">Программа рассмотрена и одобрена на заседании кафедры </w:t>
            </w:r>
          </w:p>
          <w:p w14:paraId="60A9D1E2" w14:textId="4CAFC219" w:rsidR="00A81B2B" w:rsidRPr="00124EF3" w:rsidRDefault="00A81B2B" w:rsidP="00A31C6B">
            <w:pPr>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 xml:space="preserve"> (протокол №</w:t>
            </w:r>
            <w:r w:rsidR="00E43F9F" w:rsidRPr="00124EF3">
              <w:rPr>
                <w:rFonts w:ascii="Times New Roman" w:hAnsi="Times New Roman" w:cs="Times New Roman"/>
                <w:color w:val="000000" w:themeColor="text1"/>
                <w:sz w:val="24"/>
                <w:szCs w:val="24"/>
                <w:lang w:eastAsia="en-US"/>
              </w:rPr>
              <w:t>9</w:t>
            </w:r>
            <w:r w:rsidRPr="00124EF3">
              <w:rPr>
                <w:rFonts w:ascii="Times New Roman" w:hAnsi="Times New Roman" w:cs="Times New Roman"/>
                <w:color w:val="000000" w:themeColor="text1"/>
                <w:sz w:val="24"/>
                <w:szCs w:val="24"/>
                <w:lang w:eastAsia="en-US"/>
              </w:rPr>
              <w:t xml:space="preserve"> от </w:t>
            </w:r>
            <w:r w:rsidR="00E43F9F" w:rsidRPr="00124EF3">
              <w:rPr>
                <w:rFonts w:ascii="Times New Roman" w:hAnsi="Times New Roman" w:cs="Times New Roman"/>
                <w:color w:val="000000" w:themeColor="text1"/>
                <w:sz w:val="24"/>
                <w:szCs w:val="24"/>
                <w:lang w:eastAsia="en-US"/>
              </w:rPr>
              <w:t>09</w:t>
            </w:r>
            <w:r w:rsidRPr="00124EF3">
              <w:rPr>
                <w:rFonts w:ascii="Times New Roman" w:hAnsi="Times New Roman" w:cs="Times New Roman"/>
                <w:color w:val="000000" w:themeColor="text1"/>
                <w:sz w:val="24"/>
                <w:szCs w:val="24"/>
                <w:lang w:eastAsia="en-US"/>
              </w:rPr>
              <w:t>.0</w:t>
            </w:r>
            <w:r w:rsidR="00E43F9F" w:rsidRPr="00124EF3">
              <w:rPr>
                <w:rFonts w:ascii="Times New Roman" w:hAnsi="Times New Roman" w:cs="Times New Roman"/>
                <w:color w:val="000000" w:themeColor="text1"/>
                <w:sz w:val="24"/>
                <w:szCs w:val="24"/>
                <w:lang w:eastAsia="en-US"/>
              </w:rPr>
              <w:t>6</w:t>
            </w:r>
            <w:r w:rsidRPr="00124EF3">
              <w:rPr>
                <w:rFonts w:ascii="Times New Roman" w:hAnsi="Times New Roman" w:cs="Times New Roman"/>
                <w:color w:val="000000" w:themeColor="text1"/>
                <w:sz w:val="24"/>
                <w:szCs w:val="24"/>
                <w:lang w:eastAsia="en-US"/>
              </w:rPr>
              <w:t>.2022 г.)</w:t>
            </w:r>
          </w:p>
          <w:p w14:paraId="6DE5B99E" w14:textId="77777777" w:rsidR="00A81B2B" w:rsidRPr="00124EF3" w:rsidRDefault="00A81B2B" w:rsidP="00A31C6B">
            <w:pPr>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 xml:space="preserve">Заведующий кафедрой, </w:t>
            </w:r>
          </w:p>
          <w:p w14:paraId="210EDF88" w14:textId="77777777" w:rsidR="00A81B2B" w:rsidRPr="00124EF3" w:rsidRDefault="00A81B2B" w:rsidP="00A31C6B">
            <w:pPr>
              <w:spacing w:after="0"/>
              <w:jc w:val="center"/>
              <w:rPr>
                <w:rFonts w:ascii="Times New Roman" w:hAnsi="Times New Roman" w:cs="Times New Roman"/>
                <w:b/>
                <w:color w:val="000000" w:themeColor="text1"/>
                <w:sz w:val="24"/>
                <w:szCs w:val="24"/>
              </w:rPr>
            </w:pPr>
            <w:proofErr w:type="spellStart"/>
            <w:r w:rsidRPr="00124EF3">
              <w:rPr>
                <w:rFonts w:ascii="Times New Roman" w:hAnsi="Times New Roman" w:cs="Times New Roman"/>
                <w:color w:val="000000" w:themeColor="text1"/>
                <w:sz w:val="24"/>
                <w:szCs w:val="24"/>
                <w:lang w:eastAsia="en-US"/>
              </w:rPr>
              <w:t>д.п.н</w:t>
            </w:r>
            <w:proofErr w:type="spellEnd"/>
            <w:r w:rsidRPr="00124EF3">
              <w:rPr>
                <w:rFonts w:ascii="Times New Roman" w:hAnsi="Times New Roman" w:cs="Times New Roman"/>
                <w:color w:val="000000" w:themeColor="text1"/>
                <w:sz w:val="24"/>
                <w:szCs w:val="24"/>
                <w:lang w:eastAsia="en-US"/>
              </w:rPr>
              <w:t>., профессор К.С. Дунаев</w:t>
            </w:r>
          </w:p>
          <w:p w14:paraId="52A22512" w14:textId="77777777" w:rsidR="00A81B2B" w:rsidRPr="00124EF3" w:rsidRDefault="00A81B2B" w:rsidP="00A31C6B">
            <w:pPr>
              <w:spacing w:after="0"/>
              <w:jc w:val="center"/>
              <w:rPr>
                <w:rFonts w:ascii="Times New Roman" w:hAnsi="Times New Roman" w:cs="Times New Roman"/>
                <w:color w:val="000000" w:themeColor="text1"/>
                <w:sz w:val="24"/>
                <w:szCs w:val="24"/>
              </w:rPr>
            </w:pPr>
          </w:p>
          <w:p w14:paraId="3174F403" w14:textId="77777777" w:rsidR="00A81B2B" w:rsidRPr="00124EF3" w:rsidRDefault="00A81B2B" w:rsidP="00A31C6B">
            <w:pPr>
              <w:spacing w:after="0"/>
              <w:jc w:val="center"/>
              <w:rPr>
                <w:rFonts w:ascii="Times New Roman" w:hAnsi="Times New Roman" w:cs="Times New Roman"/>
                <w:color w:val="000000" w:themeColor="text1"/>
                <w:sz w:val="24"/>
                <w:szCs w:val="24"/>
              </w:rPr>
            </w:pPr>
          </w:p>
          <w:p w14:paraId="6EC1F413" w14:textId="77777777" w:rsidR="00A81B2B" w:rsidRPr="00124EF3" w:rsidRDefault="00A81B2B" w:rsidP="00A31C6B">
            <w:pPr>
              <w:spacing w:after="0"/>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____________________</w:t>
            </w:r>
          </w:p>
          <w:p w14:paraId="21BD66B4" w14:textId="77777777" w:rsidR="00A81B2B" w:rsidRPr="00124EF3" w:rsidRDefault="00A81B2B" w:rsidP="00A31C6B">
            <w:pPr>
              <w:spacing w:after="0"/>
              <w:jc w:val="center"/>
              <w:rPr>
                <w:rFonts w:ascii="Times New Roman" w:hAnsi="Times New Roman" w:cs="Times New Roman"/>
                <w:color w:val="000000" w:themeColor="text1"/>
                <w:sz w:val="24"/>
                <w:szCs w:val="24"/>
              </w:rPr>
            </w:pPr>
          </w:p>
          <w:p w14:paraId="7A19CD25" w14:textId="2407E39A" w:rsidR="00A81B2B" w:rsidRPr="00124EF3" w:rsidRDefault="00A81B2B" w:rsidP="00A31C6B">
            <w:pPr>
              <w:spacing w:after="0"/>
              <w:jc w:val="cente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w:t>
            </w:r>
            <w:r w:rsidR="00E43F9F" w:rsidRPr="00124EF3">
              <w:rPr>
                <w:rFonts w:ascii="Times New Roman" w:hAnsi="Times New Roman" w:cs="Times New Roman"/>
                <w:color w:val="000000" w:themeColor="text1"/>
                <w:sz w:val="24"/>
                <w:szCs w:val="24"/>
              </w:rPr>
              <w:t>09</w:t>
            </w:r>
            <w:r w:rsidRPr="00124EF3">
              <w:rPr>
                <w:rFonts w:ascii="Times New Roman" w:hAnsi="Times New Roman" w:cs="Times New Roman"/>
                <w:color w:val="000000" w:themeColor="text1"/>
                <w:sz w:val="24"/>
                <w:szCs w:val="24"/>
              </w:rPr>
              <w:t xml:space="preserve">» </w:t>
            </w:r>
            <w:r w:rsidR="00E43F9F" w:rsidRPr="00124EF3">
              <w:rPr>
                <w:rFonts w:ascii="Times New Roman" w:hAnsi="Times New Roman" w:cs="Times New Roman"/>
                <w:color w:val="000000" w:themeColor="text1"/>
                <w:sz w:val="24"/>
                <w:szCs w:val="24"/>
              </w:rPr>
              <w:t>июн</w:t>
            </w:r>
            <w:r w:rsidRPr="00124EF3">
              <w:rPr>
                <w:rFonts w:ascii="Times New Roman" w:hAnsi="Times New Roman" w:cs="Times New Roman"/>
                <w:color w:val="000000" w:themeColor="text1"/>
                <w:sz w:val="24"/>
                <w:szCs w:val="24"/>
              </w:rPr>
              <w:t>я 2022 г.</w:t>
            </w:r>
          </w:p>
        </w:tc>
      </w:tr>
    </w:tbl>
    <w:p w14:paraId="0FBD18A7" w14:textId="77777777" w:rsidR="00A81B2B" w:rsidRPr="00124EF3" w:rsidRDefault="00A81B2B" w:rsidP="00A81B2B">
      <w:pPr>
        <w:spacing w:after="0"/>
        <w:jc w:val="center"/>
        <w:rPr>
          <w:rFonts w:ascii="Times New Roman" w:hAnsi="Times New Roman" w:cs="Times New Roman"/>
          <w:b/>
          <w:color w:val="000000" w:themeColor="text1"/>
          <w:sz w:val="24"/>
          <w:szCs w:val="24"/>
        </w:rPr>
      </w:pPr>
    </w:p>
    <w:p w14:paraId="64678327" w14:textId="77777777" w:rsidR="00A81B2B" w:rsidRPr="00124EF3" w:rsidRDefault="00A81B2B" w:rsidP="00A81B2B">
      <w:pPr>
        <w:spacing w:after="0"/>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Малаховка 2022</w:t>
      </w:r>
    </w:p>
    <w:p w14:paraId="14A7429D" w14:textId="77777777" w:rsidR="00407506" w:rsidRPr="00124EF3" w:rsidRDefault="00407506" w:rsidP="00407506">
      <w:pPr>
        <w:spacing w:after="0"/>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br w:type="page"/>
      </w:r>
    </w:p>
    <w:p w14:paraId="6FB332DC" w14:textId="77777777" w:rsidR="00407506" w:rsidRPr="00124EF3" w:rsidRDefault="00407506" w:rsidP="00407506">
      <w:pPr>
        <w:widowControl w:val="0"/>
        <w:spacing w:after="0"/>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lastRenderedPageBreak/>
        <w:t xml:space="preserve">Рабочая программа разработана в соответствии с ФГОС </w:t>
      </w:r>
      <w:proofErr w:type="spellStart"/>
      <w:r w:rsidRPr="00124EF3">
        <w:rPr>
          <w:rFonts w:ascii="Times New Roman" w:hAnsi="Times New Roman" w:cs="Times New Roman"/>
          <w:color w:val="000000" w:themeColor="text1"/>
          <w:sz w:val="24"/>
          <w:szCs w:val="24"/>
        </w:rPr>
        <w:t>ВОпо</w:t>
      </w:r>
      <w:proofErr w:type="spellEnd"/>
      <w:r w:rsidRPr="00124EF3">
        <w:rPr>
          <w:rFonts w:ascii="Times New Roman" w:hAnsi="Times New Roman" w:cs="Times New Roman"/>
          <w:color w:val="000000" w:themeColor="text1"/>
          <w:sz w:val="24"/>
          <w:szCs w:val="24"/>
        </w:rPr>
        <w:t xml:space="preserve"> направлению подготовки 49.04.03 «Спорт», утвержденным приказом Министерства высшего образования и науки Российской Федерации </w:t>
      </w:r>
      <w:r w:rsidRPr="00124EF3">
        <w:rPr>
          <w:rFonts w:ascii="Times New Roman" w:hAnsi="Times New Roman" w:cs="Times New Roman"/>
          <w:color w:val="00000A"/>
          <w:sz w:val="24"/>
          <w:szCs w:val="24"/>
        </w:rPr>
        <w:t>№ 947 от 19.09.2017 г.</w:t>
      </w:r>
    </w:p>
    <w:p w14:paraId="48B31A1B" w14:textId="77777777" w:rsidR="00407506" w:rsidRPr="00124EF3" w:rsidRDefault="00407506" w:rsidP="00407506">
      <w:pPr>
        <w:spacing w:after="0"/>
        <w:jc w:val="both"/>
        <w:rPr>
          <w:rFonts w:ascii="Times New Roman" w:hAnsi="Times New Roman" w:cs="Times New Roman"/>
          <w:sz w:val="24"/>
          <w:szCs w:val="24"/>
        </w:rPr>
      </w:pPr>
    </w:p>
    <w:p w14:paraId="19FD6523" w14:textId="77777777" w:rsidR="00407506" w:rsidRPr="00124EF3" w:rsidRDefault="00407506" w:rsidP="00407506">
      <w:pPr>
        <w:spacing w:after="0"/>
        <w:rPr>
          <w:rFonts w:ascii="Times New Roman" w:hAnsi="Times New Roman" w:cs="Times New Roman"/>
          <w:sz w:val="24"/>
          <w:szCs w:val="24"/>
        </w:rPr>
      </w:pPr>
    </w:p>
    <w:p w14:paraId="291DB5B3" w14:textId="77777777" w:rsidR="00407506" w:rsidRPr="00124EF3" w:rsidRDefault="00407506" w:rsidP="00407506">
      <w:pPr>
        <w:spacing w:after="0"/>
        <w:rPr>
          <w:rFonts w:ascii="Times New Roman" w:hAnsi="Times New Roman" w:cs="Times New Roman"/>
          <w:b/>
          <w:sz w:val="24"/>
          <w:szCs w:val="24"/>
        </w:rPr>
      </w:pPr>
    </w:p>
    <w:p w14:paraId="73D06087" w14:textId="77777777" w:rsidR="00407506" w:rsidRPr="00124EF3" w:rsidRDefault="00407506" w:rsidP="00407506">
      <w:pPr>
        <w:spacing w:after="0"/>
        <w:rPr>
          <w:rFonts w:ascii="Times New Roman" w:hAnsi="Times New Roman" w:cs="Times New Roman"/>
          <w:b/>
          <w:sz w:val="24"/>
          <w:szCs w:val="24"/>
        </w:rPr>
      </w:pPr>
      <w:r w:rsidRPr="00124EF3">
        <w:rPr>
          <w:rFonts w:ascii="Times New Roman" w:hAnsi="Times New Roman" w:cs="Times New Roman"/>
          <w:b/>
          <w:sz w:val="24"/>
          <w:szCs w:val="24"/>
        </w:rPr>
        <w:t xml:space="preserve">Составители рабочей программы: </w:t>
      </w:r>
    </w:p>
    <w:p w14:paraId="1C140658" w14:textId="77777777" w:rsidR="00407506" w:rsidRPr="00124EF3" w:rsidRDefault="00407506" w:rsidP="00407506">
      <w:pPr>
        <w:spacing w:after="0"/>
        <w:rPr>
          <w:rFonts w:ascii="Times New Roman" w:hAnsi="Times New Roman" w:cs="Times New Roman"/>
          <w:color w:val="000000"/>
          <w:sz w:val="24"/>
          <w:szCs w:val="24"/>
        </w:rPr>
      </w:pPr>
      <w:r w:rsidRPr="00124EF3">
        <w:rPr>
          <w:rFonts w:ascii="Times New Roman" w:hAnsi="Times New Roman" w:cs="Times New Roman"/>
          <w:sz w:val="24"/>
          <w:szCs w:val="24"/>
        </w:rPr>
        <w:t xml:space="preserve">Чесноков Николай Николаевич, </w:t>
      </w:r>
    </w:p>
    <w:p w14:paraId="474415A4" w14:textId="77777777" w:rsidR="00407506" w:rsidRPr="00124EF3" w:rsidRDefault="00407506" w:rsidP="00407506">
      <w:pPr>
        <w:spacing w:after="0"/>
        <w:rPr>
          <w:rFonts w:ascii="Times New Roman" w:hAnsi="Times New Roman" w:cs="Times New Roman"/>
          <w:sz w:val="24"/>
          <w:szCs w:val="24"/>
        </w:rPr>
      </w:pPr>
      <w:proofErr w:type="spellStart"/>
      <w:r w:rsidRPr="00124EF3">
        <w:rPr>
          <w:rFonts w:ascii="Times New Roman" w:hAnsi="Times New Roman" w:cs="Times New Roman"/>
          <w:sz w:val="24"/>
          <w:szCs w:val="24"/>
        </w:rPr>
        <w:t>д.п.н</w:t>
      </w:r>
      <w:proofErr w:type="spellEnd"/>
      <w:r w:rsidRPr="00124EF3">
        <w:rPr>
          <w:rFonts w:ascii="Times New Roman" w:hAnsi="Times New Roman" w:cs="Times New Roman"/>
          <w:sz w:val="24"/>
          <w:szCs w:val="24"/>
        </w:rPr>
        <w:t>., профессор                                                   ________________</w:t>
      </w:r>
    </w:p>
    <w:p w14:paraId="19FF0CD9" w14:textId="77777777" w:rsidR="00407506" w:rsidRPr="00124EF3" w:rsidRDefault="00407506" w:rsidP="00407506">
      <w:pPr>
        <w:spacing w:after="0"/>
        <w:rPr>
          <w:rFonts w:ascii="Times New Roman" w:hAnsi="Times New Roman" w:cs="Times New Roman"/>
          <w:sz w:val="24"/>
          <w:szCs w:val="24"/>
        </w:rPr>
      </w:pPr>
    </w:p>
    <w:p w14:paraId="689C9342" w14:textId="77777777" w:rsidR="00407506" w:rsidRPr="00124EF3" w:rsidRDefault="00407506" w:rsidP="00407506">
      <w:pPr>
        <w:spacing w:after="0"/>
        <w:rPr>
          <w:rFonts w:ascii="Times New Roman" w:hAnsi="Times New Roman" w:cs="Times New Roman"/>
          <w:sz w:val="24"/>
          <w:szCs w:val="24"/>
        </w:rPr>
      </w:pPr>
      <w:r w:rsidRPr="00124EF3">
        <w:rPr>
          <w:rFonts w:ascii="Times New Roman" w:hAnsi="Times New Roman" w:cs="Times New Roman"/>
          <w:sz w:val="24"/>
          <w:szCs w:val="24"/>
        </w:rPr>
        <w:t>Морозов Антон Павлович,</w:t>
      </w:r>
    </w:p>
    <w:p w14:paraId="59CA2E2E" w14:textId="77777777" w:rsidR="00407506" w:rsidRPr="00124EF3" w:rsidRDefault="00407506" w:rsidP="00407506">
      <w:pPr>
        <w:spacing w:after="0"/>
        <w:rPr>
          <w:rFonts w:ascii="Times New Roman" w:hAnsi="Times New Roman" w:cs="Times New Roman"/>
          <w:sz w:val="24"/>
          <w:szCs w:val="24"/>
        </w:rPr>
      </w:pPr>
      <w:proofErr w:type="spellStart"/>
      <w:r w:rsidRPr="00124EF3">
        <w:rPr>
          <w:rFonts w:ascii="Times New Roman" w:hAnsi="Times New Roman" w:cs="Times New Roman"/>
          <w:sz w:val="24"/>
          <w:szCs w:val="24"/>
        </w:rPr>
        <w:t>к.п.н</w:t>
      </w:r>
      <w:proofErr w:type="spellEnd"/>
      <w:r w:rsidRPr="00124EF3">
        <w:rPr>
          <w:rFonts w:ascii="Times New Roman" w:hAnsi="Times New Roman" w:cs="Times New Roman"/>
          <w:sz w:val="24"/>
          <w:szCs w:val="24"/>
        </w:rPr>
        <w:t>.                                                                       ________________</w:t>
      </w:r>
    </w:p>
    <w:p w14:paraId="3C5A876F" w14:textId="77777777" w:rsidR="00407506" w:rsidRPr="00124EF3" w:rsidRDefault="00407506" w:rsidP="00407506">
      <w:pPr>
        <w:spacing w:after="0"/>
        <w:rPr>
          <w:rFonts w:ascii="Times New Roman" w:hAnsi="Times New Roman" w:cs="Times New Roman"/>
          <w:b/>
          <w:sz w:val="24"/>
          <w:szCs w:val="24"/>
        </w:rPr>
      </w:pPr>
    </w:p>
    <w:p w14:paraId="780A764D" w14:textId="77777777" w:rsidR="00407506" w:rsidRPr="00124EF3" w:rsidRDefault="00407506" w:rsidP="00407506">
      <w:pPr>
        <w:spacing w:after="0"/>
        <w:rPr>
          <w:rFonts w:ascii="Times New Roman" w:hAnsi="Times New Roman" w:cs="Times New Roman"/>
          <w:b/>
          <w:sz w:val="24"/>
          <w:szCs w:val="24"/>
        </w:rPr>
      </w:pPr>
      <w:r w:rsidRPr="00124EF3">
        <w:rPr>
          <w:rFonts w:ascii="Times New Roman" w:hAnsi="Times New Roman" w:cs="Times New Roman"/>
          <w:b/>
          <w:sz w:val="24"/>
          <w:szCs w:val="24"/>
        </w:rPr>
        <w:t xml:space="preserve">Рецензенты: </w:t>
      </w:r>
    </w:p>
    <w:p w14:paraId="44696507" w14:textId="77777777" w:rsidR="00407506" w:rsidRPr="00124EF3" w:rsidRDefault="00407506" w:rsidP="00407506">
      <w:pPr>
        <w:spacing w:after="0"/>
        <w:rPr>
          <w:rFonts w:ascii="Times New Roman" w:hAnsi="Times New Roman" w:cs="Times New Roman"/>
          <w:sz w:val="24"/>
          <w:szCs w:val="24"/>
        </w:rPr>
      </w:pPr>
    </w:p>
    <w:p w14:paraId="1A559D87" w14:textId="77777777" w:rsidR="00407506" w:rsidRPr="00124EF3" w:rsidRDefault="00407506" w:rsidP="00407506">
      <w:pPr>
        <w:spacing w:after="0"/>
        <w:jc w:val="both"/>
        <w:rPr>
          <w:rFonts w:ascii="Times New Roman" w:hAnsi="Times New Roman" w:cs="Times New Roman"/>
          <w:sz w:val="24"/>
          <w:szCs w:val="24"/>
        </w:rPr>
      </w:pPr>
      <w:r w:rsidRPr="00124EF3">
        <w:rPr>
          <w:rFonts w:ascii="Times New Roman" w:hAnsi="Times New Roman" w:cs="Times New Roman"/>
          <w:sz w:val="24"/>
          <w:szCs w:val="24"/>
        </w:rPr>
        <w:t xml:space="preserve">Таланцев А.Н., </w:t>
      </w:r>
    </w:p>
    <w:p w14:paraId="618911AB" w14:textId="77777777" w:rsidR="00407506" w:rsidRPr="00124EF3" w:rsidRDefault="00407506" w:rsidP="00407506">
      <w:pPr>
        <w:spacing w:after="0"/>
        <w:rPr>
          <w:rFonts w:ascii="Times New Roman" w:hAnsi="Times New Roman" w:cs="Times New Roman"/>
          <w:sz w:val="24"/>
          <w:szCs w:val="24"/>
        </w:rPr>
      </w:pPr>
      <w:proofErr w:type="spellStart"/>
      <w:r w:rsidRPr="00124EF3">
        <w:rPr>
          <w:rFonts w:ascii="Times New Roman" w:hAnsi="Times New Roman" w:cs="Times New Roman"/>
          <w:sz w:val="24"/>
          <w:szCs w:val="24"/>
        </w:rPr>
        <w:t>к.п.н</w:t>
      </w:r>
      <w:proofErr w:type="spellEnd"/>
      <w:r w:rsidRPr="00124EF3">
        <w:rPr>
          <w:rFonts w:ascii="Times New Roman" w:hAnsi="Times New Roman" w:cs="Times New Roman"/>
          <w:sz w:val="24"/>
          <w:szCs w:val="24"/>
        </w:rPr>
        <w:t>, профессор                                                  ________________</w:t>
      </w:r>
    </w:p>
    <w:p w14:paraId="6277ADDA" w14:textId="77777777" w:rsidR="00407506" w:rsidRPr="00124EF3" w:rsidRDefault="00407506" w:rsidP="00407506">
      <w:pPr>
        <w:spacing w:after="0"/>
        <w:jc w:val="both"/>
        <w:rPr>
          <w:rFonts w:ascii="Times New Roman" w:hAnsi="Times New Roman" w:cs="Times New Roman"/>
          <w:sz w:val="24"/>
          <w:szCs w:val="24"/>
        </w:rPr>
      </w:pPr>
      <w:r w:rsidRPr="00124EF3">
        <w:rPr>
          <w:rFonts w:ascii="Times New Roman" w:hAnsi="Times New Roman" w:cs="Times New Roman"/>
          <w:sz w:val="24"/>
          <w:szCs w:val="24"/>
        </w:rPr>
        <w:t>каф. ТиМ физической</w:t>
      </w:r>
    </w:p>
    <w:p w14:paraId="24557125" w14:textId="77777777" w:rsidR="00407506" w:rsidRPr="00124EF3" w:rsidRDefault="00407506" w:rsidP="00407506">
      <w:pPr>
        <w:spacing w:after="0"/>
        <w:jc w:val="both"/>
        <w:rPr>
          <w:rFonts w:ascii="Times New Roman" w:hAnsi="Times New Roman" w:cs="Times New Roman"/>
          <w:sz w:val="24"/>
          <w:szCs w:val="24"/>
        </w:rPr>
      </w:pPr>
      <w:r w:rsidRPr="00124EF3">
        <w:rPr>
          <w:rFonts w:ascii="Times New Roman" w:hAnsi="Times New Roman" w:cs="Times New Roman"/>
          <w:sz w:val="24"/>
          <w:szCs w:val="24"/>
        </w:rPr>
        <w:t xml:space="preserve">культуры и спорта </w:t>
      </w:r>
    </w:p>
    <w:p w14:paraId="7CE24FF6" w14:textId="77777777" w:rsidR="00407506" w:rsidRPr="00124EF3" w:rsidRDefault="00407506" w:rsidP="00407506">
      <w:pPr>
        <w:spacing w:after="0"/>
        <w:jc w:val="both"/>
        <w:rPr>
          <w:rFonts w:ascii="Times New Roman" w:hAnsi="Times New Roman" w:cs="Times New Roman"/>
          <w:sz w:val="24"/>
          <w:szCs w:val="24"/>
        </w:rPr>
      </w:pPr>
    </w:p>
    <w:p w14:paraId="11228110" w14:textId="77777777" w:rsidR="00407506" w:rsidRPr="00124EF3" w:rsidRDefault="00407506" w:rsidP="00407506">
      <w:pPr>
        <w:spacing w:after="0"/>
        <w:jc w:val="both"/>
        <w:rPr>
          <w:rFonts w:ascii="Times New Roman" w:hAnsi="Times New Roman" w:cs="Times New Roman"/>
          <w:sz w:val="24"/>
          <w:szCs w:val="24"/>
        </w:rPr>
      </w:pPr>
    </w:p>
    <w:p w14:paraId="73BDFD7B" w14:textId="77777777" w:rsidR="00407506" w:rsidRPr="00124EF3" w:rsidRDefault="00407506" w:rsidP="00407506">
      <w:pPr>
        <w:widowControl w:val="0"/>
        <w:spacing w:after="0"/>
        <w:jc w:val="both"/>
        <w:rPr>
          <w:rFonts w:ascii="Times New Roman" w:hAnsi="Times New Roman" w:cs="Times New Roman"/>
          <w:color w:val="000000" w:themeColor="text1"/>
          <w:sz w:val="24"/>
          <w:szCs w:val="24"/>
        </w:rPr>
      </w:pPr>
      <w:proofErr w:type="spellStart"/>
      <w:r w:rsidRPr="00124EF3">
        <w:rPr>
          <w:rFonts w:ascii="Times New Roman" w:hAnsi="Times New Roman" w:cs="Times New Roman"/>
          <w:color w:val="000000" w:themeColor="text1"/>
          <w:sz w:val="24"/>
          <w:szCs w:val="24"/>
        </w:rPr>
        <w:t>Починкин</w:t>
      </w:r>
      <w:proofErr w:type="spellEnd"/>
      <w:r w:rsidRPr="00124EF3">
        <w:rPr>
          <w:rFonts w:ascii="Times New Roman" w:hAnsi="Times New Roman" w:cs="Times New Roman"/>
          <w:color w:val="000000" w:themeColor="text1"/>
          <w:sz w:val="24"/>
          <w:szCs w:val="24"/>
        </w:rPr>
        <w:t xml:space="preserve"> А.В.,</w:t>
      </w:r>
    </w:p>
    <w:p w14:paraId="5AB23A23" w14:textId="77777777" w:rsidR="00407506" w:rsidRPr="00124EF3" w:rsidRDefault="00407506" w:rsidP="00407506">
      <w:pPr>
        <w:widowControl w:val="0"/>
        <w:spacing w:after="0"/>
        <w:jc w:val="both"/>
        <w:rPr>
          <w:rFonts w:ascii="Times New Roman" w:hAnsi="Times New Roman" w:cs="Times New Roman"/>
          <w:color w:val="000000" w:themeColor="text1"/>
          <w:sz w:val="24"/>
          <w:szCs w:val="24"/>
        </w:rPr>
      </w:pPr>
      <w:proofErr w:type="spellStart"/>
      <w:r w:rsidRPr="00124EF3">
        <w:rPr>
          <w:rFonts w:ascii="Times New Roman" w:hAnsi="Times New Roman" w:cs="Times New Roman"/>
          <w:color w:val="000000" w:themeColor="text1"/>
          <w:sz w:val="24"/>
          <w:szCs w:val="24"/>
        </w:rPr>
        <w:t>д.п.н</w:t>
      </w:r>
      <w:proofErr w:type="spellEnd"/>
      <w:r w:rsidRPr="00124EF3">
        <w:rPr>
          <w:rFonts w:ascii="Times New Roman" w:hAnsi="Times New Roman" w:cs="Times New Roman"/>
          <w:color w:val="000000" w:themeColor="text1"/>
          <w:sz w:val="24"/>
          <w:szCs w:val="24"/>
        </w:rPr>
        <w:t xml:space="preserve">., профессор, зав. кафедрой   </w:t>
      </w:r>
      <w:r w:rsidRPr="00124EF3">
        <w:rPr>
          <w:rFonts w:ascii="Times New Roman" w:hAnsi="Times New Roman" w:cs="Times New Roman"/>
          <w:bCs/>
          <w:color w:val="000000" w:themeColor="text1"/>
          <w:kern w:val="36"/>
          <w:sz w:val="24"/>
          <w:szCs w:val="24"/>
        </w:rPr>
        <w:t>управления,</w:t>
      </w:r>
    </w:p>
    <w:p w14:paraId="026D44A2" w14:textId="77777777" w:rsidR="00407506" w:rsidRPr="00124EF3" w:rsidRDefault="00407506" w:rsidP="00407506">
      <w:pPr>
        <w:widowControl w:val="0"/>
        <w:spacing w:after="0"/>
        <w:outlineLvl w:val="0"/>
        <w:rPr>
          <w:rFonts w:ascii="Times New Roman" w:hAnsi="Times New Roman" w:cs="Times New Roman"/>
          <w:bCs/>
          <w:color w:val="000000" w:themeColor="text1"/>
          <w:kern w:val="36"/>
          <w:sz w:val="24"/>
          <w:szCs w:val="24"/>
        </w:rPr>
      </w:pPr>
      <w:r w:rsidRPr="00124EF3">
        <w:rPr>
          <w:rFonts w:ascii="Times New Roman" w:hAnsi="Times New Roman" w:cs="Times New Roman"/>
          <w:bCs/>
          <w:color w:val="000000" w:themeColor="text1"/>
          <w:kern w:val="36"/>
          <w:sz w:val="24"/>
          <w:szCs w:val="24"/>
        </w:rPr>
        <w:t>экономики и истории физической культуры</w:t>
      </w:r>
    </w:p>
    <w:p w14:paraId="34EEAE41" w14:textId="77777777" w:rsidR="00407506" w:rsidRPr="00124EF3" w:rsidRDefault="00407506" w:rsidP="00407506">
      <w:pPr>
        <w:widowControl w:val="0"/>
        <w:spacing w:after="0"/>
        <w:outlineLvl w:val="0"/>
        <w:rPr>
          <w:rFonts w:ascii="Times New Roman" w:hAnsi="Times New Roman" w:cs="Times New Roman"/>
          <w:color w:val="000000" w:themeColor="text1"/>
          <w:sz w:val="24"/>
          <w:szCs w:val="24"/>
        </w:rPr>
      </w:pPr>
      <w:r w:rsidRPr="00124EF3">
        <w:rPr>
          <w:rFonts w:ascii="Times New Roman" w:hAnsi="Times New Roman" w:cs="Times New Roman"/>
          <w:bCs/>
          <w:color w:val="000000" w:themeColor="text1"/>
          <w:kern w:val="36"/>
          <w:sz w:val="24"/>
          <w:szCs w:val="24"/>
        </w:rPr>
        <w:t xml:space="preserve"> и спорта                             </w:t>
      </w:r>
      <w:r w:rsidRPr="00124EF3">
        <w:rPr>
          <w:rFonts w:ascii="Times New Roman" w:hAnsi="Times New Roman" w:cs="Times New Roman"/>
          <w:color w:val="000000" w:themeColor="text1"/>
          <w:sz w:val="24"/>
          <w:szCs w:val="24"/>
        </w:rPr>
        <w:t xml:space="preserve">                                    ________________</w:t>
      </w:r>
    </w:p>
    <w:p w14:paraId="439FBE52" w14:textId="77777777" w:rsidR="00407506" w:rsidRPr="00124EF3" w:rsidRDefault="00407506" w:rsidP="00407506">
      <w:pPr>
        <w:spacing w:after="0"/>
        <w:rPr>
          <w:rFonts w:ascii="Times New Roman" w:hAnsi="Times New Roman" w:cs="Times New Roman"/>
          <w:b/>
          <w:color w:val="000000" w:themeColor="text1"/>
          <w:sz w:val="24"/>
          <w:szCs w:val="24"/>
        </w:rPr>
      </w:pPr>
    </w:p>
    <w:p w14:paraId="238EF431" w14:textId="77777777" w:rsidR="005C22C2" w:rsidRPr="00124EF3" w:rsidRDefault="00D57D46" w:rsidP="005C22C2">
      <w:pPr>
        <w:spacing w:after="0" w:line="240" w:lineRule="auto"/>
        <w:jc w:val="center"/>
        <w:rPr>
          <w:rFonts w:ascii="Times New Roman" w:hAnsi="Times New Roman" w:cs="Times New Roman"/>
          <w:b/>
          <w:sz w:val="24"/>
          <w:szCs w:val="24"/>
        </w:rPr>
      </w:pPr>
      <w:r w:rsidRPr="00124EF3">
        <w:rPr>
          <w:rFonts w:ascii="Times New Roman" w:hAnsi="Times New Roman" w:cs="Times New Roman"/>
          <w:b/>
          <w:sz w:val="24"/>
          <w:szCs w:val="24"/>
        </w:rPr>
        <w:t>Ссылки на используемые в разработке РПД дисциплины профессиональные стандарты</w:t>
      </w:r>
    </w:p>
    <w:p w14:paraId="3E3AB486" w14:textId="77777777" w:rsidR="00D57D46" w:rsidRPr="00124EF3" w:rsidRDefault="00D57D46" w:rsidP="005C22C2">
      <w:pPr>
        <w:spacing w:after="0" w:line="240" w:lineRule="auto"/>
        <w:jc w:val="center"/>
        <w:rPr>
          <w:rFonts w:ascii="Times New Roman" w:hAnsi="Times New Roman" w:cs="Times New Roman"/>
          <w:b/>
          <w:sz w:val="24"/>
          <w:szCs w:val="24"/>
        </w:rPr>
      </w:pPr>
      <w:r w:rsidRPr="00124EF3">
        <w:rPr>
          <w:rFonts w:ascii="Times New Roman" w:hAnsi="Times New Roman" w:cs="Times New Roman"/>
          <w:b/>
          <w:sz w:val="24"/>
          <w:szCs w:val="24"/>
        </w:rPr>
        <w:t xml:space="preserve"> (в соответствии с ФГОС ВО 49.04.03):</w:t>
      </w:r>
    </w:p>
    <w:p w14:paraId="6D2C3F69" w14:textId="77777777" w:rsidR="005C22C2" w:rsidRPr="00124EF3" w:rsidRDefault="005C22C2" w:rsidP="005C22C2">
      <w:pPr>
        <w:spacing w:after="0" w:line="240" w:lineRule="auto"/>
        <w:jc w:val="center"/>
        <w:rPr>
          <w:rFonts w:ascii="Times New Roman" w:hAnsi="Times New Roman" w:cs="Times New Roman"/>
          <w:b/>
          <w:sz w:val="24"/>
          <w:szCs w:val="24"/>
        </w:rPr>
      </w:pPr>
    </w:p>
    <w:tbl>
      <w:tblPr>
        <w:tblStyle w:val="a8"/>
        <w:tblW w:w="9782" w:type="dxa"/>
        <w:tblInd w:w="-289" w:type="dxa"/>
        <w:tblLook w:val="04A0" w:firstRow="1" w:lastRow="0" w:firstColumn="1" w:lastColumn="0" w:noHBand="0" w:noVBand="1"/>
      </w:tblPr>
      <w:tblGrid>
        <w:gridCol w:w="876"/>
        <w:gridCol w:w="4386"/>
        <w:gridCol w:w="3461"/>
        <w:gridCol w:w="1059"/>
      </w:tblGrid>
      <w:tr w:rsidR="00A81B2B" w:rsidRPr="00124EF3" w14:paraId="276D5250" w14:textId="77777777" w:rsidTr="00A31C6B">
        <w:tc>
          <w:tcPr>
            <w:tcW w:w="766" w:type="dxa"/>
          </w:tcPr>
          <w:p w14:paraId="59C4371D" w14:textId="77777777" w:rsidR="00A81B2B" w:rsidRPr="00124EF3" w:rsidRDefault="00A81B2B" w:rsidP="00A31C6B">
            <w:pPr>
              <w:widowControl w:val="0"/>
              <w:jc w:val="center"/>
              <w:rPr>
                <w:rFonts w:ascii="Times New Roman" w:hAnsi="Times New Roman" w:cs="Times New Roman"/>
                <w:b/>
                <w:color w:val="000000"/>
                <w:sz w:val="24"/>
                <w:szCs w:val="24"/>
              </w:rPr>
            </w:pPr>
            <w:r w:rsidRPr="00124EF3">
              <w:rPr>
                <w:rFonts w:ascii="Times New Roman" w:hAnsi="Times New Roman" w:cs="Times New Roman"/>
                <w:b/>
                <w:color w:val="000000"/>
                <w:sz w:val="24"/>
                <w:szCs w:val="24"/>
              </w:rPr>
              <w:t>Код ПС</w:t>
            </w:r>
          </w:p>
        </w:tc>
        <w:tc>
          <w:tcPr>
            <w:tcW w:w="4480" w:type="dxa"/>
          </w:tcPr>
          <w:p w14:paraId="578328E1" w14:textId="77777777" w:rsidR="00A81B2B" w:rsidRPr="00124EF3" w:rsidRDefault="00A81B2B" w:rsidP="00A31C6B">
            <w:pPr>
              <w:widowControl w:val="0"/>
              <w:jc w:val="center"/>
              <w:rPr>
                <w:rFonts w:ascii="Times New Roman" w:hAnsi="Times New Roman" w:cs="Times New Roman"/>
                <w:b/>
                <w:color w:val="000000"/>
                <w:sz w:val="24"/>
                <w:szCs w:val="24"/>
              </w:rPr>
            </w:pPr>
            <w:r w:rsidRPr="00124EF3">
              <w:rPr>
                <w:rFonts w:ascii="Times New Roman" w:hAnsi="Times New Roman" w:cs="Times New Roman"/>
                <w:b/>
                <w:color w:val="000000"/>
                <w:sz w:val="24"/>
                <w:szCs w:val="24"/>
              </w:rPr>
              <w:t>Профессиональный стандарт</w:t>
            </w:r>
          </w:p>
        </w:tc>
        <w:tc>
          <w:tcPr>
            <w:tcW w:w="3544" w:type="dxa"/>
          </w:tcPr>
          <w:p w14:paraId="5DC4154E" w14:textId="77777777" w:rsidR="00A81B2B" w:rsidRPr="00124EF3" w:rsidRDefault="00A81B2B" w:rsidP="00A31C6B">
            <w:pPr>
              <w:widowControl w:val="0"/>
              <w:jc w:val="center"/>
              <w:rPr>
                <w:rFonts w:ascii="Times New Roman" w:hAnsi="Times New Roman" w:cs="Times New Roman"/>
                <w:b/>
                <w:color w:val="000000"/>
                <w:sz w:val="24"/>
                <w:szCs w:val="24"/>
              </w:rPr>
            </w:pPr>
            <w:r w:rsidRPr="00124EF3">
              <w:rPr>
                <w:rFonts w:ascii="Times New Roman" w:hAnsi="Times New Roman" w:cs="Times New Roman"/>
                <w:b/>
                <w:color w:val="000000"/>
                <w:sz w:val="24"/>
                <w:szCs w:val="24"/>
              </w:rPr>
              <w:t>Приказ Минтруда России</w:t>
            </w:r>
          </w:p>
        </w:tc>
        <w:tc>
          <w:tcPr>
            <w:tcW w:w="992" w:type="dxa"/>
          </w:tcPr>
          <w:p w14:paraId="46723BCF" w14:textId="77777777" w:rsidR="00A81B2B" w:rsidRPr="00124EF3" w:rsidRDefault="00A81B2B" w:rsidP="00A31C6B">
            <w:pPr>
              <w:widowControl w:val="0"/>
              <w:jc w:val="center"/>
              <w:rPr>
                <w:rFonts w:ascii="Times New Roman" w:hAnsi="Times New Roman" w:cs="Times New Roman"/>
                <w:b/>
                <w:color w:val="000000"/>
                <w:sz w:val="24"/>
                <w:szCs w:val="24"/>
              </w:rPr>
            </w:pPr>
            <w:proofErr w:type="spellStart"/>
            <w:r w:rsidRPr="00124EF3">
              <w:rPr>
                <w:rFonts w:ascii="Times New Roman" w:hAnsi="Times New Roman" w:cs="Times New Roman"/>
                <w:b/>
                <w:color w:val="000000"/>
                <w:sz w:val="24"/>
                <w:szCs w:val="24"/>
              </w:rPr>
              <w:t>Аббрев</w:t>
            </w:r>
            <w:proofErr w:type="spellEnd"/>
            <w:r w:rsidRPr="00124EF3">
              <w:rPr>
                <w:rFonts w:ascii="Times New Roman" w:hAnsi="Times New Roman" w:cs="Times New Roman"/>
                <w:b/>
                <w:color w:val="000000"/>
                <w:sz w:val="24"/>
                <w:szCs w:val="24"/>
              </w:rPr>
              <w:t>. исп. в РПД</w:t>
            </w:r>
          </w:p>
        </w:tc>
      </w:tr>
      <w:tr w:rsidR="00A81B2B" w:rsidRPr="00124EF3" w14:paraId="7667C87D" w14:textId="77777777" w:rsidTr="00A31C6B">
        <w:tc>
          <w:tcPr>
            <w:tcW w:w="9782" w:type="dxa"/>
            <w:gridSpan w:val="4"/>
          </w:tcPr>
          <w:p w14:paraId="27FB7FEF" w14:textId="77777777" w:rsidR="00A81B2B" w:rsidRPr="00124EF3" w:rsidRDefault="00A81B2B" w:rsidP="00A31C6B">
            <w:pPr>
              <w:widowControl w:val="0"/>
              <w:jc w:val="center"/>
              <w:rPr>
                <w:rFonts w:ascii="Times New Roman" w:hAnsi="Times New Roman" w:cs="Times New Roman"/>
                <w:b/>
                <w:color w:val="000000"/>
                <w:sz w:val="24"/>
                <w:szCs w:val="24"/>
              </w:rPr>
            </w:pPr>
            <w:r w:rsidRPr="00124EF3">
              <w:rPr>
                <w:rFonts w:ascii="Times New Roman" w:hAnsi="Times New Roman" w:cs="Times New Roman"/>
                <w:b/>
                <w:color w:val="000000"/>
                <w:sz w:val="24"/>
                <w:szCs w:val="24"/>
              </w:rPr>
              <w:t>05 Физическая культура и спорт</w:t>
            </w:r>
          </w:p>
        </w:tc>
      </w:tr>
      <w:tr w:rsidR="00A81B2B" w:rsidRPr="00124EF3" w14:paraId="3E6B4A8F" w14:textId="77777777" w:rsidTr="00A31C6B">
        <w:tc>
          <w:tcPr>
            <w:tcW w:w="766" w:type="dxa"/>
          </w:tcPr>
          <w:p w14:paraId="06836D5B" w14:textId="77777777" w:rsidR="00A81B2B" w:rsidRPr="00124EF3" w:rsidRDefault="00A81B2B" w:rsidP="00A31C6B">
            <w:pPr>
              <w:widowControl w:val="0"/>
              <w:jc w:val="both"/>
              <w:rPr>
                <w:rFonts w:ascii="Times New Roman" w:hAnsi="Times New Roman" w:cs="Times New Roman"/>
                <w:sz w:val="24"/>
                <w:szCs w:val="24"/>
              </w:rPr>
            </w:pPr>
            <w:r w:rsidRPr="00124EF3">
              <w:rPr>
                <w:rFonts w:ascii="Times New Roman" w:hAnsi="Times New Roman" w:cs="Times New Roman"/>
                <w:sz w:val="24"/>
                <w:szCs w:val="24"/>
              </w:rPr>
              <w:t>05.003</w:t>
            </w:r>
          </w:p>
        </w:tc>
        <w:tc>
          <w:tcPr>
            <w:tcW w:w="4480" w:type="dxa"/>
          </w:tcPr>
          <w:p w14:paraId="7B06FEF7" w14:textId="77777777" w:rsidR="00A81B2B" w:rsidRPr="00124EF3" w:rsidRDefault="00124EF3" w:rsidP="00A31C6B">
            <w:pPr>
              <w:pStyle w:val="1"/>
              <w:jc w:val="both"/>
              <w:outlineLvl w:val="0"/>
              <w:rPr>
                <w:rFonts w:ascii="Times New Roman" w:hAnsi="Times New Roman" w:cs="Times New Roman"/>
                <w:b w:val="0"/>
                <w:color w:val="000000" w:themeColor="text1"/>
              </w:rPr>
            </w:pPr>
            <w:hyperlink r:id="rId5" w:history="1">
              <w:r w:rsidR="00A81B2B" w:rsidRPr="00124EF3">
                <w:rPr>
                  <w:rStyle w:val="a7"/>
                  <w:b w:val="0"/>
                  <w:bCs w:val="0"/>
                  <w:color w:val="000000" w:themeColor="text1"/>
                </w:rPr>
                <w:t xml:space="preserve"> "Тренер"</w:t>
              </w:r>
            </w:hyperlink>
          </w:p>
          <w:p w14:paraId="567051CD" w14:textId="77777777" w:rsidR="00A81B2B" w:rsidRPr="00124EF3" w:rsidRDefault="00A81B2B" w:rsidP="00A31C6B">
            <w:pPr>
              <w:pStyle w:val="1"/>
              <w:spacing w:before="0" w:after="0"/>
              <w:jc w:val="both"/>
              <w:outlineLvl w:val="0"/>
              <w:rPr>
                <w:rFonts w:ascii="Times New Roman" w:hAnsi="Times New Roman" w:cs="Times New Roman"/>
                <w:b w:val="0"/>
                <w:color w:val="000000" w:themeColor="text1"/>
              </w:rPr>
            </w:pPr>
          </w:p>
        </w:tc>
        <w:tc>
          <w:tcPr>
            <w:tcW w:w="3544" w:type="dxa"/>
          </w:tcPr>
          <w:p w14:paraId="2DFEF9EB" w14:textId="77777777" w:rsidR="00A81B2B" w:rsidRPr="00124EF3" w:rsidRDefault="00A81B2B" w:rsidP="00A31C6B">
            <w:pPr>
              <w:widowControl w:val="0"/>
              <w:jc w:val="both"/>
              <w:rPr>
                <w:rFonts w:ascii="Times New Roman" w:hAnsi="Times New Roman" w:cs="Times New Roman"/>
                <w:sz w:val="24"/>
                <w:szCs w:val="24"/>
              </w:rPr>
            </w:pPr>
            <w:r w:rsidRPr="00124EF3">
              <w:rPr>
                <w:rFonts w:ascii="Times New Roman" w:hAnsi="Times New Roman" w:cs="Times New Roman"/>
                <w:sz w:val="24"/>
                <w:szCs w:val="24"/>
              </w:rPr>
              <w:t>Приказ Министерства труда и социальной защиты РФ от 28 марта 2019 г. N 191н</w:t>
            </w:r>
          </w:p>
        </w:tc>
        <w:tc>
          <w:tcPr>
            <w:tcW w:w="992" w:type="dxa"/>
          </w:tcPr>
          <w:p w14:paraId="29C67B0C" w14:textId="77777777" w:rsidR="00A81B2B" w:rsidRPr="00124EF3" w:rsidRDefault="00A81B2B" w:rsidP="00A31C6B">
            <w:pPr>
              <w:widowControl w:val="0"/>
              <w:jc w:val="both"/>
              <w:rPr>
                <w:rFonts w:ascii="Times New Roman" w:hAnsi="Times New Roman" w:cs="Times New Roman"/>
                <w:b/>
                <w:sz w:val="24"/>
                <w:szCs w:val="24"/>
              </w:rPr>
            </w:pPr>
            <w:r w:rsidRPr="00124EF3">
              <w:rPr>
                <w:rFonts w:ascii="Times New Roman" w:hAnsi="Times New Roman" w:cs="Times New Roman"/>
                <w:b/>
                <w:sz w:val="24"/>
                <w:szCs w:val="24"/>
              </w:rPr>
              <w:t>Т</w:t>
            </w:r>
          </w:p>
        </w:tc>
      </w:tr>
      <w:tr w:rsidR="00A81B2B" w:rsidRPr="00124EF3" w14:paraId="2C41EC3F" w14:textId="77777777" w:rsidTr="00A31C6B">
        <w:tc>
          <w:tcPr>
            <w:tcW w:w="766" w:type="dxa"/>
          </w:tcPr>
          <w:p w14:paraId="35182990" w14:textId="77777777" w:rsidR="00A81B2B" w:rsidRPr="00124EF3" w:rsidRDefault="00A81B2B" w:rsidP="00A31C6B">
            <w:pPr>
              <w:widowControl w:val="0"/>
              <w:jc w:val="both"/>
              <w:rPr>
                <w:rFonts w:ascii="Times New Roman" w:hAnsi="Times New Roman" w:cs="Times New Roman"/>
                <w:sz w:val="24"/>
                <w:szCs w:val="24"/>
              </w:rPr>
            </w:pPr>
            <w:r w:rsidRPr="00124EF3">
              <w:rPr>
                <w:rFonts w:ascii="Times New Roman" w:hAnsi="Times New Roman" w:cs="Times New Roman"/>
                <w:sz w:val="24"/>
                <w:szCs w:val="24"/>
              </w:rPr>
              <w:t>05.008</w:t>
            </w:r>
          </w:p>
        </w:tc>
        <w:tc>
          <w:tcPr>
            <w:tcW w:w="4480" w:type="dxa"/>
          </w:tcPr>
          <w:p w14:paraId="7AFF5C70" w14:textId="77777777" w:rsidR="00A81B2B" w:rsidRPr="00124EF3" w:rsidRDefault="00124EF3" w:rsidP="00A31C6B">
            <w:pPr>
              <w:pStyle w:val="1"/>
              <w:spacing w:before="0" w:after="0"/>
              <w:jc w:val="both"/>
              <w:outlineLvl w:val="0"/>
              <w:rPr>
                <w:rFonts w:ascii="Times New Roman" w:hAnsi="Times New Roman" w:cs="Times New Roman"/>
                <w:color w:val="000000" w:themeColor="text1"/>
              </w:rPr>
            </w:pPr>
            <w:hyperlink r:id="rId6" w:history="1">
              <w:r w:rsidR="00A81B2B" w:rsidRPr="00124EF3">
                <w:rPr>
                  <w:rStyle w:val="a7"/>
                  <w:b w:val="0"/>
                  <w:bCs w:val="0"/>
                  <w:color w:val="000000" w:themeColor="text1"/>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Pr>
          <w:p w14:paraId="318A40CE" w14:textId="77777777" w:rsidR="00A81B2B" w:rsidRPr="00124EF3" w:rsidRDefault="00A81B2B" w:rsidP="00A31C6B">
            <w:pPr>
              <w:widowControl w:val="0"/>
              <w:jc w:val="both"/>
              <w:rPr>
                <w:rFonts w:ascii="Times New Roman" w:hAnsi="Times New Roman" w:cs="Times New Roman"/>
                <w:sz w:val="24"/>
                <w:szCs w:val="24"/>
              </w:rPr>
            </w:pPr>
            <w:r w:rsidRPr="00124EF3">
              <w:rPr>
                <w:rFonts w:ascii="Times New Roman" w:hAnsi="Times New Roman" w:cs="Times New Roman"/>
                <w:sz w:val="24"/>
                <w:szCs w:val="24"/>
              </w:rPr>
              <w:t>Приказ Министерства труда и социальной защиты РФ от 29 октября 2015 г. N 798н</w:t>
            </w:r>
          </w:p>
        </w:tc>
        <w:tc>
          <w:tcPr>
            <w:tcW w:w="992" w:type="dxa"/>
          </w:tcPr>
          <w:p w14:paraId="1FE4EC17" w14:textId="77777777" w:rsidR="00A81B2B" w:rsidRPr="00124EF3" w:rsidRDefault="00A81B2B" w:rsidP="00A31C6B">
            <w:pPr>
              <w:widowControl w:val="0"/>
              <w:jc w:val="both"/>
              <w:rPr>
                <w:rFonts w:ascii="Times New Roman" w:hAnsi="Times New Roman" w:cs="Times New Roman"/>
                <w:b/>
                <w:sz w:val="24"/>
                <w:szCs w:val="24"/>
              </w:rPr>
            </w:pPr>
            <w:r w:rsidRPr="00124EF3">
              <w:rPr>
                <w:rFonts w:ascii="Times New Roman" w:hAnsi="Times New Roman" w:cs="Times New Roman"/>
                <w:b/>
                <w:sz w:val="24"/>
                <w:szCs w:val="24"/>
              </w:rPr>
              <w:t>Р</w:t>
            </w:r>
          </w:p>
        </w:tc>
      </w:tr>
      <w:tr w:rsidR="00A81B2B" w:rsidRPr="00124EF3" w14:paraId="1B7EC732" w14:textId="77777777" w:rsidTr="00A31C6B">
        <w:tc>
          <w:tcPr>
            <w:tcW w:w="766" w:type="dxa"/>
          </w:tcPr>
          <w:p w14:paraId="78110812" w14:textId="77777777" w:rsidR="00A81B2B" w:rsidRPr="00124EF3" w:rsidRDefault="00A81B2B" w:rsidP="00A31C6B">
            <w:pPr>
              <w:widowControl w:val="0"/>
              <w:rPr>
                <w:rFonts w:ascii="Times New Roman" w:hAnsi="Times New Roman" w:cs="Times New Roman"/>
                <w:sz w:val="24"/>
                <w:szCs w:val="24"/>
              </w:rPr>
            </w:pPr>
            <w:r w:rsidRPr="00124EF3">
              <w:rPr>
                <w:rFonts w:ascii="Times New Roman" w:hAnsi="Times New Roman" w:cs="Times New Roman"/>
                <w:sz w:val="24"/>
                <w:szCs w:val="24"/>
              </w:rPr>
              <w:t>05.012</w:t>
            </w:r>
          </w:p>
        </w:tc>
        <w:tc>
          <w:tcPr>
            <w:tcW w:w="4480" w:type="dxa"/>
          </w:tcPr>
          <w:p w14:paraId="406F9CEA" w14:textId="77777777" w:rsidR="00A81B2B" w:rsidRPr="00124EF3" w:rsidRDefault="00A81B2B" w:rsidP="00A31C6B">
            <w:pPr>
              <w:pStyle w:val="1"/>
              <w:jc w:val="both"/>
              <w:outlineLvl w:val="0"/>
              <w:rPr>
                <w:rFonts w:ascii="Times New Roman" w:hAnsi="Times New Roman" w:cs="Times New Roman"/>
                <w:b w:val="0"/>
              </w:rPr>
            </w:pPr>
            <w:r w:rsidRPr="00124EF3">
              <w:rPr>
                <w:rFonts w:ascii="Times New Roman" w:hAnsi="Times New Roman" w:cs="Times New Roman"/>
                <w:b w:val="0"/>
              </w:rPr>
              <w:t>Тренер-преподаватель</w:t>
            </w:r>
          </w:p>
        </w:tc>
        <w:tc>
          <w:tcPr>
            <w:tcW w:w="3544" w:type="dxa"/>
          </w:tcPr>
          <w:p w14:paraId="14E398F3" w14:textId="0F5C2D2D" w:rsidR="00A81B2B" w:rsidRPr="00124EF3" w:rsidRDefault="00A81B2B" w:rsidP="00A31C6B">
            <w:pPr>
              <w:widowControl w:val="0"/>
              <w:rPr>
                <w:rFonts w:ascii="Times New Roman" w:hAnsi="Times New Roman" w:cs="Times New Roman"/>
                <w:sz w:val="24"/>
                <w:szCs w:val="24"/>
              </w:rPr>
            </w:pPr>
            <w:r w:rsidRPr="00124EF3">
              <w:rPr>
                <w:rFonts w:ascii="Times New Roman" w:hAnsi="Times New Roman" w:cs="Times New Roman"/>
                <w:sz w:val="24"/>
                <w:szCs w:val="24"/>
              </w:rPr>
              <w:t xml:space="preserve">Приказ Министерства труда и социальной защиты РФ от 24 декабря </w:t>
            </w:r>
            <w:r w:rsidR="00BD1134" w:rsidRPr="00124EF3">
              <w:rPr>
                <w:rFonts w:ascii="Times New Roman" w:hAnsi="Times New Roman" w:cs="Times New Roman"/>
                <w:sz w:val="24"/>
                <w:szCs w:val="24"/>
              </w:rPr>
              <w:t>2022</w:t>
            </w:r>
            <w:r w:rsidRPr="00124EF3">
              <w:rPr>
                <w:rFonts w:ascii="Times New Roman" w:hAnsi="Times New Roman" w:cs="Times New Roman"/>
                <w:sz w:val="24"/>
                <w:szCs w:val="24"/>
              </w:rPr>
              <w:t xml:space="preserve"> г. N 952н</w:t>
            </w:r>
          </w:p>
        </w:tc>
        <w:tc>
          <w:tcPr>
            <w:tcW w:w="992" w:type="dxa"/>
          </w:tcPr>
          <w:p w14:paraId="7A6F50E1" w14:textId="77777777" w:rsidR="00A81B2B" w:rsidRPr="00124EF3" w:rsidRDefault="00A81B2B" w:rsidP="00A31C6B">
            <w:pPr>
              <w:widowControl w:val="0"/>
              <w:rPr>
                <w:rFonts w:ascii="Times New Roman" w:hAnsi="Times New Roman" w:cs="Times New Roman"/>
                <w:b/>
                <w:sz w:val="24"/>
                <w:szCs w:val="24"/>
              </w:rPr>
            </w:pPr>
            <w:r w:rsidRPr="00124EF3">
              <w:rPr>
                <w:rFonts w:ascii="Times New Roman" w:hAnsi="Times New Roman" w:cs="Times New Roman"/>
                <w:b/>
                <w:sz w:val="24"/>
                <w:szCs w:val="24"/>
              </w:rPr>
              <w:t>Т-П</w:t>
            </w:r>
          </w:p>
        </w:tc>
      </w:tr>
    </w:tbl>
    <w:p w14:paraId="11255C45" w14:textId="77777777" w:rsidR="00D57D46" w:rsidRPr="00124EF3" w:rsidRDefault="00D57D46" w:rsidP="00407506">
      <w:pPr>
        <w:spacing w:after="0"/>
        <w:rPr>
          <w:rFonts w:ascii="Times New Roman" w:hAnsi="Times New Roman" w:cs="Times New Roman"/>
          <w:b/>
          <w:color w:val="000000" w:themeColor="text1"/>
          <w:sz w:val="24"/>
          <w:szCs w:val="24"/>
        </w:rPr>
      </w:pPr>
    </w:p>
    <w:p w14:paraId="61517E8F" w14:textId="77777777" w:rsidR="00407506" w:rsidRPr="00124EF3" w:rsidRDefault="00407506" w:rsidP="00407506">
      <w:pPr>
        <w:spacing w:after="0"/>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br w:type="page"/>
      </w:r>
    </w:p>
    <w:p w14:paraId="0E711655" w14:textId="77777777" w:rsidR="00407506" w:rsidRPr="00124EF3" w:rsidRDefault="00407506" w:rsidP="00407506">
      <w:pPr>
        <w:pStyle w:val="a4"/>
        <w:numPr>
          <w:ilvl w:val="0"/>
          <w:numId w:val="16"/>
        </w:numPr>
        <w:spacing w:after="0" w:line="240" w:lineRule="auto"/>
        <w:ind w:left="0" w:firstLine="0"/>
        <w:jc w:val="both"/>
        <w:rPr>
          <w:rFonts w:ascii="Times New Roman" w:hAnsi="Times New Roman"/>
          <w:bCs/>
          <w:caps/>
          <w:color w:val="000000"/>
          <w:spacing w:val="-1"/>
          <w:sz w:val="24"/>
          <w:szCs w:val="24"/>
        </w:rPr>
      </w:pPr>
      <w:r w:rsidRPr="00124EF3">
        <w:rPr>
          <w:rFonts w:ascii="Times New Roman" w:hAnsi="Times New Roman"/>
          <w:bCs/>
          <w:caps/>
          <w:color w:val="000000"/>
          <w:spacing w:val="-1"/>
          <w:sz w:val="24"/>
          <w:szCs w:val="24"/>
        </w:rPr>
        <w:lastRenderedPageBreak/>
        <w:t xml:space="preserve">изучениЕ дисциплины НАПРАВЛЕНО НА формирование следующих компетенций: </w:t>
      </w:r>
    </w:p>
    <w:p w14:paraId="23728150" w14:textId="77777777" w:rsidR="00407506" w:rsidRPr="00124EF3" w:rsidRDefault="00407506" w:rsidP="0041332A">
      <w:pPr>
        <w:pStyle w:val="a4"/>
        <w:spacing w:after="0"/>
        <w:ind w:left="0"/>
        <w:jc w:val="both"/>
        <w:rPr>
          <w:rFonts w:ascii="Times New Roman" w:hAnsi="Times New Roman"/>
          <w:color w:val="000000" w:themeColor="text1"/>
          <w:sz w:val="24"/>
          <w:szCs w:val="24"/>
          <w:shd w:val="clear" w:color="auto" w:fill="FFFFFF"/>
        </w:rPr>
      </w:pPr>
      <w:r w:rsidRPr="00124EF3">
        <w:rPr>
          <w:rFonts w:ascii="Times New Roman" w:hAnsi="Times New Roman"/>
          <w:bCs/>
          <w:caps/>
          <w:color w:val="000000"/>
          <w:spacing w:val="-1"/>
          <w:sz w:val="24"/>
          <w:szCs w:val="24"/>
        </w:rPr>
        <w:t xml:space="preserve">УК-4. </w:t>
      </w:r>
      <w:r w:rsidRPr="00124EF3">
        <w:rPr>
          <w:rFonts w:ascii="Times New Roman" w:hAnsi="Times New Roman"/>
          <w:color w:val="000000" w:themeColor="text1"/>
          <w:sz w:val="24"/>
          <w:szCs w:val="24"/>
          <w:shd w:val="clear" w:color="auto" w:fill="FFFFFF"/>
        </w:rPr>
        <w:t>Способен применять современные коммуникативные технологии, в том числе на иностранном(</w:t>
      </w:r>
      <w:proofErr w:type="spellStart"/>
      <w:r w:rsidRPr="00124EF3">
        <w:rPr>
          <w:rFonts w:ascii="Times New Roman" w:hAnsi="Times New Roman"/>
          <w:color w:val="000000" w:themeColor="text1"/>
          <w:sz w:val="24"/>
          <w:szCs w:val="24"/>
          <w:shd w:val="clear" w:color="auto" w:fill="FFFFFF"/>
        </w:rPr>
        <w:t>ых</w:t>
      </w:r>
      <w:proofErr w:type="spellEnd"/>
      <w:r w:rsidRPr="00124EF3">
        <w:rPr>
          <w:rFonts w:ascii="Times New Roman" w:hAnsi="Times New Roman"/>
          <w:color w:val="000000" w:themeColor="text1"/>
          <w:sz w:val="24"/>
          <w:szCs w:val="24"/>
          <w:shd w:val="clear" w:color="auto" w:fill="FFFFFF"/>
        </w:rPr>
        <w:t>) языке(ах), для академического и профессионального взаимодействия.</w:t>
      </w:r>
    </w:p>
    <w:p w14:paraId="7AD7AA02" w14:textId="77777777" w:rsidR="00407506" w:rsidRPr="00124EF3" w:rsidRDefault="00407506" w:rsidP="0041332A">
      <w:pPr>
        <w:pStyle w:val="a4"/>
        <w:spacing w:after="0"/>
        <w:ind w:left="0"/>
        <w:jc w:val="both"/>
        <w:rPr>
          <w:rFonts w:ascii="Times New Roman" w:hAnsi="Times New Roman"/>
          <w:color w:val="000000" w:themeColor="text1"/>
          <w:sz w:val="24"/>
          <w:szCs w:val="24"/>
        </w:rPr>
      </w:pPr>
      <w:r w:rsidRPr="00124EF3">
        <w:rPr>
          <w:rFonts w:ascii="Times New Roman" w:hAnsi="Times New Roman"/>
          <w:bCs/>
          <w:caps/>
          <w:color w:val="000000" w:themeColor="text1"/>
          <w:spacing w:val="-1"/>
          <w:sz w:val="24"/>
          <w:szCs w:val="24"/>
        </w:rPr>
        <w:t xml:space="preserve">ПК-1. </w:t>
      </w:r>
      <w:r w:rsidR="00A108A3" w:rsidRPr="00124EF3">
        <w:rPr>
          <w:rFonts w:ascii="Times New Roman" w:hAnsi="Times New Roman"/>
          <w:color w:val="000000" w:themeColor="text1"/>
          <w:sz w:val="24"/>
          <w:szCs w:val="24"/>
        </w:rPr>
        <w:t>Способен осуществлять руководство пополнением и подготовкой спортивного резерва</w:t>
      </w:r>
      <w:r w:rsidR="0041332A" w:rsidRPr="00124EF3">
        <w:rPr>
          <w:rFonts w:ascii="Times New Roman" w:hAnsi="Times New Roman"/>
          <w:color w:val="000000" w:themeColor="text1"/>
          <w:sz w:val="24"/>
          <w:szCs w:val="24"/>
        </w:rPr>
        <w:t>.</w:t>
      </w:r>
    </w:p>
    <w:p w14:paraId="3EA207A9" w14:textId="77777777" w:rsidR="00254FD3" w:rsidRPr="00124EF3" w:rsidRDefault="00254FD3" w:rsidP="0041332A">
      <w:pPr>
        <w:pStyle w:val="a4"/>
        <w:spacing w:after="0"/>
        <w:ind w:left="0"/>
        <w:jc w:val="both"/>
        <w:rPr>
          <w:rFonts w:ascii="Times New Roman" w:hAnsi="Times New Roman"/>
          <w:color w:val="000000" w:themeColor="text1"/>
          <w:spacing w:val="-1"/>
          <w:sz w:val="24"/>
          <w:szCs w:val="24"/>
        </w:rPr>
      </w:pPr>
      <w:r w:rsidRPr="00124EF3">
        <w:rPr>
          <w:rFonts w:ascii="Times New Roman" w:hAnsi="Times New Roman"/>
          <w:color w:val="000000" w:themeColor="text1"/>
          <w:sz w:val="24"/>
          <w:szCs w:val="24"/>
        </w:rPr>
        <w:t>ПК-2. Способен управлять подготовкой и соревновательной деятельностью спортивной сборной команды</w:t>
      </w:r>
    </w:p>
    <w:p w14:paraId="690CBED3" w14:textId="77777777" w:rsidR="00407506" w:rsidRPr="00124EF3" w:rsidRDefault="00407506" w:rsidP="0041332A">
      <w:pPr>
        <w:pStyle w:val="a4"/>
        <w:spacing w:after="0"/>
        <w:ind w:left="0"/>
        <w:jc w:val="both"/>
        <w:rPr>
          <w:rFonts w:ascii="Times New Roman" w:hAnsi="Times New Roman"/>
          <w:color w:val="000000" w:themeColor="text1"/>
          <w:spacing w:val="-1"/>
          <w:sz w:val="24"/>
          <w:szCs w:val="24"/>
        </w:rPr>
      </w:pPr>
      <w:r w:rsidRPr="00124EF3">
        <w:rPr>
          <w:rFonts w:ascii="Times New Roman" w:hAnsi="Times New Roman"/>
          <w:bCs/>
          <w:caps/>
          <w:color w:val="000000" w:themeColor="text1"/>
          <w:spacing w:val="-1"/>
          <w:sz w:val="24"/>
          <w:szCs w:val="24"/>
        </w:rPr>
        <w:t>ПК-3.</w:t>
      </w:r>
      <w:r w:rsidR="00A108A3" w:rsidRPr="00124EF3">
        <w:rPr>
          <w:rFonts w:ascii="Times New Roman" w:hAnsi="Times New Roman"/>
          <w:color w:val="000000" w:themeColor="text1"/>
          <w:sz w:val="24"/>
          <w:szCs w:val="24"/>
        </w:rPr>
        <w:t>Способен осуществлять руководство спортивной подготовкой</w:t>
      </w:r>
      <w:r w:rsidR="0041332A" w:rsidRPr="00124EF3">
        <w:rPr>
          <w:rFonts w:ascii="Times New Roman" w:hAnsi="Times New Roman"/>
          <w:color w:val="000000" w:themeColor="text1"/>
          <w:sz w:val="24"/>
          <w:szCs w:val="24"/>
        </w:rPr>
        <w:t>.</w:t>
      </w:r>
    </w:p>
    <w:p w14:paraId="29019C17" w14:textId="77777777" w:rsidR="00A108A3" w:rsidRPr="00124EF3" w:rsidRDefault="00A108A3" w:rsidP="00A108A3">
      <w:pPr>
        <w:pStyle w:val="TableParagraph"/>
        <w:ind w:left="5"/>
        <w:jc w:val="both"/>
        <w:rPr>
          <w:sz w:val="24"/>
          <w:szCs w:val="24"/>
        </w:rPr>
      </w:pPr>
    </w:p>
    <w:p w14:paraId="3DCDE65D" w14:textId="77777777" w:rsidR="00407506" w:rsidRPr="00124EF3" w:rsidRDefault="00407506" w:rsidP="00080110">
      <w:pPr>
        <w:shd w:val="clear" w:color="auto" w:fill="FFFFFF"/>
        <w:spacing w:after="0"/>
        <w:jc w:val="center"/>
        <w:rPr>
          <w:rFonts w:ascii="Times New Roman" w:hAnsi="Times New Roman" w:cs="Times New Roman"/>
          <w:color w:val="000000"/>
          <w:spacing w:val="-1"/>
          <w:sz w:val="24"/>
          <w:szCs w:val="24"/>
        </w:rPr>
      </w:pPr>
      <w:r w:rsidRPr="00124EF3">
        <w:rPr>
          <w:rFonts w:ascii="Times New Roman" w:hAnsi="Times New Roman" w:cs="Times New Roman"/>
          <w:caps/>
          <w:color w:val="000000"/>
          <w:spacing w:val="-1"/>
          <w:sz w:val="24"/>
          <w:szCs w:val="24"/>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7"/>
        <w:gridCol w:w="3487"/>
        <w:gridCol w:w="1683"/>
      </w:tblGrid>
      <w:tr w:rsidR="005C22C2" w:rsidRPr="00124EF3" w14:paraId="1A0FD3B3" w14:textId="77777777" w:rsidTr="00124EF3">
        <w:trPr>
          <w:jc w:val="center"/>
        </w:trPr>
        <w:tc>
          <w:tcPr>
            <w:tcW w:w="2450" w:type="pct"/>
          </w:tcPr>
          <w:p w14:paraId="1F0B469E" w14:textId="77777777" w:rsidR="005C22C2" w:rsidRPr="00124EF3" w:rsidRDefault="005C22C2" w:rsidP="005C22C2">
            <w:pPr>
              <w:spacing w:after="0" w:line="240" w:lineRule="auto"/>
              <w:jc w:val="both"/>
              <w:rPr>
                <w:rFonts w:ascii="Times New Roman" w:hAnsi="Times New Roman" w:cs="Times New Roman"/>
                <w:color w:val="000000"/>
                <w:spacing w:val="-1"/>
                <w:sz w:val="24"/>
                <w:szCs w:val="24"/>
              </w:rPr>
            </w:pPr>
          </w:p>
        </w:tc>
        <w:tc>
          <w:tcPr>
            <w:tcW w:w="1720" w:type="pct"/>
          </w:tcPr>
          <w:p w14:paraId="0EA0E428" w14:textId="77777777" w:rsidR="005C22C2" w:rsidRPr="00124EF3" w:rsidRDefault="005C22C2" w:rsidP="005C22C2">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Соотнесенные профессиональные стандарты</w:t>
            </w:r>
          </w:p>
        </w:tc>
        <w:tc>
          <w:tcPr>
            <w:tcW w:w="830" w:type="pct"/>
          </w:tcPr>
          <w:p w14:paraId="4D5D9451" w14:textId="77777777" w:rsidR="005C22C2" w:rsidRPr="00124EF3" w:rsidRDefault="005C22C2" w:rsidP="005C22C2">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Формируемые компетенции</w:t>
            </w:r>
          </w:p>
        </w:tc>
      </w:tr>
      <w:tr w:rsidR="005C22C2" w:rsidRPr="00124EF3" w14:paraId="602D92E4" w14:textId="77777777" w:rsidTr="00124EF3">
        <w:trPr>
          <w:jc w:val="center"/>
        </w:trPr>
        <w:tc>
          <w:tcPr>
            <w:tcW w:w="2450" w:type="pct"/>
          </w:tcPr>
          <w:p w14:paraId="6C393F8F" w14:textId="77777777" w:rsidR="005C22C2" w:rsidRPr="00124EF3" w:rsidRDefault="005C22C2" w:rsidP="005C22C2">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b/>
                <w:i/>
                <w:color w:val="000000"/>
                <w:spacing w:val="-1"/>
                <w:sz w:val="24"/>
                <w:szCs w:val="24"/>
              </w:rPr>
              <w:t xml:space="preserve">Знания: </w:t>
            </w:r>
            <w:r w:rsidRPr="00124EF3">
              <w:rPr>
                <w:rFonts w:ascii="Times New Roman" w:hAnsi="Times New Roman" w:cs="Times New Roman"/>
                <w:color w:val="000000" w:themeColor="text1"/>
                <w:sz w:val="24"/>
                <w:szCs w:val="24"/>
              </w:rPr>
              <w:t>основы психологии, педагогики, теории физической культуры и спорта</w:t>
            </w:r>
          </w:p>
        </w:tc>
        <w:tc>
          <w:tcPr>
            <w:tcW w:w="1720" w:type="pct"/>
          </w:tcPr>
          <w:p w14:paraId="6B48405E" w14:textId="77777777" w:rsidR="005C22C2" w:rsidRPr="00124EF3" w:rsidRDefault="005C22C2" w:rsidP="005C22C2">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4DDA33E2"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470547EF"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30A565B4"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543B87FA"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40B833E8" w14:textId="77777777" w:rsidR="005C22C2" w:rsidRPr="00124EF3" w:rsidRDefault="005C22C2" w:rsidP="00860625">
            <w:pPr>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Управление соревновательной деятельностью спортивной сборной команды</w:t>
            </w:r>
          </w:p>
          <w:p w14:paraId="74867F47" w14:textId="77777777" w:rsidR="00124EF3" w:rsidRPr="00124EF3" w:rsidRDefault="00124EF3" w:rsidP="00860625">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Т-П 05.012</w:t>
            </w:r>
          </w:p>
          <w:p w14:paraId="3A928644" w14:textId="77777777" w:rsidR="00124EF3" w:rsidRPr="00124EF3" w:rsidRDefault="00124EF3" w:rsidP="00860625">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В/07.7</w:t>
            </w:r>
          </w:p>
          <w:p w14:paraId="0ADC56A5" w14:textId="2235A9DC" w:rsidR="00124EF3" w:rsidRPr="00124EF3" w:rsidRDefault="00124EF3" w:rsidP="00860625">
            <w:pPr>
              <w:spacing w:after="0" w:line="240" w:lineRule="auto"/>
              <w:jc w:val="both"/>
              <w:rPr>
                <w:rFonts w:ascii="Times New Roman" w:hAnsi="Times New Roman" w:cs="Times New Roman"/>
                <w:color w:val="000000"/>
                <w:spacing w:val="-1"/>
                <w:sz w:val="24"/>
                <w:szCs w:val="24"/>
              </w:rPr>
            </w:pPr>
            <w:bookmarkStart w:id="0" w:name="_Hlk56441031"/>
            <w:r w:rsidRPr="00124EF3">
              <w:rPr>
                <w:rFonts w:ascii="Times New Roman" w:hAnsi="Times New Roman" w:cs="Times New Roman"/>
                <w:sz w:val="24"/>
                <w:szCs w:val="24"/>
              </w:rPr>
              <w:t xml:space="preserve">Взаимодействие с </w:t>
            </w:r>
            <w:r w:rsidRPr="00124EF3">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w:t>
            </w:r>
            <w:r w:rsidRPr="00124EF3">
              <w:rPr>
                <w:rFonts w:ascii="Times New Roman" w:hAnsi="Times New Roman" w:cs="Times New Roman"/>
                <w:bCs/>
                <w:sz w:val="24"/>
                <w:szCs w:val="24"/>
              </w:rPr>
              <w:lastRenderedPageBreak/>
              <w:t xml:space="preserve">организациями высшего образования, осуществляющими деятельность в области физической культуры и спорта, </w:t>
            </w:r>
            <w:r w:rsidRPr="00124EF3">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bookmarkEnd w:id="0"/>
          </w:p>
        </w:tc>
        <w:tc>
          <w:tcPr>
            <w:tcW w:w="830" w:type="pct"/>
          </w:tcPr>
          <w:p w14:paraId="41F49CBB" w14:textId="77777777" w:rsidR="005C22C2" w:rsidRPr="00124EF3" w:rsidRDefault="005C22C2" w:rsidP="005C22C2">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lastRenderedPageBreak/>
              <w:t>УК-4</w:t>
            </w:r>
          </w:p>
        </w:tc>
      </w:tr>
      <w:tr w:rsidR="005C22C2" w:rsidRPr="00124EF3" w14:paraId="4CB69DA9" w14:textId="77777777" w:rsidTr="00124EF3">
        <w:trPr>
          <w:jc w:val="center"/>
        </w:trPr>
        <w:tc>
          <w:tcPr>
            <w:tcW w:w="2450" w:type="pct"/>
          </w:tcPr>
          <w:p w14:paraId="4F691051" w14:textId="77777777" w:rsidR="005C22C2" w:rsidRPr="00124EF3" w:rsidRDefault="005C22C2" w:rsidP="005C22C2">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Умения:</w:t>
            </w:r>
          </w:p>
          <w:p w14:paraId="0CA3C4F4" w14:textId="77777777" w:rsidR="005C22C2" w:rsidRPr="00124EF3" w:rsidRDefault="005C22C2" w:rsidP="005C22C2">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обеспечивать эффективный рабочий процесс со всеми категориями населения, находить способы дальнейшего улучшения показателей трудовой деятельности, применять коммуникативные способности</w:t>
            </w:r>
          </w:p>
        </w:tc>
        <w:tc>
          <w:tcPr>
            <w:tcW w:w="1720" w:type="pct"/>
          </w:tcPr>
          <w:p w14:paraId="01C769BC" w14:textId="77777777" w:rsidR="005C22C2" w:rsidRPr="00124EF3" w:rsidRDefault="005C22C2" w:rsidP="005C22C2">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5A300166"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2467F443"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365D8D8A" w14:textId="77777777" w:rsidR="005C22C2" w:rsidRPr="00124EF3" w:rsidRDefault="005C22C2"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1282238D" w14:textId="77777777" w:rsidR="00124EF3" w:rsidRPr="00124EF3" w:rsidRDefault="00124EF3"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431262B7" w14:textId="3895B47A" w:rsidR="00124EF3" w:rsidRPr="00124EF3" w:rsidRDefault="00124EF3" w:rsidP="005C22C2">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В/07.7</w:t>
            </w:r>
          </w:p>
        </w:tc>
        <w:tc>
          <w:tcPr>
            <w:tcW w:w="830" w:type="pct"/>
          </w:tcPr>
          <w:p w14:paraId="3361DF0C" w14:textId="77777777" w:rsidR="005C22C2" w:rsidRPr="00124EF3" w:rsidRDefault="005C22C2" w:rsidP="005C22C2">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УК-4</w:t>
            </w:r>
          </w:p>
        </w:tc>
      </w:tr>
      <w:tr w:rsidR="00124EF3" w:rsidRPr="00124EF3" w14:paraId="0FDADF04" w14:textId="77777777" w:rsidTr="00124EF3">
        <w:trPr>
          <w:trHeight w:val="1564"/>
          <w:jc w:val="center"/>
        </w:trPr>
        <w:tc>
          <w:tcPr>
            <w:tcW w:w="2450" w:type="pct"/>
          </w:tcPr>
          <w:p w14:paraId="14CB2F1E" w14:textId="77777777" w:rsidR="00124EF3" w:rsidRPr="00124EF3" w:rsidRDefault="00124EF3" w:rsidP="00124EF3">
            <w:pPr>
              <w:spacing w:after="0" w:line="240" w:lineRule="auto"/>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Навыки и/или опыт деятельности:</w:t>
            </w:r>
          </w:p>
          <w:p w14:paraId="51DB59C1" w14:textId="77777777" w:rsidR="00124EF3" w:rsidRPr="00124EF3" w:rsidRDefault="00124EF3" w:rsidP="00124EF3">
            <w:pPr>
              <w:spacing w:after="0" w:line="240" w:lineRule="auto"/>
              <w:rPr>
                <w:rFonts w:ascii="Times New Roman" w:hAnsi="Times New Roman" w:cs="Times New Roman"/>
                <w:color w:val="000000" w:themeColor="text1"/>
                <w:sz w:val="24"/>
                <w:szCs w:val="24"/>
              </w:rPr>
            </w:pPr>
            <w:r w:rsidRPr="00124EF3">
              <w:rPr>
                <w:rFonts w:ascii="Times New Roman" w:hAnsi="Times New Roman" w:cs="Times New Roman"/>
                <w:b/>
                <w:i/>
                <w:color w:val="000000"/>
                <w:spacing w:val="-1"/>
                <w:sz w:val="24"/>
                <w:szCs w:val="24"/>
              </w:rPr>
              <w:t xml:space="preserve">- </w:t>
            </w:r>
            <w:r w:rsidRPr="00124EF3">
              <w:rPr>
                <w:rFonts w:ascii="Times New Roman" w:hAnsi="Times New Roman" w:cs="Times New Roman"/>
                <w:color w:val="000000" w:themeColor="text1"/>
                <w:sz w:val="24"/>
                <w:szCs w:val="24"/>
              </w:rPr>
              <w:t>гибко и объективно находить проблемные моменты во взаимоотношениях и оперативно их разрешать;</w:t>
            </w:r>
          </w:p>
          <w:p w14:paraId="670F225E" w14:textId="77777777" w:rsidR="00124EF3" w:rsidRPr="00124EF3" w:rsidRDefault="00124EF3" w:rsidP="00124EF3">
            <w:pPr>
              <w:spacing w:after="0" w:line="240" w:lineRule="auto"/>
              <w:rPr>
                <w:rFonts w:ascii="Times New Roman" w:hAnsi="Times New Roman" w:cs="Times New Roman"/>
                <w:b/>
                <w:i/>
                <w:sz w:val="24"/>
                <w:szCs w:val="24"/>
                <w:lang w:eastAsia="en-US"/>
              </w:rPr>
            </w:pPr>
            <w:r w:rsidRPr="00124EF3">
              <w:rPr>
                <w:rFonts w:ascii="Times New Roman" w:hAnsi="Times New Roman" w:cs="Times New Roman"/>
                <w:color w:val="000000" w:themeColor="text1"/>
                <w:sz w:val="24"/>
                <w:szCs w:val="24"/>
              </w:rPr>
              <w:t>-  способностью к диалогу и построению  продуктивной деятельности</w:t>
            </w:r>
          </w:p>
        </w:tc>
        <w:tc>
          <w:tcPr>
            <w:tcW w:w="1720" w:type="pct"/>
          </w:tcPr>
          <w:p w14:paraId="65AB94B2"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02744B8E"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428346BA"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413D13A2"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5F26F1F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389D881" w14:textId="741D4879"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В/07.7</w:t>
            </w:r>
          </w:p>
        </w:tc>
        <w:tc>
          <w:tcPr>
            <w:tcW w:w="830" w:type="pct"/>
          </w:tcPr>
          <w:p w14:paraId="7A43A341"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УК-4</w:t>
            </w:r>
          </w:p>
        </w:tc>
      </w:tr>
      <w:tr w:rsidR="00124EF3" w:rsidRPr="00124EF3" w14:paraId="74BE2185" w14:textId="77777777" w:rsidTr="00124EF3">
        <w:trPr>
          <w:jc w:val="center"/>
        </w:trPr>
        <w:tc>
          <w:tcPr>
            <w:tcW w:w="2450" w:type="pct"/>
          </w:tcPr>
          <w:p w14:paraId="5AAA4D3B" w14:textId="77777777" w:rsidR="00124EF3" w:rsidRPr="00124EF3" w:rsidRDefault="00124EF3" w:rsidP="00124EF3">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Знания:</w:t>
            </w:r>
          </w:p>
          <w:p w14:paraId="5261B3CA" w14:textId="77777777" w:rsidR="00124EF3" w:rsidRPr="00124EF3" w:rsidRDefault="00124EF3" w:rsidP="00124EF3">
            <w:pPr>
              <w:pStyle w:val="a4"/>
              <w:spacing w:after="0" w:line="240" w:lineRule="auto"/>
              <w:ind w:left="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современные тенденции в области построения программного материала, применение учебно-методических и информационных средств в тренировочном процессе;</w:t>
            </w:r>
          </w:p>
          <w:p w14:paraId="093B20AE" w14:textId="77777777" w:rsidR="00124EF3" w:rsidRPr="00124EF3" w:rsidRDefault="00124EF3" w:rsidP="00124EF3">
            <w:pPr>
              <w:pStyle w:val="a4"/>
              <w:spacing w:after="0" w:line="240" w:lineRule="auto"/>
              <w:ind w:left="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основы рационального планирования профессиональной, деятельности, логики принятий решений, анализа и оценки достигнутых результатов</w:t>
            </w:r>
          </w:p>
        </w:tc>
        <w:tc>
          <w:tcPr>
            <w:tcW w:w="1720" w:type="pct"/>
          </w:tcPr>
          <w:p w14:paraId="22724F8E"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1662CF5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67B8B410"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33E0AEE4"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4DA23BF1"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C3007D4" w14:textId="63E26198"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bCs/>
                <w:sz w:val="24"/>
                <w:szCs w:val="24"/>
              </w:rPr>
              <w:t>В/07.7</w:t>
            </w:r>
          </w:p>
        </w:tc>
        <w:tc>
          <w:tcPr>
            <w:tcW w:w="830" w:type="pct"/>
          </w:tcPr>
          <w:p w14:paraId="49A908A9"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ПК-1</w:t>
            </w:r>
          </w:p>
        </w:tc>
      </w:tr>
      <w:tr w:rsidR="00124EF3" w:rsidRPr="00124EF3" w14:paraId="1FC6938F" w14:textId="77777777" w:rsidTr="00124EF3">
        <w:trPr>
          <w:jc w:val="center"/>
        </w:trPr>
        <w:tc>
          <w:tcPr>
            <w:tcW w:w="2450" w:type="pct"/>
          </w:tcPr>
          <w:p w14:paraId="3D18DB43" w14:textId="77777777" w:rsidR="00124EF3" w:rsidRPr="00124EF3" w:rsidRDefault="00124EF3" w:rsidP="00124EF3">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Умения:</w:t>
            </w:r>
          </w:p>
          <w:p w14:paraId="7DA05B33"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объективно выбирать и применять их в практической деятельности в соответствии с действующими нормативными актами и документами;</w:t>
            </w:r>
          </w:p>
          <w:p w14:paraId="0BD7A6C5"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использовать  прогрессивные системы оценки результатов профессиональной деятельности, моделировать и прогнозировать различные варианты</w:t>
            </w:r>
          </w:p>
        </w:tc>
        <w:tc>
          <w:tcPr>
            <w:tcW w:w="1720" w:type="pct"/>
          </w:tcPr>
          <w:p w14:paraId="7EC6E446"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2F304C63"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6AEF4EA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79A92A97"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69D3DF7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6471D114" w14:textId="00308E68"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bCs/>
                <w:sz w:val="24"/>
                <w:szCs w:val="24"/>
              </w:rPr>
              <w:t>В/07.7</w:t>
            </w:r>
          </w:p>
        </w:tc>
        <w:tc>
          <w:tcPr>
            <w:tcW w:w="830" w:type="pct"/>
          </w:tcPr>
          <w:p w14:paraId="7D6ED3F7"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ПК-1</w:t>
            </w:r>
          </w:p>
        </w:tc>
      </w:tr>
      <w:tr w:rsidR="00124EF3" w:rsidRPr="00124EF3" w14:paraId="6FDCF497" w14:textId="77777777" w:rsidTr="00124EF3">
        <w:trPr>
          <w:trHeight w:val="286"/>
          <w:jc w:val="center"/>
        </w:trPr>
        <w:tc>
          <w:tcPr>
            <w:tcW w:w="2450" w:type="pct"/>
          </w:tcPr>
          <w:p w14:paraId="20178CEC" w14:textId="77777777" w:rsidR="00124EF3" w:rsidRPr="00124EF3" w:rsidRDefault="00124EF3" w:rsidP="00124EF3">
            <w:pPr>
              <w:spacing w:after="0" w:line="240" w:lineRule="auto"/>
              <w:rPr>
                <w:rFonts w:ascii="Times New Roman" w:hAnsi="Times New Roman" w:cs="Times New Roman"/>
                <w:b/>
                <w:i/>
                <w:sz w:val="24"/>
                <w:szCs w:val="24"/>
                <w:lang w:eastAsia="en-US"/>
              </w:rPr>
            </w:pPr>
            <w:r w:rsidRPr="00124EF3">
              <w:rPr>
                <w:rFonts w:ascii="Times New Roman" w:hAnsi="Times New Roman" w:cs="Times New Roman"/>
                <w:b/>
                <w:i/>
                <w:color w:val="000000"/>
                <w:spacing w:val="-1"/>
                <w:sz w:val="24"/>
                <w:szCs w:val="24"/>
              </w:rPr>
              <w:t>Навыки и/или опыт деятельности:</w:t>
            </w:r>
          </w:p>
          <w:p w14:paraId="42860783"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комплексным и избирательным подходом к оценке текущих изменений, дополнений и своевременно применять их в профессиональной деятельности;</w:t>
            </w:r>
          </w:p>
          <w:p w14:paraId="2ADAF4E6" w14:textId="77777777" w:rsidR="00124EF3" w:rsidRPr="00124EF3" w:rsidRDefault="00124EF3" w:rsidP="00124EF3">
            <w:pPr>
              <w:pStyle w:val="a4"/>
              <w:spacing w:after="0" w:line="240" w:lineRule="auto"/>
              <w:ind w:left="0"/>
              <w:rPr>
                <w:rFonts w:ascii="Times New Roman" w:hAnsi="Times New Roman"/>
                <w:color w:val="000000"/>
                <w:spacing w:val="-1"/>
                <w:sz w:val="24"/>
                <w:szCs w:val="24"/>
              </w:rPr>
            </w:pPr>
            <w:r w:rsidRPr="00124EF3">
              <w:rPr>
                <w:rFonts w:ascii="Times New Roman" w:hAnsi="Times New Roman"/>
                <w:color w:val="000000" w:themeColor="text1"/>
                <w:sz w:val="24"/>
                <w:szCs w:val="24"/>
              </w:rPr>
              <w:t xml:space="preserve">- навыками рационального построения и перспективного планирования тренировочного процесса и соревновательной </w:t>
            </w:r>
            <w:r w:rsidRPr="00124EF3">
              <w:rPr>
                <w:rFonts w:ascii="Times New Roman" w:hAnsi="Times New Roman"/>
                <w:color w:val="000000" w:themeColor="text1"/>
                <w:sz w:val="24"/>
                <w:szCs w:val="24"/>
              </w:rPr>
              <w:lastRenderedPageBreak/>
              <w:t>деятельности</w:t>
            </w:r>
          </w:p>
        </w:tc>
        <w:tc>
          <w:tcPr>
            <w:tcW w:w="1720" w:type="pct"/>
          </w:tcPr>
          <w:p w14:paraId="61D3EBC5"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lastRenderedPageBreak/>
              <w:t>Т 05.003</w:t>
            </w:r>
          </w:p>
          <w:p w14:paraId="1A08C30E"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5D2FB3D2"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0A1260ED"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7E1D0B3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D8FAD6C" w14:textId="3B43E96A"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bCs/>
                <w:sz w:val="24"/>
                <w:szCs w:val="24"/>
              </w:rPr>
              <w:t>В/07.7</w:t>
            </w:r>
          </w:p>
        </w:tc>
        <w:tc>
          <w:tcPr>
            <w:tcW w:w="830" w:type="pct"/>
            <w:vMerge w:val="restart"/>
          </w:tcPr>
          <w:p w14:paraId="7BFCDD33"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2EBEECFB"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6D9631F9"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360800AA"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6C0E401D"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79BE87E0"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1D6F9995"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5D63B0AF"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547E1552"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0404CC46"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471D58F8"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4BEAFD22"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10FDCF6E"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740B6CC6"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ПК-1 </w:t>
            </w:r>
          </w:p>
          <w:p w14:paraId="7558E282"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6DF69BB8"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ПК-2 </w:t>
            </w:r>
          </w:p>
          <w:p w14:paraId="28C0E3D9"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0AF1B502"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p w14:paraId="75B9B18A"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ПК-3</w:t>
            </w:r>
          </w:p>
        </w:tc>
      </w:tr>
      <w:tr w:rsidR="00124EF3" w:rsidRPr="00124EF3" w14:paraId="72F40F13" w14:textId="77777777" w:rsidTr="00124EF3">
        <w:trPr>
          <w:trHeight w:val="286"/>
          <w:jc w:val="center"/>
        </w:trPr>
        <w:tc>
          <w:tcPr>
            <w:tcW w:w="2450" w:type="pct"/>
          </w:tcPr>
          <w:p w14:paraId="0AA02FA2" w14:textId="77777777" w:rsidR="00124EF3" w:rsidRPr="00124EF3" w:rsidRDefault="00124EF3" w:rsidP="00124EF3">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lastRenderedPageBreak/>
              <w:t>Знания:</w:t>
            </w:r>
          </w:p>
          <w:p w14:paraId="3E50072F" w14:textId="77777777" w:rsidR="00124EF3" w:rsidRPr="00124EF3" w:rsidRDefault="00124EF3" w:rsidP="00124EF3">
            <w:pPr>
              <w:pStyle w:val="a4"/>
              <w:spacing w:after="0" w:line="240" w:lineRule="auto"/>
              <w:ind w:left="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существующие в настоящее время социально-экономические запросы в области физической культуры и спорта, программно-методическую и нормативно-правовую документацию, необходимую для построения практико-ориентированных программ;</w:t>
            </w:r>
          </w:p>
          <w:p w14:paraId="1F306BCB" w14:textId="77777777" w:rsidR="00124EF3" w:rsidRPr="00124EF3" w:rsidRDefault="00124EF3" w:rsidP="00124EF3">
            <w:pPr>
              <w:pStyle w:val="a4"/>
              <w:spacing w:after="0" w:line="240" w:lineRule="auto"/>
              <w:ind w:left="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особенности тренировочной и соревновательной деятельности</w:t>
            </w:r>
          </w:p>
        </w:tc>
        <w:tc>
          <w:tcPr>
            <w:tcW w:w="1720" w:type="pct"/>
          </w:tcPr>
          <w:p w14:paraId="375E5668"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3925B7E3"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770C4CB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2DE7ECBC"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3571C3A3"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BDF377F" w14:textId="686B07CC"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bCs/>
                <w:sz w:val="24"/>
                <w:szCs w:val="24"/>
              </w:rPr>
              <w:t>В/07.7</w:t>
            </w:r>
          </w:p>
        </w:tc>
        <w:tc>
          <w:tcPr>
            <w:tcW w:w="830" w:type="pct"/>
            <w:vMerge/>
          </w:tcPr>
          <w:p w14:paraId="2D60BB09"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tc>
      </w:tr>
      <w:tr w:rsidR="00124EF3" w:rsidRPr="00124EF3" w14:paraId="2FE0A6F8" w14:textId="77777777" w:rsidTr="00124EF3">
        <w:trPr>
          <w:trHeight w:val="286"/>
          <w:jc w:val="center"/>
        </w:trPr>
        <w:tc>
          <w:tcPr>
            <w:tcW w:w="2450" w:type="pct"/>
          </w:tcPr>
          <w:p w14:paraId="17F33EB2" w14:textId="77777777" w:rsidR="00124EF3" w:rsidRPr="00124EF3" w:rsidRDefault="00124EF3" w:rsidP="00124EF3">
            <w:pPr>
              <w:spacing w:after="0" w:line="240" w:lineRule="auto"/>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Умения:</w:t>
            </w:r>
          </w:p>
          <w:p w14:paraId="69B8F0A1"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применять методы сбора аналитической информации в области физической культуры и спорта, определять необходимые к реализации в данный момент практические решения, планирование и содержание программ в области физической культуры и спорта;</w:t>
            </w:r>
          </w:p>
          <w:p w14:paraId="76F432A4"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управлять спортивной формой на основе обоснованного применения знаний об истоках и эволюции формирования теории спортивной тренировки, медико-биологических и психологических основах и технологии тренировки, проводить тренировочные занятия различной направленности с данным контингентом</w:t>
            </w:r>
          </w:p>
        </w:tc>
        <w:tc>
          <w:tcPr>
            <w:tcW w:w="1720" w:type="pct"/>
          </w:tcPr>
          <w:p w14:paraId="6D17172A"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29E0A257"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29C0B5A7"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61059D89"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2F7970C1"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7E5392F5" w14:textId="60E769BD"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bCs/>
                <w:sz w:val="24"/>
                <w:szCs w:val="24"/>
              </w:rPr>
              <w:t>В/07.7</w:t>
            </w:r>
          </w:p>
        </w:tc>
        <w:tc>
          <w:tcPr>
            <w:tcW w:w="830" w:type="pct"/>
            <w:vMerge/>
          </w:tcPr>
          <w:p w14:paraId="6739CFAA"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p>
        </w:tc>
      </w:tr>
      <w:tr w:rsidR="00124EF3" w:rsidRPr="00124EF3" w14:paraId="4ECF0B44" w14:textId="77777777" w:rsidTr="00124EF3">
        <w:trPr>
          <w:trHeight w:val="286"/>
          <w:jc w:val="center"/>
        </w:trPr>
        <w:tc>
          <w:tcPr>
            <w:tcW w:w="2450" w:type="pct"/>
          </w:tcPr>
          <w:p w14:paraId="58723562" w14:textId="77777777" w:rsidR="00124EF3" w:rsidRPr="00124EF3" w:rsidRDefault="00124EF3" w:rsidP="00124EF3">
            <w:pPr>
              <w:spacing w:after="0" w:line="240" w:lineRule="auto"/>
              <w:rPr>
                <w:rFonts w:ascii="Times New Roman" w:hAnsi="Times New Roman" w:cs="Times New Roman"/>
                <w:b/>
                <w:i/>
                <w:sz w:val="24"/>
                <w:szCs w:val="24"/>
                <w:lang w:eastAsia="en-US"/>
              </w:rPr>
            </w:pPr>
            <w:r w:rsidRPr="00124EF3">
              <w:rPr>
                <w:rFonts w:ascii="Times New Roman" w:hAnsi="Times New Roman" w:cs="Times New Roman"/>
                <w:b/>
                <w:i/>
                <w:color w:val="000000"/>
                <w:spacing w:val="-1"/>
                <w:sz w:val="24"/>
                <w:szCs w:val="24"/>
              </w:rPr>
              <w:t>Навыки и/или опыт деятельности:</w:t>
            </w:r>
          </w:p>
          <w:p w14:paraId="3076E0C5"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знаниями по формированию и наполнению практико-ориентированных программ соответствующими методами и средствами;</w:t>
            </w:r>
          </w:p>
          <w:p w14:paraId="5B99BC2F" w14:textId="77777777" w:rsidR="00124EF3" w:rsidRPr="00124EF3" w:rsidRDefault="00124EF3" w:rsidP="00124EF3">
            <w:pPr>
              <w:pStyle w:val="a4"/>
              <w:spacing w:after="0" w:line="240" w:lineRule="auto"/>
              <w:ind w:left="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индивидуальным подходом к планированию тренировочной деятельности, методами и средствами управления тренировочным процессом спортсменов</w:t>
            </w:r>
          </w:p>
        </w:tc>
        <w:tc>
          <w:tcPr>
            <w:tcW w:w="1720" w:type="pct"/>
          </w:tcPr>
          <w:p w14:paraId="28D05865" w14:textId="7777777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Т 05.003</w:t>
            </w:r>
          </w:p>
          <w:p w14:paraId="5BDBE14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G/02.7</w:t>
            </w:r>
          </w:p>
          <w:p w14:paraId="1D5E1851"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Р 05.008</w:t>
            </w:r>
          </w:p>
          <w:p w14:paraId="3DD7A5C1"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Н/03.7</w:t>
            </w:r>
          </w:p>
          <w:p w14:paraId="14FEBE2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Т-П 05.012</w:t>
            </w:r>
          </w:p>
          <w:p w14:paraId="2DE6F2C3" w14:textId="0BD173E7" w:rsidR="00124EF3" w:rsidRPr="00124EF3" w:rsidRDefault="00124EF3" w:rsidP="00124EF3">
            <w:pPr>
              <w:spacing w:after="0" w:line="240" w:lineRule="auto"/>
              <w:jc w:val="both"/>
              <w:rPr>
                <w:rFonts w:ascii="Times New Roman" w:hAnsi="Times New Roman" w:cs="Times New Roman"/>
                <w:i/>
                <w:color w:val="000000"/>
                <w:spacing w:val="-1"/>
                <w:sz w:val="24"/>
                <w:szCs w:val="24"/>
              </w:rPr>
            </w:pPr>
            <w:r w:rsidRPr="00124EF3">
              <w:rPr>
                <w:rFonts w:ascii="Times New Roman" w:hAnsi="Times New Roman" w:cs="Times New Roman"/>
                <w:bCs/>
                <w:sz w:val="24"/>
                <w:szCs w:val="24"/>
              </w:rPr>
              <w:t>В/07.7</w:t>
            </w:r>
          </w:p>
        </w:tc>
        <w:tc>
          <w:tcPr>
            <w:tcW w:w="830" w:type="pct"/>
          </w:tcPr>
          <w:p w14:paraId="0FFBED66" w14:textId="77777777" w:rsidR="00124EF3" w:rsidRPr="00124EF3" w:rsidRDefault="00124EF3" w:rsidP="00124EF3">
            <w:pPr>
              <w:spacing w:after="0" w:line="240" w:lineRule="auto"/>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ПК-3</w:t>
            </w:r>
          </w:p>
        </w:tc>
      </w:tr>
    </w:tbl>
    <w:p w14:paraId="77F005CB" w14:textId="77777777" w:rsidR="00407506" w:rsidRPr="00124EF3" w:rsidRDefault="00407506" w:rsidP="00407506">
      <w:pPr>
        <w:widowControl w:val="0"/>
        <w:spacing w:after="0"/>
        <w:jc w:val="center"/>
        <w:rPr>
          <w:rFonts w:ascii="Times New Roman" w:hAnsi="Times New Roman" w:cs="Times New Roman"/>
          <w:color w:val="000000" w:themeColor="text1"/>
          <w:sz w:val="24"/>
          <w:szCs w:val="24"/>
        </w:rPr>
      </w:pPr>
    </w:p>
    <w:p w14:paraId="4E1B31A2" w14:textId="77777777" w:rsidR="003253C8" w:rsidRPr="00124EF3" w:rsidRDefault="003253C8" w:rsidP="00407506">
      <w:pPr>
        <w:widowControl w:val="0"/>
        <w:spacing w:after="0"/>
        <w:jc w:val="center"/>
        <w:rPr>
          <w:rFonts w:ascii="Times New Roman" w:hAnsi="Times New Roman" w:cs="Times New Roman"/>
          <w:color w:val="000000" w:themeColor="text1"/>
          <w:sz w:val="24"/>
          <w:szCs w:val="24"/>
        </w:rPr>
      </w:pPr>
    </w:p>
    <w:p w14:paraId="044BFB7B" w14:textId="77777777" w:rsidR="003253C8" w:rsidRPr="00124EF3" w:rsidRDefault="003253C8" w:rsidP="00407506">
      <w:pPr>
        <w:widowControl w:val="0"/>
        <w:spacing w:after="0"/>
        <w:jc w:val="center"/>
        <w:rPr>
          <w:rFonts w:ascii="Times New Roman" w:hAnsi="Times New Roman" w:cs="Times New Roman"/>
          <w:color w:val="000000" w:themeColor="text1"/>
          <w:sz w:val="24"/>
          <w:szCs w:val="24"/>
        </w:rPr>
      </w:pPr>
    </w:p>
    <w:p w14:paraId="71FB592D" w14:textId="77777777" w:rsidR="00407506" w:rsidRPr="00124EF3" w:rsidRDefault="00407506" w:rsidP="00A108A3">
      <w:pPr>
        <w:pStyle w:val="a4"/>
        <w:numPr>
          <w:ilvl w:val="0"/>
          <w:numId w:val="17"/>
        </w:numPr>
        <w:tabs>
          <w:tab w:val="left" w:pos="1134"/>
        </w:tabs>
        <w:spacing w:after="0" w:line="240" w:lineRule="auto"/>
        <w:ind w:left="0" w:firstLine="709"/>
        <w:jc w:val="both"/>
        <w:rPr>
          <w:rFonts w:ascii="Times New Roman" w:hAnsi="Times New Roman"/>
          <w:caps/>
          <w:color w:val="000000"/>
          <w:spacing w:val="-1"/>
          <w:sz w:val="24"/>
          <w:szCs w:val="24"/>
        </w:rPr>
      </w:pPr>
      <w:r w:rsidRPr="00124EF3">
        <w:rPr>
          <w:rFonts w:ascii="Times New Roman" w:hAnsi="Times New Roman"/>
          <w:caps/>
          <w:color w:val="000000"/>
          <w:spacing w:val="-1"/>
          <w:sz w:val="24"/>
          <w:szCs w:val="24"/>
        </w:rPr>
        <w:t>Место дисциплины в структуре Образовательной Программы:</w:t>
      </w:r>
    </w:p>
    <w:p w14:paraId="5298F5BA" w14:textId="77777777" w:rsidR="00407506" w:rsidRPr="00124EF3" w:rsidRDefault="00407506" w:rsidP="00A108A3">
      <w:pPr>
        <w:spacing w:after="0"/>
        <w:ind w:firstLine="70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Дисциплина в структуре образовательной программы относится </w:t>
      </w:r>
      <w:r w:rsidRPr="00124EF3">
        <w:rPr>
          <w:rFonts w:ascii="Times New Roman" w:hAnsi="Times New Roman" w:cs="Times New Roman"/>
          <w:i/>
          <w:color w:val="000000"/>
          <w:spacing w:val="-1"/>
          <w:sz w:val="24"/>
          <w:szCs w:val="24"/>
        </w:rPr>
        <w:t>к части формируемой участниками образовательных отношений</w:t>
      </w:r>
      <w:r w:rsidRPr="00124EF3">
        <w:rPr>
          <w:rFonts w:ascii="Times New Roman" w:hAnsi="Times New Roman" w:cs="Times New Roman"/>
          <w:color w:val="000000"/>
          <w:spacing w:val="-1"/>
          <w:sz w:val="24"/>
          <w:szCs w:val="24"/>
        </w:rPr>
        <w:t xml:space="preserve">. </w:t>
      </w:r>
    </w:p>
    <w:p w14:paraId="5117CD71" w14:textId="77777777" w:rsidR="00407506" w:rsidRPr="00124EF3" w:rsidRDefault="00407506" w:rsidP="00A108A3">
      <w:pPr>
        <w:spacing w:after="0"/>
        <w:ind w:firstLine="70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В соответствии с рабочим учебным планом дисциплина изучается в 2 семе</w:t>
      </w:r>
      <w:r w:rsidR="00A108A3" w:rsidRPr="00124EF3">
        <w:rPr>
          <w:rFonts w:ascii="Times New Roman" w:hAnsi="Times New Roman" w:cs="Times New Roman"/>
          <w:color w:val="000000"/>
          <w:spacing w:val="-1"/>
          <w:sz w:val="24"/>
          <w:szCs w:val="24"/>
        </w:rPr>
        <w:t xml:space="preserve">стре в очной </w:t>
      </w:r>
      <w:r w:rsidR="00423EDD" w:rsidRPr="00124EF3">
        <w:rPr>
          <w:rFonts w:ascii="Times New Roman" w:hAnsi="Times New Roman" w:cs="Times New Roman"/>
          <w:color w:val="000000"/>
          <w:spacing w:val="-1"/>
          <w:sz w:val="24"/>
          <w:szCs w:val="24"/>
        </w:rPr>
        <w:t xml:space="preserve">и </w:t>
      </w:r>
      <w:r w:rsidR="006A5879" w:rsidRPr="00124EF3">
        <w:rPr>
          <w:rFonts w:ascii="Times New Roman" w:hAnsi="Times New Roman" w:cs="Times New Roman"/>
          <w:color w:val="000000"/>
          <w:spacing w:val="-1"/>
          <w:sz w:val="24"/>
          <w:szCs w:val="24"/>
        </w:rPr>
        <w:t xml:space="preserve">в 3 семестре в </w:t>
      </w:r>
      <w:r w:rsidR="00423EDD" w:rsidRPr="00124EF3">
        <w:rPr>
          <w:rFonts w:ascii="Times New Roman" w:hAnsi="Times New Roman" w:cs="Times New Roman"/>
          <w:color w:val="000000"/>
          <w:spacing w:val="-1"/>
          <w:sz w:val="24"/>
          <w:szCs w:val="24"/>
        </w:rPr>
        <w:t xml:space="preserve">заочной </w:t>
      </w:r>
      <w:r w:rsidR="00A108A3" w:rsidRPr="00124EF3">
        <w:rPr>
          <w:rFonts w:ascii="Times New Roman" w:hAnsi="Times New Roman" w:cs="Times New Roman"/>
          <w:color w:val="000000"/>
          <w:spacing w:val="-1"/>
          <w:sz w:val="24"/>
          <w:szCs w:val="24"/>
        </w:rPr>
        <w:t>форме обучения</w:t>
      </w:r>
      <w:r w:rsidRPr="00124EF3">
        <w:rPr>
          <w:rFonts w:ascii="Times New Roman" w:hAnsi="Times New Roman" w:cs="Times New Roman"/>
          <w:color w:val="000000"/>
          <w:spacing w:val="-1"/>
          <w:sz w:val="24"/>
          <w:szCs w:val="24"/>
        </w:rPr>
        <w:t xml:space="preserve">. Вид промежуточной аттестации: зачет. </w:t>
      </w:r>
    </w:p>
    <w:p w14:paraId="19313EF8" w14:textId="77777777" w:rsidR="005C22C2" w:rsidRPr="00124EF3" w:rsidRDefault="005C22C2" w:rsidP="00860625">
      <w:pPr>
        <w:pStyle w:val="a4"/>
        <w:tabs>
          <w:tab w:val="left" w:pos="0"/>
        </w:tabs>
        <w:spacing w:after="0" w:line="240" w:lineRule="auto"/>
        <w:ind w:left="0"/>
        <w:rPr>
          <w:rFonts w:ascii="Times New Roman" w:hAnsi="Times New Roman"/>
          <w:caps/>
          <w:color w:val="000000"/>
          <w:spacing w:val="-1"/>
          <w:sz w:val="24"/>
          <w:szCs w:val="24"/>
        </w:rPr>
      </w:pPr>
    </w:p>
    <w:p w14:paraId="11497E8C" w14:textId="77777777" w:rsidR="00407506" w:rsidRPr="00124EF3" w:rsidRDefault="005C22C2" w:rsidP="005C22C2">
      <w:pPr>
        <w:pStyle w:val="a4"/>
        <w:tabs>
          <w:tab w:val="left" w:pos="0"/>
        </w:tabs>
        <w:spacing w:after="0" w:line="240" w:lineRule="auto"/>
        <w:ind w:left="0"/>
        <w:rPr>
          <w:rFonts w:ascii="Times New Roman" w:hAnsi="Times New Roman"/>
          <w:caps/>
          <w:color w:val="000000"/>
          <w:spacing w:val="-1"/>
          <w:sz w:val="24"/>
          <w:szCs w:val="24"/>
        </w:rPr>
      </w:pPr>
      <w:r w:rsidRPr="00124EF3">
        <w:rPr>
          <w:rFonts w:ascii="Times New Roman" w:hAnsi="Times New Roman"/>
          <w:caps/>
          <w:color w:val="000000"/>
          <w:spacing w:val="-1"/>
          <w:sz w:val="24"/>
          <w:szCs w:val="24"/>
        </w:rPr>
        <w:t xml:space="preserve">            3. </w:t>
      </w:r>
      <w:r w:rsidR="00407506" w:rsidRPr="00124EF3">
        <w:rPr>
          <w:rFonts w:ascii="Times New Roman" w:hAnsi="Times New Roman"/>
          <w:caps/>
          <w:color w:val="000000"/>
          <w:spacing w:val="-1"/>
          <w:sz w:val="24"/>
          <w:szCs w:val="24"/>
        </w:rPr>
        <w:t>Объем дисциплины и виды учебной работы:</w:t>
      </w:r>
    </w:p>
    <w:p w14:paraId="4B887B27" w14:textId="77777777" w:rsidR="00407506" w:rsidRPr="00124EF3" w:rsidRDefault="00407506" w:rsidP="00407506">
      <w:pPr>
        <w:shd w:val="clear" w:color="auto" w:fill="FFFFFF"/>
        <w:spacing w:after="0"/>
        <w:jc w:val="center"/>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очная форма обучения</w:t>
      </w:r>
    </w:p>
    <w:tbl>
      <w:tblPr>
        <w:tblW w:w="31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51"/>
        <w:gridCol w:w="2268"/>
        <w:gridCol w:w="1061"/>
        <w:gridCol w:w="1133"/>
      </w:tblGrid>
      <w:tr w:rsidR="00407506" w:rsidRPr="00124EF3" w14:paraId="24EC991D" w14:textId="77777777" w:rsidTr="00080110">
        <w:trPr>
          <w:jc w:val="center"/>
        </w:trPr>
        <w:tc>
          <w:tcPr>
            <w:tcW w:w="326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DE96D25"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Вид учебной работы</w:t>
            </w:r>
          </w:p>
        </w:tc>
        <w:tc>
          <w:tcPr>
            <w:tcW w:w="840" w:type="pct"/>
            <w:vMerge w:val="restart"/>
            <w:tcBorders>
              <w:top w:val="single" w:sz="4" w:space="0" w:color="000000"/>
              <w:left w:val="single" w:sz="4" w:space="0" w:color="000000"/>
              <w:bottom w:val="single" w:sz="4" w:space="0" w:color="000000"/>
              <w:right w:val="single" w:sz="4" w:space="0" w:color="000000"/>
            </w:tcBorders>
            <w:vAlign w:val="center"/>
            <w:hideMark/>
          </w:tcPr>
          <w:p w14:paraId="0F0D0673" w14:textId="77777777" w:rsidR="0041332A"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 xml:space="preserve">Всего </w:t>
            </w:r>
          </w:p>
          <w:p w14:paraId="01BD33BC"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часов</w:t>
            </w:r>
          </w:p>
        </w:tc>
        <w:tc>
          <w:tcPr>
            <w:tcW w:w="897" w:type="pct"/>
            <w:tcBorders>
              <w:top w:val="single" w:sz="4" w:space="0" w:color="000000"/>
              <w:left w:val="single" w:sz="4" w:space="0" w:color="000000"/>
              <w:bottom w:val="single" w:sz="4" w:space="0" w:color="000000"/>
              <w:right w:val="single" w:sz="4" w:space="0" w:color="auto"/>
            </w:tcBorders>
            <w:vAlign w:val="center"/>
          </w:tcPr>
          <w:p w14:paraId="5276717D"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Семестр</w:t>
            </w:r>
          </w:p>
        </w:tc>
      </w:tr>
      <w:tr w:rsidR="00407506" w:rsidRPr="00124EF3" w14:paraId="2EAA102E" w14:textId="77777777" w:rsidTr="00080110">
        <w:trPr>
          <w:trHeight w:val="183"/>
          <w:jc w:val="center"/>
        </w:trPr>
        <w:tc>
          <w:tcPr>
            <w:tcW w:w="3262" w:type="pct"/>
            <w:gridSpan w:val="2"/>
            <w:vMerge/>
            <w:tcBorders>
              <w:top w:val="single" w:sz="4" w:space="0" w:color="000000"/>
              <w:left w:val="single" w:sz="4" w:space="0" w:color="000000"/>
              <w:bottom w:val="single" w:sz="4" w:space="0" w:color="000000"/>
              <w:right w:val="single" w:sz="4" w:space="0" w:color="000000"/>
            </w:tcBorders>
            <w:vAlign w:val="center"/>
            <w:hideMark/>
          </w:tcPr>
          <w:p w14:paraId="23BAA9B4"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p>
        </w:tc>
        <w:tc>
          <w:tcPr>
            <w:tcW w:w="840" w:type="pct"/>
            <w:vMerge/>
            <w:tcBorders>
              <w:top w:val="single" w:sz="4" w:space="0" w:color="000000"/>
              <w:left w:val="single" w:sz="4" w:space="0" w:color="000000"/>
              <w:bottom w:val="single" w:sz="4" w:space="0" w:color="000000"/>
              <w:right w:val="single" w:sz="4" w:space="0" w:color="000000"/>
            </w:tcBorders>
            <w:vAlign w:val="center"/>
            <w:hideMark/>
          </w:tcPr>
          <w:p w14:paraId="4B0D32C2"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54612A8C"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2</w:t>
            </w:r>
          </w:p>
        </w:tc>
      </w:tr>
      <w:tr w:rsidR="00407506" w:rsidRPr="00124EF3" w14:paraId="3F67BB5C"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4D3B8DF3" w14:textId="77777777" w:rsidR="0041332A"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Контактная работа преподавателя</w:t>
            </w:r>
          </w:p>
          <w:p w14:paraId="00C189EF"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 xml:space="preserve"> с обучающимися </w:t>
            </w:r>
          </w:p>
        </w:tc>
        <w:tc>
          <w:tcPr>
            <w:tcW w:w="840" w:type="pct"/>
            <w:tcBorders>
              <w:top w:val="single" w:sz="4" w:space="0" w:color="000000"/>
              <w:left w:val="single" w:sz="4" w:space="0" w:color="000000"/>
              <w:bottom w:val="single" w:sz="4" w:space="0" w:color="000000"/>
              <w:right w:val="single" w:sz="4" w:space="0" w:color="000000"/>
            </w:tcBorders>
            <w:vAlign w:val="center"/>
          </w:tcPr>
          <w:p w14:paraId="1BD54375" w14:textId="77777777" w:rsidR="00407506" w:rsidRPr="00124EF3" w:rsidRDefault="0041332A"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18</w:t>
            </w:r>
          </w:p>
        </w:tc>
        <w:tc>
          <w:tcPr>
            <w:tcW w:w="897" w:type="pct"/>
            <w:tcBorders>
              <w:top w:val="single" w:sz="4" w:space="0" w:color="000000"/>
              <w:left w:val="single" w:sz="4" w:space="0" w:color="000000"/>
              <w:bottom w:val="single" w:sz="4" w:space="0" w:color="000000"/>
              <w:right w:val="single" w:sz="4" w:space="0" w:color="000000"/>
            </w:tcBorders>
            <w:vAlign w:val="center"/>
          </w:tcPr>
          <w:p w14:paraId="5F89AABB" w14:textId="77777777" w:rsidR="00407506" w:rsidRPr="00124EF3" w:rsidRDefault="0041332A"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18</w:t>
            </w:r>
          </w:p>
        </w:tc>
      </w:tr>
      <w:tr w:rsidR="00407506" w:rsidRPr="00124EF3" w14:paraId="5AFB7FF5"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098B9E7A"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В том числе:</w:t>
            </w:r>
          </w:p>
        </w:tc>
        <w:tc>
          <w:tcPr>
            <w:tcW w:w="840" w:type="pct"/>
            <w:tcBorders>
              <w:top w:val="single" w:sz="4" w:space="0" w:color="000000"/>
              <w:left w:val="single" w:sz="4" w:space="0" w:color="000000"/>
              <w:bottom w:val="single" w:sz="4" w:space="0" w:color="000000"/>
              <w:right w:val="single" w:sz="4" w:space="0" w:color="000000"/>
            </w:tcBorders>
            <w:vAlign w:val="center"/>
          </w:tcPr>
          <w:p w14:paraId="4C4B70EE"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p>
        </w:tc>
        <w:tc>
          <w:tcPr>
            <w:tcW w:w="897" w:type="pct"/>
            <w:tcBorders>
              <w:top w:val="single" w:sz="4" w:space="0" w:color="000000"/>
              <w:left w:val="single" w:sz="4" w:space="0" w:color="000000"/>
              <w:bottom w:val="single" w:sz="4" w:space="0" w:color="000000"/>
              <w:right w:val="single" w:sz="4" w:space="0" w:color="000000"/>
            </w:tcBorders>
            <w:vAlign w:val="center"/>
          </w:tcPr>
          <w:p w14:paraId="053846A9"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p>
        </w:tc>
      </w:tr>
      <w:tr w:rsidR="00407506" w:rsidRPr="00124EF3" w14:paraId="5C03D43D"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7D68CD8A"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Лекции</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38A22AC8"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4</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40501A0A"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4</w:t>
            </w:r>
          </w:p>
        </w:tc>
      </w:tr>
      <w:tr w:rsidR="00407506" w:rsidRPr="00124EF3" w14:paraId="516D89BB"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19F20380"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lastRenderedPageBreak/>
              <w:t xml:space="preserve">Семинары </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747D0915"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14</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7BD264AF"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14</w:t>
            </w:r>
          </w:p>
        </w:tc>
      </w:tr>
      <w:tr w:rsidR="00407506" w:rsidRPr="00124EF3" w14:paraId="108F0171"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7249A405"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Промежуточная аттестация</w:t>
            </w:r>
            <w:r w:rsidR="0041332A" w:rsidRPr="00124EF3">
              <w:rPr>
                <w:rFonts w:ascii="Times New Roman" w:hAnsi="Times New Roman" w:cs="Times New Roman"/>
                <w:color w:val="000000"/>
                <w:spacing w:val="-1"/>
                <w:sz w:val="24"/>
                <w:szCs w:val="24"/>
                <w:lang w:eastAsia="en-US"/>
              </w:rPr>
              <w:t xml:space="preserve">: </w:t>
            </w:r>
            <w:r w:rsidRPr="00124EF3">
              <w:rPr>
                <w:rFonts w:ascii="Times New Roman" w:hAnsi="Times New Roman" w:cs="Times New Roman"/>
                <w:color w:val="000000"/>
                <w:spacing w:val="-1"/>
                <w:sz w:val="24"/>
                <w:szCs w:val="24"/>
                <w:lang w:eastAsia="en-US"/>
              </w:rPr>
              <w:t>зачет</w:t>
            </w:r>
          </w:p>
        </w:tc>
        <w:tc>
          <w:tcPr>
            <w:tcW w:w="840" w:type="pct"/>
            <w:tcBorders>
              <w:top w:val="single" w:sz="4" w:space="0" w:color="000000"/>
              <w:left w:val="single" w:sz="4" w:space="0" w:color="000000"/>
              <w:bottom w:val="single" w:sz="4" w:space="0" w:color="000000"/>
              <w:right w:val="single" w:sz="4" w:space="0" w:color="000000"/>
            </w:tcBorders>
            <w:vAlign w:val="center"/>
          </w:tcPr>
          <w:p w14:paraId="0E2652E6" w14:textId="77777777" w:rsidR="00407506" w:rsidRPr="00124EF3" w:rsidRDefault="005C22C2"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w:t>
            </w:r>
          </w:p>
        </w:tc>
        <w:tc>
          <w:tcPr>
            <w:tcW w:w="897" w:type="pct"/>
            <w:tcBorders>
              <w:top w:val="single" w:sz="4" w:space="0" w:color="000000"/>
              <w:left w:val="single" w:sz="4" w:space="0" w:color="000000"/>
              <w:bottom w:val="single" w:sz="4" w:space="0" w:color="000000"/>
              <w:right w:val="single" w:sz="4" w:space="0" w:color="000000"/>
            </w:tcBorders>
            <w:vAlign w:val="center"/>
          </w:tcPr>
          <w:p w14:paraId="6F46F76D" w14:textId="77777777" w:rsidR="00407506" w:rsidRPr="00124EF3" w:rsidRDefault="005C22C2"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w:t>
            </w:r>
          </w:p>
        </w:tc>
      </w:tr>
      <w:tr w:rsidR="00407506" w:rsidRPr="00124EF3" w14:paraId="24CFAAD3" w14:textId="77777777" w:rsidTr="00080110">
        <w:trPr>
          <w:jc w:val="center"/>
        </w:trPr>
        <w:tc>
          <w:tcPr>
            <w:tcW w:w="3262" w:type="pct"/>
            <w:gridSpan w:val="2"/>
            <w:tcBorders>
              <w:top w:val="single" w:sz="4" w:space="0" w:color="000000"/>
              <w:left w:val="single" w:sz="4" w:space="0" w:color="000000"/>
              <w:bottom w:val="single" w:sz="4" w:space="0" w:color="000000"/>
              <w:right w:val="single" w:sz="4" w:space="0" w:color="000000"/>
            </w:tcBorders>
            <w:vAlign w:val="center"/>
            <w:hideMark/>
          </w:tcPr>
          <w:p w14:paraId="593714CE"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Самостоятельная работа студента</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31260AFD"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54</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1B8051D2"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54</w:t>
            </w:r>
          </w:p>
        </w:tc>
      </w:tr>
      <w:tr w:rsidR="00407506" w:rsidRPr="00124EF3" w14:paraId="27394EE9" w14:textId="77777777" w:rsidTr="00080110">
        <w:trPr>
          <w:jc w:val="center"/>
        </w:trPr>
        <w:tc>
          <w:tcPr>
            <w:tcW w:w="1466" w:type="pct"/>
            <w:vMerge w:val="restart"/>
            <w:tcBorders>
              <w:top w:val="single" w:sz="4" w:space="0" w:color="000000"/>
              <w:left w:val="single" w:sz="4" w:space="0" w:color="000000"/>
              <w:bottom w:val="single" w:sz="4" w:space="0" w:color="000000"/>
              <w:right w:val="single" w:sz="4" w:space="0" w:color="000000"/>
            </w:tcBorders>
            <w:vAlign w:val="center"/>
            <w:hideMark/>
          </w:tcPr>
          <w:p w14:paraId="4DD929B5"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Общая трудоемкость</w:t>
            </w:r>
          </w:p>
        </w:tc>
        <w:tc>
          <w:tcPr>
            <w:tcW w:w="1796" w:type="pct"/>
            <w:tcBorders>
              <w:top w:val="single" w:sz="4" w:space="0" w:color="000000"/>
              <w:left w:val="single" w:sz="4" w:space="0" w:color="000000"/>
              <w:bottom w:val="single" w:sz="4" w:space="0" w:color="000000"/>
              <w:right w:val="single" w:sz="4" w:space="0" w:color="000000"/>
            </w:tcBorders>
            <w:vAlign w:val="center"/>
            <w:hideMark/>
          </w:tcPr>
          <w:p w14:paraId="1F21E26B"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часы</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71F7D84B"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72</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4C31A2A4"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72</w:t>
            </w:r>
          </w:p>
        </w:tc>
      </w:tr>
      <w:tr w:rsidR="00407506" w:rsidRPr="00124EF3" w14:paraId="3B81C9B5" w14:textId="77777777" w:rsidTr="00080110">
        <w:trPr>
          <w:jc w:val="center"/>
        </w:trPr>
        <w:tc>
          <w:tcPr>
            <w:tcW w:w="1466" w:type="pct"/>
            <w:vMerge/>
            <w:tcBorders>
              <w:top w:val="single" w:sz="4" w:space="0" w:color="000000"/>
              <w:left w:val="single" w:sz="4" w:space="0" w:color="000000"/>
              <w:bottom w:val="single" w:sz="4" w:space="0" w:color="000000"/>
              <w:right w:val="single" w:sz="4" w:space="0" w:color="000000"/>
            </w:tcBorders>
            <w:vAlign w:val="center"/>
            <w:hideMark/>
          </w:tcPr>
          <w:p w14:paraId="5C95189C"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p>
        </w:tc>
        <w:tc>
          <w:tcPr>
            <w:tcW w:w="1796" w:type="pct"/>
            <w:tcBorders>
              <w:top w:val="single" w:sz="4" w:space="0" w:color="000000"/>
              <w:left w:val="single" w:sz="4" w:space="0" w:color="000000"/>
              <w:bottom w:val="single" w:sz="4" w:space="0" w:color="000000"/>
              <w:right w:val="single" w:sz="4" w:space="0" w:color="000000"/>
            </w:tcBorders>
            <w:vAlign w:val="center"/>
            <w:hideMark/>
          </w:tcPr>
          <w:p w14:paraId="5EDDFBF3"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зачетные единицы</w:t>
            </w:r>
          </w:p>
        </w:tc>
        <w:tc>
          <w:tcPr>
            <w:tcW w:w="840" w:type="pct"/>
            <w:tcBorders>
              <w:top w:val="single" w:sz="4" w:space="0" w:color="000000"/>
              <w:left w:val="single" w:sz="4" w:space="0" w:color="000000"/>
              <w:bottom w:val="single" w:sz="4" w:space="0" w:color="000000"/>
              <w:right w:val="single" w:sz="4" w:space="0" w:color="000000"/>
            </w:tcBorders>
            <w:vAlign w:val="center"/>
            <w:hideMark/>
          </w:tcPr>
          <w:p w14:paraId="05178CF8"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2</w:t>
            </w:r>
          </w:p>
        </w:tc>
        <w:tc>
          <w:tcPr>
            <w:tcW w:w="897" w:type="pct"/>
            <w:tcBorders>
              <w:top w:val="single" w:sz="4" w:space="0" w:color="000000"/>
              <w:left w:val="single" w:sz="4" w:space="0" w:color="000000"/>
              <w:bottom w:val="single" w:sz="4" w:space="0" w:color="000000"/>
              <w:right w:val="single" w:sz="4" w:space="0" w:color="000000"/>
            </w:tcBorders>
            <w:vAlign w:val="center"/>
            <w:hideMark/>
          </w:tcPr>
          <w:p w14:paraId="7387CAF3"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2</w:t>
            </w:r>
          </w:p>
        </w:tc>
      </w:tr>
    </w:tbl>
    <w:p w14:paraId="7D240149" w14:textId="77777777" w:rsidR="0041332A" w:rsidRPr="00124EF3" w:rsidRDefault="0041332A" w:rsidP="00407506">
      <w:pPr>
        <w:shd w:val="clear" w:color="auto" w:fill="FFFFFF"/>
        <w:spacing w:after="0"/>
        <w:jc w:val="center"/>
        <w:rPr>
          <w:rFonts w:ascii="Times New Roman" w:hAnsi="Times New Roman" w:cs="Times New Roman"/>
          <w:i/>
          <w:color w:val="000000"/>
          <w:spacing w:val="-1"/>
          <w:sz w:val="24"/>
          <w:szCs w:val="24"/>
        </w:rPr>
      </w:pPr>
    </w:p>
    <w:p w14:paraId="69525A3C" w14:textId="77777777" w:rsidR="00407506" w:rsidRPr="00124EF3" w:rsidRDefault="00407506" w:rsidP="00407506">
      <w:pPr>
        <w:shd w:val="clear" w:color="auto" w:fill="FFFFFF"/>
        <w:spacing w:after="0"/>
        <w:jc w:val="center"/>
        <w:rPr>
          <w:rFonts w:ascii="Times New Roman" w:hAnsi="Times New Roman" w:cs="Times New Roman"/>
          <w:i/>
          <w:color w:val="000000"/>
          <w:spacing w:val="-1"/>
          <w:sz w:val="24"/>
          <w:szCs w:val="24"/>
        </w:rPr>
      </w:pPr>
      <w:r w:rsidRPr="00124EF3">
        <w:rPr>
          <w:rFonts w:ascii="Times New Roman" w:hAnsi="Times New Roman" w:cs="Times New Roman"/>
          <w:i/>
          <w:color w:val="000000"/>
          <w:spacing w:val="-1"/>
          <w:sz w:val="24"/>
          <w:szCs w:val="24"/>
        </w:rPr>
        <w:t>заочная форма обучения</w:t>
      </w:r>
    </w:p>
    <w:tbl>
      <w:tblPr>
        <w:tblW w:w="321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2"/>
        <w:gridCol w:w="2250"/>
        <w:gridCol w:w="1058"/>
        <w:gridCol w:w="1066"/>
      </w:tblGrid>
      <w:tr w:rsidR="00407506" w:rsidRPr="00124EF3" w14:paraId="64571963" w14:textId="77777777" w:rsidTr="00C50A37">
        <w:trPr>
          <w:jc w:val="center"/>
        </w:trPr>
        <w:tc>
          <w:tcPr>
            <w:tcW w:w="3413"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75C8E6F"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Вид учебной работы</w:t>
            </w:r>
          </w:p>
        </w:tc>
        <w:tc>
          <w:tcPr>
            <w:tcW w:w="830" w:type="pct"/>
            <w:vMerge w:val="restart"/>
            <w:tcBorders>
              <w:top w:val="single" w:sz="4" w:space="0" w:color="000000"/>
              <w:left w:val="single" w:sz="4" w:space="0" w:color="000000"/>
              <w:bottom w:val="single" w:sz="4" w:space="0" w:color="000000"/>
              <w:right w:val="single" w:sz="4" w:space="0" w:color="000000"/>
            </w:tcBorders>
            <w:vAlign w:val="center"/>
            <w:hideMark/>
          </w:tcPr>
          <w:p w14:paraId="54D0FB9C" w14:textId="77777777" w:rsidR="0041332A"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 xml:space="preserve">Всего </w:t>
            </w:r>
          </w:p>
          <w:p w14:paraId="70516DDB"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часов</w:t>
            </w:r>
          </w:p>
        </w:tc>
        <w:tc>
          <w:tcPr>
            <w:tcW w:w="758" w:type="pct"/>
            <w:tcBorders>
              <w:top w:val="single" w:sz="4" w:space="0" w:color="000000"/>
              <w:left w:val="single" w:sz="4" w:space="0" w:color="000000"/>
              <w:bottom w:val="single" w:sz="4" w:space="0" w:color="000000"/>
              <w:right w:val="single" w:sz="4" w:space="0" w:color="auto"/>
            </w:tcBorders>
            <w:vAlign w:val="center"/>
          </w:tcPr>
          <w:p w14:paraId="7EF050C2"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Семестр</w:t>
            </w:r>
          </w:p>
        </w:tc>
      </w:tr>
      <w:tr w:rsidR="00407506" w:rsidRPr="00124EF3" w14:paraId="64955EF0" w14:textId="77777777" w:rsidTr="00C50A37">
        <w:trPr>
          <w:trHeight w:val="183"/>
          <w:jc w:val="center"/>
        </w:trPr>
        <w:tc>
          <w:tcPr>
            <w:tcW w:w="3413" w:type="pct"/>
            <w:gridSpan w:val="2"/>
            <w:vMerge/>
            <w:tcBorders>
              <w:top w:val="single" w:sz="4" w:space="0" w:color="000000"/>
              <w:left w:val="single" w:sz="4" w:space="0" w:color="000000"/>
              <w:bottom w:val="single" w:sz="4" w:space="0" w:color="000000"/>
              <w:right w:val="single" w:sz="4" w:space="0" w:color="000000"/>
            </w:tcBorders>
            <w:vAlign w:val="center"/>
            <w:hideMark/>
          </w:tcPr>
          <w:p w14:paraId="7C75CEFE"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p>
        </w:tc>
        <w:tc>
          <w:tcPr>
            <w:tcW w:w="830" w:type="pct"/>
            <w:vMerge/>
            <w:tcBorders>
              <w:top w:val="single" w:sz="4" w:space="0" w:color="000000"/>
              <w:left w:val="single" w:sz="4" w:space="0" w:color="000000"/>
              <w:bottom w:val="single" w:sz="4" w:space="0" w:color="000000"/>
              <w:right w:val="single" w:sz="4" w:space="0" w:color="000000"/>
            </w:tcBorders>
            <w:vAlign w:val="center"/>
            <w:hideMark/>
          </w:tcPr>
          <w:p w14:paraId="4E92D2EB"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71B269E5" w14:textId="77777777" w:rsidR="00407506" w:rsidRPr="00124EF3" w:rsidRDefault="006A5879"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3</w:t>
            </w:r>
          </w:p>
        </w:tc>
      </w:tr>
      <w:tr w:rsidR="00407506" w:rsidRPr="00124EF3" w14:paraId="648C9D87"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51681AFE" w14:textId="77777777" w:rsidR="0041332A"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Контактная работа преподавателя</w:t>
            </w:r>
          </w:p>
          <w:p w14:paraId="21E05B24"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 xml:space="preserve"> с обучающимися </w:t>
            </w:r>
          </w:p>
        </w:tc>
        <w:tc>
          <w:tcPr>
            <w:tcW w:w="830" w:type="pct"/>
            <w:tcBorders>
              <w:top w:val="single" w:sz="4" w:space="0" w:color="000000"/>
              <w:left w:val="single" w:sz="4" w:space="0" w:color="000000"/>
              <w:bottom w:val="single" w:sz="4" w:space="0" w:color="000000"/>
              <w:right w:val="single" w:sz="4" w:space="0" w:color="000000"/>
            </w:tcBorders>
            <w:vAlign w:val="center"/>
          </w:tcPr>
          <w:p w14:paraId="371537E4" w14:textId="77777777" w:rsidR="00407506" w:rsidRPr="00124EF3" w:rsidRDefault="0041332A"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16</w:t>
            </w:r>
          </w:p>
        </w:tc>
        <w:tc>
          <w:tcPr>
            <w:tcW w:w="758" w:type="pct"/>
            <w:tcBorders>
              <w:top w:val="single" w:sz="4" w:space="0" w:color="000000"/>
              <w:left w:val="single" w:sz="4" w:space="0" w:color="000000"/>
              <w:bottom w:val="single" w:sz="4" w:space="0" w:color="000000"/>
              <w:right w:val="single" w:sz="4" w:space="0" w:color="000000"/>
            </w:tcBorders>
            <w:vAlign w:val="center"/>
          </w:tcPr>
          <w:p w14:paraId="440DE811" w14:textId="77777777" w:rsidR="00407506" w:rsidRPr="00124EF3" w:rsidRDefault="0041332A"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16</w:t>
            </w:r>
          </w:p>
        </w:tc>
      </w:tr>
      <w:tr w:rsidR="00407506" w:rsidRPr="00124EF3" w14:paraId="4178F240"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01843D95"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В том числе:</w:t>
            </w:r>
          </w:p>
        </w:tc>
        <w:tc>
          <w:tcPr>
            <w:tcW w:w="830" w:type="pct"/>
            <w:tcBorders>
              <w:top w:val="single" w:sz="4" w:space="0" w:color="000000"/>
              <w:left w:val="single" w:sz="4" w:space="0" w:color="000000"/>
              <w:bottom w:val="single" w:sz="4" w:space="0" w:color="000000"/>
              <w:right w:val="single" w:sz="4" w:space="0" w:color="000000"/>
            </w:tcBorders>
            <w:vAlign w:val="center"/>
          </w:tcPr>
          <w:p w14:paraId="493B2211"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p>
        </w:tc>
        <w:tc>
          <w:tcPr>
            <w:tcW w:w="758" w:type="pct"/>
            <w:tcBorders>
              <w:top w:val="single" w:sz="4" w:space="0" w:color="000000"/>
              <w:left w:val="single" w:sz="4" w:space="0" w:color="000000"/>
              <w:bottom w:val="single" w:sz="4" w:space="0" w:color="000000"/>
              <w:right w:val="single" w:sz="4" w:space="0" w:color="000000"/>
            </w:tcBorders>
            <w:vAlign w:val="center"/>
          </w:tcPr>
          <w:p w14:paraId="7C96D511"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p>
        </w:tc>
      </w:tr>
      <w:tr w:rsidR="00407506" w:rsidRPr="00124EF3" w14:paraId="5F06D0DF"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57F24B81"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Лекции</w:t>
            </w:r>
          </w:p>
        </w:tc>
        <w:tc>
          <w:tcPr>
            <w:tcW w:w="830" w:type="pct"/>
            <w:tcBorders>
              <w:top w:val="single" w:sz="4" w:space="0" w:color="000000"/>
              <w:left w:val="single" w:sz="4" w:space="0" w:color="000000"/>
              <w:bottom w:val="single" w:sz="4" w:space="0" w:color="000000"/>
              <w:right w:val="single" w:sz="4" w:space="0" w:color="000000"/>
            </w:tcBorders>
            <w:vAlign w:val="center"/>
          </w:tcPr>
          <w:p w14:paraId="05476DEE"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2</w:t>
            </w:r>
          </w:p>
        </w:tc>
        <w:tc>
          <w:tcPr>
            <w:tcW w:w="758" w:type="pct"/>
            <w:tcBorders>
              <w:top w:val="single" w:sz="4" w:space="0" w:color="000000"/>
              <w:left w:val="single" w:sz="4" w:space="0" w:color="000000"/>
              <w:bottom w:val="single" w:sz="4" w:space="0" w:color="000000"/>
              <w:right w:val="single" w:sz="4" w:space="0" w:color="000000"/>
            </w:tcBorders>
            <w:vAlign w:val="center"/>
          </w:tcPr>
          <w:p w14:paraId="205103AD" w14:textId="77777777" w:rsidR="00407506" w:rsidRPr="00124EF3" w:rsidRDefault="00407506"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2</w:t>
            </w:r>
          </w:p>
        </w:tc>
      </w:tr>
      <w:tr w:rsidR="00407506" w:rsidRPr="00124EF3" w14:paraId="18B13F4A"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2387F0BA"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 xml:space="preserve">Семинары </w:t>
            </w:r>
          </w:p>
        </w:tc>
        <w:tc>
          <w:tcPr>
            <w:tcW w:w="830" w:type="pct"/>
            <w:tcBorders>
              <w:top w:val="single" w:sz="4" w:space="0" w:color="000000"/>
              <w:left w:val="single" w:sz="4" w:space="0" w:color="000000"/>
              <w:bottom w:val="single" w:sz="4" w:space="0" w:color="000000"/>
              <w:right w:val="single" w:sz="4" w:space="0" w:color="000000"/>
            </w:tcBorders>
            <w:vAlign w:val="center"/>
          </w:tcPr>
          <w:p w14:paraId="312AD0C2" w14:textId="76F58F2E" w:rsidR="00407506" w:rsidRPr="00124EF3" w:rsidRDefault="00407506" w:rsidP="005C22C2">
            <w:pPr>
              <w:spacing w:after="0" w:line="240" w:lineRule="auto"/>
              <w:jc w:val="center"/>
              <w:rPr>
                <w:rFonts w:ascii="Times New Roman" w:hAnsi="Times New Roman" w:cs="Times New Roman"/>
                <w:color w:val="000000"/>
                <w:spacing w:val="-1"/>
                <w:sz w:val="24"/>
                <w:szCs w:val="24"/>
                <w:lang w:val="en-GB" w:eastAsia="en-US"/>
              </w:rPr>
            </w:pPr>
            <w:r w:rsidRPr="00124EF3">
              <w:rPr>
                <w:rFonts w:ascii="Times New Roman" w:hAnsi="Times New Roman" w:cs="Times New Roman"/>
                <w:color w:val="000000"/>
                <w:spacing w:val="-1"/>
                <w:sz w:val="24"/>
                <w:szCs w:val="24"/>
                <w:lang w:eastAsia="en-US"/>
              </w:rPr>
              <w:t>1</w:t>
            </w:r>
            <w:r w:rsidR="003D7D33" w:rsidRPr="00124EF3">
              <w:rPr>
                <w:rFonts w:ascii="Times New Roman" w:hAnsi="Times New Roman" w:cs="Times New Roman"/>
                <w:color w:val="000000"/>
                <w:spacing w:val="-1"/>
                <w:sz w:val="24"/>
                <w:szCs w:val="24"/>
                <w:lang w:val="en-GB" w:eastAsia="en-US"/>
              </w:rPr>
              <w:t>0</w:t>
            </w:r>
          </w:p>
        </w:tc>
        <w:tc>
          <w:tcPr>
            <w:tcW w:w="758" w:type="pct"/>
            <w:tcBorders>
              <w:top w:val="single" w:sz="4" w:space="0" w:color="000000"/>
              <w:left w:val="single" w:sz="4" w:space="0" w:color="000000"/>
              <w:bottom w:val="single" w:sz="4" w:space="0" w:color="000000"/>
              <w:right w:val="single" w:sz="4" w:space="0" w:color="000000"/>
            </w:tcBorders>
            <w:vAlign w:val="center"/>
          </w:tcPr>
          <w:p w14:paraId="52977D5D" w14:textId="4388CD09" w:rsidR="00407506" w:rsidRPr="00124EF3" w:rsidRDefault="00407506" w:rsidP="005C22C2">
            <w:pPr>
              <w:spacing w:after="0" w:line="240" w:lineRule="auto"/>
              <w:jc w:val="center"/>
              <w:rPr>
                <w:rFonts w:ascii="Times New Roman" w:hAnsi="Times New Roman" w:cs="Times New Roman"/>
                <w:color w:val="000000"/>
                <w:spacing w:val="-1"/>
                <w:sz w:val="24"/>
                <w:szCs w:val="24"/>
                <w:lang w:val="en-GB" w:eastAsia="en-US"/>
              </w:rPr>
            </w:pPr>
            <w:r w:rsidRPr="00124EF3">
              <w:rPr>
                <w:rFonts w:ascii="Times New Roman" w:hAnsi="Times New Roman" w:cs="Times New Roman"/>
                <w:color w:val="000000"/>
                <w:spacing w:val="-1"/>
                <w:sz w:val="24"/>
                <w:szCs w:val="24"/>
                <w:lang w:eastAsia="en-US"/>
              </w:rPr>
              <w:t>1</w:t>
            </w:r>
            <w:r w:rsidR="003D7D33" w:rsidRPr="00124EF3">
              <w:rPr>
                <w:rFonts w:ascii="Times New Roman" w:hAnsi="Times New Roman" w:cs="Times New Roman"/>
                <w:color w:val="000000"/>
                <w:spacing w:val="-1"/>
                <w:sz w:val="24"/>
                <w:szCs w:val="24"/>
                <w:lang w:val="en-GB" w:eastAsia="en-US"/>
              </w:rPr>
              <w:t>0</w:t>
            </w:r>
          </w:p>
        </w:tc>
      </w:tr>
      <w:tr w:rsidR="00407506" w:rsidRPr="00124EF3" w14:paraId="188B30B0"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62D5BFF0" w14:textId="77777777" w:rsidR="00407506" w:rsidRPr="00124EF3" w:rsidRDefault="00407506" w:rsidP="005C22C2">
            <w:pPr>
              <w:spacing w:after="0" w:line="240" w:lineRule="auto"/>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Промежуточная аттестация</w:t>
            </w:r>
            <w:r w:rsidR="0041332A" w:rsidRPr="00124EF3">
              <w:rPr>
                <w:rFonts w:ascii="Times New Roman" w:hAnsi="Times New Roman" w:cs="Times New Roman"/>
                <w:color w:val="000000"/>
                <w:spacing w:val="-1"/>
                <w:sz w:val="24"/>
                <w:szCs w:val="24"/>
                <w:lang w:eastAsia="en-US"/>
              </w:rPr>
              <w:t xml:space="preserve">: </w:t>
            </w:r>
            <w:r w:rsidRPr="00124EF3">
              <w:rPr>
                <w:rFonts w:ascii="Times New Roman" w:hAnsi="Times New Roman" w:cs="Times New Roman"/>
                <w:color w:val="000000"/>
                <w:spacing w:val="-1"/>
                <w:sz w:val="24"/>
                <w:szCs w:val="24"/>
                <w:lang w:eastAsia="en-US"/>
              </w:rPr>
              <w:t>зачет</w:t>
            </w:r>
          </w:p>
        </w:tc>
        <w:tc>
          <w:tcPr>
            <w:tcW w:w="830" w:type="pct"/>
            <w:tcBorders>
              <w:top w:val="single" w:sz="4" w:space="0" w:color="000000"/>
              <w:left w:val="single" w:sz="4" w:space="0" w:color="000000"/>
              <w:bottom w:val="single" w:sz="4" w:space="0" w:color="000000"/>
              <w:right w:val="single" w:sz="4" w:space="0" w:color="000000"/>
            </w:tcBorders>
            <w:vAlign w:val="center"/>
          </w:tcPr>
          <w:p w14:paraId="3D315405" w14:textId="77777777" w:rsidR="00407506" w:rsidRPr="00124EF3" w:rsidRDefault="0041332A"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w:t>
            </w:r>
          </w:p>
        </w:tc>
        <w:tc>
          <w:tcPr>
            <w:tcW w:w="758" w:type="pct"/>
            <w:tcBorders>
              <w:top w:val="single" w:sz="4" w:space="0" w:color="000000"/>
              <w:left w:val="single" w:sz="4" w:space="0" w:color="000000"/>
              <w:bottom w:val="single" w:sz="4" w:space="0" w:color="000000"/>
              <w:right w:val="single" w:sz="4" w:space="0" w:color="000000"/>
            </w:tcBorders>
            <w:vAlign w:val="center"/>
          </w:tcPr>
          <w:p w14:paraId="28712AFF" w14:textId="77777777" w:rsidR="00407506" w:rsidRPr="00124EF3" w:rsidRDefault="0041332A" w:rsidP="005C22C2">
            <w:pPr>
              <w:spacing w:after="0" w:line="240" w:lineRule="auto"/>
              <w:jc w:val="center"/>
              <w:rPr>
                <w:rFonts w:ascii="Times New Roman" w:hAnsi="Times New Roman" w:cs="Times New Roman"/>
                <w:color w:val="000000"/>
                <w:spacing w:val="-1"/>
                <w:sz w:val="24"/>
                <w:szCs w:val="24"/>
                <w:lang w:eastAsia="en-US"/>
              </w:rPr>
            </w:pPr>
            <w:r w:rsidRPr="00124EF3">
              <w:rPr>
                <w:rFonts w:ascii="Times New Roman" w:hAnsi="Times New Roman" w:cs="Times New Roman"/>
                <w:color w:val="000000"/>
                <w:spacing w:val="-1"/>
                <w:sz w:val="24"/>
                <w:szCs w:val="24"/>
                <w:lang w:eastAsia="en-US"/>
              </w:rPr>
              <w:t>+</w:t>
            </w:r>
          </w:p>
        </w:tc>
      </w:tr>
      <w:tr w:rsidR="00407506" w:rsidRPr="00124EF3" w14:paraId="07264EE3" w14:textId="77777777" w:rsidTr="00C50A37">
        <w:trPr>
          <w:jc w:val="center"/>
        </w:trPr>
        <w:tc>
          <w:tcPr>
            <w:tcW w:w="3413" w:type="pct"/>
            <w:gridSpan w:val="2"/>
            <w:tcBorders>
              <w:top w:val="single" w:sz="4" w:space="0" w:color="000000"/>
              <w:left w:val="single" w:sz="4" w:space="0" w:color="000000"/>
              <w:bottom w:val="single" w:sz="4" w:space="0" w:color="000000"/>
              <w:right w:val="single" w:sz="4" w:space="0" w:color="000000"/>
            </w:tcBorders>
            <w:vAlign w:val="center"/>
            <w:hideMark/>
          </w:tcPr>
          <w:p w14:paraId="2ED77E52"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Самостоятельная работа студента</w:t>
            </w:r>
          </w:p>
        </w:tc>
        <w:tc>
          <w:tcPr>
            <w:tcW w:w="830" w:type="pct"/>
            <w:tcBorders>
              <w:top w:val="single" w:sz="4" w:space="0" w:color="000000"/>
              <w:left w:val="single" w:sz="4" w:space="0" w:color="000000"/>
              <w:bottom w:val="single" w:sz="4" w:space="0" w:color="000000"/>
              <w:right w:val="single" w:sz="4" w:space="0" w:color="000000"/>
            </w:tcBorders>
            <w:vAlign w:val="center"/>
            <w:hideMark/>
          </w:tcPr>
          <w:p w14:paraId="1C15D3FA" w14:textId="4C90DA65" w:rsidR="00407506" w:rsidRPr="00124EF3" w:rsidRDefault="003D7D33" w:rsidP="005C22C2">
            <w:pPr>
              <w:spacing w:after="0" w:line="240" w:lineRule="auto"/>
              <w:jc w:val="center"/>
              <w:rPr>
                <w:rFonts w:ascii="Times New Roman" w:hAnsi="Times New Roman" w:cs="Times New Roman"/>
                <w:b/>
                <w:color w:val="000000"/>
                <w:spacing w:val="-1"/>
                <w:sz w:val="24"/>
                <w:szCs w:val="24"/>
                <w:lang w:val="en-GB" w:eastAsia="en-US"/>
              </w:rPr>
            </w:pPr>
            <w:r w:rsidRPr="00124EF3">
              <w:rPr>
                <w:rFonts w:ascii="Times New Roman" w:hAnsi="Times New Roman" w:cs="Times New Roman"/>
                <w:b/>
                <w:color w:val="000000"/>
                <w:spacing w:val="-1"/>
                <w:sz w:val="24"/>
                <w:szCs w:val="24"/>
                <w:lang w:val="en-GB" w:eastAsia="en-US"/>
              </w:rPr>
              <w:t>60</w:t>
            </w: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0C71DC8A" w14:textId="74687622" w:rsidR="00407506" w:rsidRPr="00124EF3" w:rsidRDefault="003D7D33" w:rsidP="005C22C2">
            <w:pPr>
              <w:spacing w:after="0" w:line="240" w:lineRule="auto"/>
              <w:jc w:val="center"/>
              <w:rPr>
                <w:rFonts w:ascii="Times New Roman" w:hAnsi="Times New Roman" w:cs="Times New Roman"/>
                <w:b/>
                <w:color w:val="000000"/>
                <w:spacing w:val="-1"/>
                <w:sz w:val="24"/>
                <w:szCs w:val="24"/>
                <w:lang w:val="en-GB" w:eastAsia="en-US"/>
              </w:rPr>
            </w:pPr>
            <w:r w:rsidRPr="00124EF3">
              <w:rPr>
                <w:rFonts w:ascii="Times New Roman" w:hAnsi="Times New Roman" w:cs="Times New Roman"/>
                <w:b/>
                <w:color w:val="000000"/>
                <w:spacing w:val="-1"/>
                <w:sz w:val="24"/>
                <w:szCs w:val="24"/>
                <w:lang w:val="en-GB" w:eastAsia="en-US"/>
              </w:rPr>
              <w:t>60</w:t>
            </w:r>
          </w:p>
        </w:tc>
      </w:tr>
      <w:tr w:rsidR="00407506" w:rsidRPr="00124EF3" w14:paraId="47A2DE39" w14:textId="77777777" w:rsidTr="00C50A37">
        <w:trPr>
          <w:jc w:val="center"/>
        </w:trPr>
        <w:tc>
          <w:tcPr>
            <w:tcW w:w="1669" w:type="pct"/>
            <w:vMerge w:val="restart"/>
            <w:tcBorders>
              <w:top w:val="single" w:sz="4" w:space="0" w:color="000000"/>
              <w:left w:val="single" w:sz="4" w:space="0" w:color="000000"/>
              <w:bottom w:val="single" w:sz="4" w:space="0" w:color="000000"/>
              <w:right w:val="single" w:sz="4" w:space="0" w:color="000000"/>
            </w:tcBorders>
            <w:vAlign w:val="center"/>
            <w:hideMark/>
          </w:tcPr>
          <w:p w14:paraId="63AD0925"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Общая трудоемкость</w:t>
            </w:r>
          </w:p>
        </w:tc>
        <w:tc>
          <w:tcPr>
            <w:tcW w:w="1743" w:type="pct"/>
            <w:tcBorders>
              <w:top w:val="single" w:sz="4" w:space="0" w:color="000000"/>
              <w:left w:val="single" w:sz="4" w:space="0" w:color="000000"/>
              <w:bottom w:val="single" w:sz="4" w:space="0" w:color="000000"/>
              <w:right w:val="single" w:sz="4" w:space="0" w:color="000000"/>
            </w:tcBorders>
            <w:vAlign w:val="center"/>
            <w:hideMark/>
          </w:tcPr>
          <w:p w14:paraId="0044B081"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часы</w:t>
            </w:r>
          </w:p>
        </w:tc>
        <w:tc>
          <w:tcPr>
            <w:tcW w:w="830" w:type="pct"/>
            <w:tcBorders>
              <w:top w:val="single" w:sz="4" w:space="0" w:color="000000"/>
              <w:left w:val="single" w:sz="4" w:space="0" w:color="000000"/>
              <w:bottom w:val="single" w:sz="4" w:space="0" w:color="000000"/>
              <w:right w:val="single" w:sz="4" w:space="0" w:color="000000"/>
            </w:tcBorders>
            <w:vAlign w:val="center"/>
            <w:hideMark/>
          </w:tcPr>
          <w:p w14:paraId="6633F318"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72</w:t>
            </w: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7201BC54"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72</w:t>
            </w:r>
          </w:p>
        </w:tc>
      </w:tr>
      <w:tr w:rsidR="00407506" w:rsidRPr="00124EF3" w14:paraId="2D602255" w14:textId="77777777" w:rsidTr="00C50A37">
        <w:trPr>
          <w:jc w:val="center"/>
        </w:trPr>
        <w:tc>
          <w:tcPr>
            <w:tcW w:w="1669" w:type="pct"/>
            <w:vMerge/>
            <w:tcBorders>
              <w:top w:val="single" w:sz="4" w:space="0" w:color="000000"/>
              <w:left w:val="single" w:sz="4" w:space="0" w:color="000000"/>
              <w:bottom w:val="single" w:sz="4" w:space="0" w:color="000000"/>
              <w:right w:val="single" w:sz="4" w:space="0" w:color="000000"/>
            </w:tcBorders>
            <w:vAlign w:val="center"/>
            <w:hideMark/>
          </w:tcPr>
          <w:p w14:paraId="4E340659" w14:textId="77777777" w:rsidR="00407506" w:rsidRPr="00124EF3" w:rsidRDefault="00407506" w:rsidP="005C22C2">
            <w:pPr>
              <w:spacing w:after="0" w:line="240" w:lineRule="auto"/>
              <w:rPr>
                <w:rFonts w:ascii="Times New Roman" w:hAnsi="Times New Roman" w:cs="Times New Roman"/>
                <w:b/>
                <w:color w:val="000000"/>
                <w:spacing w:val="-1"/>
                <w:sz w:val="24"/>
                <w:szCs w:val="24"/>
                <w:lang w:eastAsia="en-US"/>
              </w:rPr>
            </w:pPr>
          </w:p>
        </w:tc>
        <w:tc>
          <w:tcPr>
            <w:tcW w:w="1743" w:type="pct"/>
            <w:tcBorders>
              <w:top w:val="single" w:sz="4" w:space="0" w:color="000000"/>
              <w:left w:val="single" w:sz="4" w:space="0" w:color="000000"/>
              <w:bottom w:val="single" w:sz="4" w:space="0" w:color="000000"/>
              <w:right w:val="single" w:sz="4" w:space="0" w:color="000000"/>
            </w:tcBorders>
            <w:vAlign w:val="center"/>
            <w:hideMark/>
          </w:tcPr>
          <w:p w14:paraId="3CE475C6"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зачетные единицы</w:t>
            </w:r>
          </w:p>
        </w:tc>
        <w:tc>
          <w:tcPr>
            <w:tcW w:w="830" w:type="pct"/>
            <w:tcBorders>
              <w:top w:val="single" w:sz="4" w:space="0" w:color="000000"/>
              <w:left w:val="single" w:sz="4" w:space="0" w:color="000000"/>
              <w:bottom w:val="single" w:sz="4" w:space="0" w:color="000000"/>
              <w:right w:val="single" w:sz="4" w:space="0" w:color="000000"/>
            </w:tcBorders>
            <w:vAlign w:val="center"/>
            <w:hideMark/>
          </w:tcPr>
          <w:p w14:paraId="238706EC"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eastAsia="en-US"/>
              </w:rPr>
            </w:pPr>
            <w:r w:rsidRPr="00124EF3">
              <w:rPr>
                <w:rFonts w:ascii="Times New Roman" w:hAnsi="Times New Roman" w:cs="Times New Roman"/>
                <w:b/>
                <w:color w:val="000000"/>
                <w:spacing w:val="-1"/>
                <w:sz w:val="24"/>
                <w:szCs w:val="24"/>
                <w:lang w:eastAsia="en-US"/>
              </w:rPr>
              <w:t>2</w:t>
            </w: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0E2144FC" w14:textId="77777777" w:rsidR="00407506" w:rsidRPr="00124EF3" w:rsidRDefault="00407506" w:rsidP="005C22C2">
            <w:pPr>
              <w:spacing w:after="0" w:line="240" w:lineRule="auto"/>
              <w:jc w:val="center"/>
              <w:rPr>
                <w:rFonts w:ascii="Times New Roman" w:hAnsi="Times New Roman" w:cs="Times New Roman"/>
                <w:b/>
                <w:color w:val="000000"/>
                <w:spacing w:val="-1"/>
                <w:sz w:val="24"/>
                <w:szCs w:val="24"/>
                <w:lang w:val="en-US" w:eastAsia="en-US"/>
              </w:rPr>
            </w:pPr>
            <w:r w:rsidRPr="00124EF3">
              <w:rPr>
                <w:rFonts w:ascii="Times New Roman" w:hAnsi="Times New Roman" w:cs="Times New Roman"/>
                <w:b/>
                <w:color w:val="000000"/>
                <w:spacing w:val="-1"/>
                <w:sz w:val="24"/>
                <w:szCs w:val="24"/>
                <w:lang w:eastAsia="en-US"/>
              </w:rPr>
              <w:t>2</w:t>
            </w:r>
          </w:p>
        </w:tc>
      </w:tr>
    </w:tbl>
    <w:p w14:paraId="5C11E5DA" w14:textId="77777777" w:rsidR="00CE5490" w:rsidRPr="00124EF3" w:rsidRDefault="00CE5490" w:rsidP="00407506">
      <w:pPr>
        <w:spacing w:after="0"/>
        <w:jc w:val="both"/>
        <w:rPr>
          <w:rFonts w:ascii="Times New Roman" w:hAnsi="Times New Roman" w:cs="Times New Roman"/>
          <w:i/>
          <w:spacing w:val="-1"/>
          <w:sz w:val="24"/>
          <w:szCs w:val="24"/>
        </w:rPr>
      </w:pPr>
    </w:p>
    <w:p w14:paraId="35ABC745" w14:textId="77777777" w:rsidR="00CE5490" w:rsidRPr="00124EF3" w:rsidRDefault="00CE5490" w:rsidP="005C22C2">
      <w:pPr>
        <w:spacing w:after="0"/>
        <w:rPr>
          <w:rFonts w:ascii="Times New Roman" w:hAnsi="Times New Roman" w:cs="Times New Roman"/>
          <w:caps/>
          <w:spacing w:val="-1"/>
          <w:sz w:val="24"/>
          <w:szCs w:val="24"/>
        </w:rPr>
      </w:pPr>
      <w:r w:rsidRPr="00124EF3">
        <w:rPr>
          <w:rFonts w:ascii="Times New Roman" w:hAnsi="Times New Roman" w:cs="Times New Roman"/>
          <w:caps/>
          <w:spacing w:val="-1"/>
          <w:sz w:val="24"/>
          <w:szCs w:val="24"/>
        </w:rPr>
        <w:t>4.Содержание дисциплины:</w:t>
      </w:r>
    </w:p>
    <w:tbl>
      <w:tblPr>
        <w:tblW w:w="91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3"/>
        <w:gridCol w:w="2126"/>
        <w:gridCol w:w="5463"/>
        <w:gridCol w:w="968"/>
      </w:tblGrid>
      <w:tr w:rsidR="001229BD" w:rsidRPr="00124EF3" w14:paraId="120EA95A" w14:textId="77777777" w:rsidTr="005C22C2">
        <w:trPr>
          <w:cantSplit/>
          <w:trHeight w:val="556"/>
          <w:jc w:val="center"/>
        </w:trPr>
        <w:tc>
          <w:tcPr>
            <w:tcW w:w="623" w:type="dxa"/>
            <w:tcBorders>
              <w:top w:val="single" w:sz="4" w:space="0" w:color="000000"/>
              <w:left w:val="single" w:sz="4" w:space="0" w:color="000000"/>
              <w:bottom w:val="single" w:sz="4" w:space="0" w:color="000000"/>
              <w:right w:val="single" w:sz="4" w:space="0" w:color="000000"/>
            </w:tcBorders>
            <w:vAlign w:val="center"/>
            <w:hideMark/>
          </w:tcPr>
          <w:p w14:paraId="1A086B33" w14:textId="77777777" w:rsidR="0041332A" w:rsidRPr="00124EF3" w:rsidRDefault="00CE5490" w:rsidP="005C22C2">
            <w:pPr>
              <w:widowControl w:val="0"/>
              <w:spacing w:after="0" w:line="240" w:lineRule="auto"/>
              <w:jc w:val="center"/>
              <w:rPr>
                <w:rFonts w:ascii="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 xml:space="preserve">№ </w:t>
            </w:r>
          </w:p>
          <w:p w14:paraId="500541CB" w14:textId="77777777" w:rsidR="00CE5490" w:rsidRPr="00124EF3" w:rsidRDefault="00CE5490" w:rsidP="005C22C2">
            <w:pPr>
              <w:widowControl w:val="0"/>
              <w:spacing w:after="0" w:line="240" w:lineRule="auto"/>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п/п</w:t>
            </w:r>
          </w:p>
        </w:tc>
        <w:tc>
          <w:tcPr>
            <w:tcW w:w="2126" w:type="dxa"/>
            <w:tcBorders>
              <w:top w:val="single" w:sz="4" w:space="0" w:color="000000"/>
              <w:left w:val="single" w:sz="4" w:space="0" w:color="000000"/>
              <w:bottom w:val="single" w:sz="4" w:space="0" w:color="000000"/>
              <w:right w:val="single" w:sz="4" w:space="0" w:color="000000"/>
            </w:tcBorders>
            <w:vAlign w:val="center"/>
            <w:hideMark/>
          </w:tcPr>
          <w:p w14:paraId="74B9E069" w14:textId="77777777" w:rsidR="00CE5490" w:rsidRPr="00124EF3" w:rsidRDefault="00CE5490" w:rsidP="005C22C2">
            <w:pPr>
              <w:widowControl w:val="0"/>
              <w:spacing w:after="0" w:line="240" w:lineRule="auto"/>
              <w:jc w:val="center"/>
              <w:rPr>
                <w:rFonts w:ascii="Times New Roman" w:eastAsia="Times New Roman" w:hAnsi="Times New Roman" w:cs="Times New Roman"/>
                <w:i/>
                <w:spacing w:val="-1"/>
                <w:sz w:val="24"/>
                <w:szCs w:val="24"/>
                <w:lang w:eastAsia="en-US"/>
              </w:rPr>
            </w:pPr>
            <w:r w:rsidRPr="00124EF3">
              <w:rPr>
                <w:rFonts w:ascii="Times New Roman" w:hAnsi="Times New Roman" w:cs="Times New Roman"/>
                <w:spacing w:val="-1"/>
                <w:sz w:val="24"/>
                <w:szCs w:val="24"/>
                <w:lang w:eastAsia="en-US"/>
              </w:rPr>
              <w:t xml:space="preserve">Тема </w:t>
            </w:r>
          </w:p>
        </w:tc>
        <w:tc>
          <w:tcPr>
            <w:tcW w:w="5463" w:type="dxa"/>
            <w:tcBorders>
              <w:top w:val="single" w:sz="4" w:space="0" w:color="000000"/>
              <w:left w:val="single" w:sz="4" w:space="0" w:color="000000"/>
              <w:bottom w:val="single" w:sz="4" w:space="0" w:color="000000"/>
              <w:right w:val="single" w:sz="4" w:space="0" w:color="000000"/>
            </w:tcBorders>
            <w:vAlign w:val="center"/>
            <w:hideMark/>
          </w:tcPr>
          <w:p w14:paraId="19E309EB" w14:textId="77777777" w:rsidR="00CE5490" w:rsidRPr="00124EF3" w:rsidRDefault="00CE5490" w:rsidP="005C22C2">
            <w:pPr>
              <w:widowControl w:val="0"/>
              <w:spacing w:after="0" w:line="240" w:lineRule="auto"/>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 xml:space="preserve">Содержание раздела </w:t>
            </w:r>
          </w:p>
        </w:tc>
        <w:tc>
          <w:tcPr>
            <w:tcW w:w="968" w:type="dxa"/>
            <w:tcBorders>
              <w:top w:val="single" w:sz="4" w:space="0" w:color="000000"/>
              <w:left w:val="single" w:sz="4" w:space="0" w:color="000000"/>
              <w:bottom w:val="single" w:sz="4" w:space="0" w:color="000000"/>
              <w:right w:val="single" w:sz="4" w:space="0" w:color="000000"/>
            </w:tcBorders>
            <w:vAlign w:val="center"/>
          </w:tcPr>
          <w:p w14:paraId="360033E5" w14:textId="77777777" w:rsidR="00CE5490" w:rsidRPr="00124EF3" w:rsidRDefault="00CE5490" w:rsidP="005C22C2">
            <w:pPr>
              <w:spacing w:after="0" w:line="240" w:lineRule="auto"/>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Всего часов</w:t>
            </w:r>
          </w:p>
          <w:p w14:paraId="40D3A285" w14:textId="77777777" w:rsidR="00CE5490" w:rsidRPr="00124EF3" w:rsidRDefault="00CE5490" w:rsidP="005C22C2">
            <w:pPr>
              <w:widowControl w:val="0"/>
              <w:spacing w:after="0" w:line="240" w:lineRule="auto"/>
              <w:jc w:val="center"/>
              <w:rPr>
                <w:rFonts w:ascii="Times New Roman" w:eastAsia="Times New Roman" w:hAnsi="Times New Roman" w:cs="Times New Roman"/>
                <w:spacing w:val="-1"/>
                <w:sz w:val="24"/>
                <w:szCs w:val="24"/>
                <w:lang w:eastAsia="en-US"/>
              </w:rPr>
            </w:pPr>
          </w:p>
        </w:tc>
      </w:tr>
      <w:tr w:rsidR="001229BD" w:rsidRPr="00124EF3" w14:paraId="59868B0E" w14:textId="77777777" w:rsidTr="005C22C2">
        <w:trPr>
          <w:trHeight w:val="1232"/>
          <w:jc w:val="center"/>
        </w:trPr>
        <w:tc>
          <w:tcPr>
            <w:tcW w:w="623" w:type="dxa"/>
            <w:tcBorders>
              <w:top w:val="single" w:sz="4" w:space="0" w:color="000000"/>
              <w:left w:val="single" w:sz="4" w:space="0" w:color="000000"/>
              <w:bottom w:val="single" w:sz="4" w:space="0" w:color="000000"/>
              <w:right w:val="single" w:sz="4" w:space="0" w:color="000000"/>
            </w:tcBorders>
            <w:hideMark/>
          </w:tcPr>
          <w:p w14:paraId="57839DC9" w14:textId="77777777" w:rsidR="00E2369B" w:rsidRPr="00124EF3" w:rsidRDefault="00E2369B" w:rsidP="005C22C2">
            <w:pPr>
              <w:widowControl w:val="0"/>
              <w:spacing w:after="0"/>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1</w:t>
            </w:r>
            <w:r w:rsidR="0041332A" w:rsidRPr="00124EF3">
              <w:rPr>
                <w:rFonts w:ascii="Times New Roman" w:hAnsi="Times New Roman" w:cs="Times New Roman"/>
                <w:spacing w:val="-1"/>
                <w:sz w:val="24"/>
                <w:szCs w:val="24"/>
                <w:lang w:eastAsia="en-US"/>
              </w:rPr>
              <w:t>.</w:t>
            </w:r>
          </w:p>
        </w:tc>
        <w:tc>
          <w:tcPr>
            <w:tcW w:w="2126" w:type="dxa"/>
            <w:tcBorders>
              <w:top w:val="single" w:sz="4" w:space="0" w:color="000000"/>
              <w:left w:val="single" w:sz="4" w:space="0" w:color="000000"/>
              <w:bottom w:val="single" w:sz="4" w:space="0" w:color="000000"/>
              <w:right w:val="single" w:sz="4" w:space="0" w:color="000000"/>
            </w:tcBorders>
          </w:tcPr>
          <w:p w14:paraId="6F491BC8" w14:textId="77777777" w:rsidR="00E2369B" w:rsidRPr="00124EF3" w:rsidRDefault="00E2369B" w:rsidP="001229BD">
            <w:pPr>
              <w:widowControl w:val="0"/>
              <w:spacing w:after="0" w:line="240" w:lineRule="auto"/>
              <w:jc w:val="both"/>
              <w:rPr>
                <w:rFonts w:ascii="Times New Roman" w:hAnsi="Times New Roman" w:cs="Times New Roman"/>
                <w:sz w:val="24"/>
                <w:szCs w:val="24"/>
              </w:rPr>
            </w:pPr>
            <w:r w:rsidRPr="00124EF3">
              <w:rPr>
                <w:rFonts w:ascii="Times New Roman" w:hAnsi="Times New Roman" w:cs="Times New Roman"/>
                <w:sz w:val="24"/>
                <w:szCs w:val="24"/>
              </w:rPr>
              <w:t xml:space="preserve">Нормативно-правовая основа профессиональных стандартов </w:t>
            </w:r>
          </w:p>
        </w:tc>
        <w:tc>
          <w:tcPr>
            <w:tcW w:w="5463" w:type="dxa"/>
            <w:tcBorders>
              <w:top w:val="single" w:sz="4" w:space="0" w:color="000000"/>
              <w:left w:val="single" w:sz="4" w:space="0" w:color="000000"/>
              <w:bottom w:val="single" w:sz="4" w:space="0" w:color="000000"/>
              <w:right w:val="single" w:sz="4" w:space="0" w:color="000000"/>
            </w:tcBorders>
          </w:tcPr>
          <w:p w14:paraId="62BBB9D8" w14:textId="77777777" w:rsidR="00E2369B" w:rsidRPr="00124EF3" w:rsidRDefault="00E2369B" w:rsidP="00407506">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Законодательство Российской Федерации в области физической культуры и спорта. Нормативные акты Министерство спорта и Минобрнауки</w:t>
            </w:r>
            <w:r w:rsidR="001229BD" w:rsidRPr="00124EF3">
              <w:rPr>
                <w:rFonts w:ascii="Times New Roman" w:hAnsi="Times New Roman" w:cs="Times New Roman"/>
                <w:sz w:val="24"/>
                <w:szCs w:val="24"/>
                <w:lang w:eastAsia="en-US"/>
              </w:rPr>
              <w:t>.</w:t>
            </w:r>
          </w:p>
        </w:tc>
        <w:tc>
          <w:tcPr>
            <w:tcW w:w="968" w:type="dxa"/>
            <w:tcBorders>
              <w:top w:val="single" w:sz="4" w:space="0" w:color="000000"/>
              <w:left w:val="single" w:sz="4" w:space="0" w:color="000000"/>
              <w:bottom w:val="single" w:sz="4" w:space="0" w:color="000000"/>
              <w:right w:val="single" w:sz="4" w:space="0" w:color="000000"/>
            </w:tcBorders>
          </w:tcPr>
          <w:p w14:paraId="56D58CC7" w14:textId="77777777" w:rsidR="00E2369B" w:rsidRPr="00124EF3" w:rsidRDefault="00B55631" w:rsidP="00F30063">
            <w:pPr>
              <w:widowControl w:val="0"/>
              <w:spacing w:after="0" w:line="240" w:lineRule="auto"/>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26</w:t>
            </w:r>
          </w:p>
        </w:tc>
      </w:tr>
      <w:tr w:rsidR="001229BD" w:rsidRPr="00124EF3" w14:paraId="3B9405C7" w14:textId="77777777" w:rsidTr="005C22C2">
        <w:trPr>
          <w:jc w:val="center"/>
        </w:trPr>
        <w:tc>
          <w:tcPr>
            <w:tcW w:w="623" w:type="dxa"/>
            <w:tcBorders>
              <w:top w:val="single" w:sz="4" w:space="0" w:color="000000"/>
              <w:left w:val="single" w:sz="4" w:space="0" w:color="000000"/>
              <w:bottom w:val="single" w:sz="4" w:space="0" w:color="000000"/>
              <w:right w:val="single" w:sz="4" w:space="0" w:color="000000"/>
            </w:tcBorders>
            <w:hideMark/>
          </w:tcPr>
          <w:p w14:paraId="19916CFB" w14:textId="77777777" w:rsidR="00E2369B" w:rsidRPr="00124EF3" w:rsidRDefault="00E2369B" w:rsidP="005C22C2">
            <w:pPr>
              <w:widowControl w:val="0"/>
              <w:spacing w:after="0"/>
              <w:jc w:val="center"/>
              <w:rPr>
                <w:rFonts w:ascii="Times New Roman" w:eastAsia="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2</w:t>
            </w:r>
            <w:r w:rsidR="0041332A" w:rsidRPr="00124EF3">
              <w:rPr>
                <w:rFonts w:ascii="Times New Roman" w:hAnsi="Times New Roman" w:cs="Times New Roman"/>
                <w:spacing w:val="-1"/>
                <w:sz w:val="24"/>
                <w:szCs w:val="24"/>
                <w:lang w:eastAsia="en-US"/>
              </w:rPr>
              <w:t>.</w:t>
            </w:r>
          </w:p>
        </w:tc>
        <w:tc>
          <w:tcPr>
            <w:tcW w:w="2126" w:type="dxa"/>
            <w:tcBorders>
              <w:top w:val="single" w:sz="4" w:space="0" w:color="000000"/>
              <w:left w:val="single" w:sz="4" w:space="0" w:color="000000"/>
              <w:bottom w:val="single" w:sz="4" w:space="0" w:color="000000"/>
              <w:right w:val="single" w:sz="4" w:space="0" w:color="000000"/>
            </w:tcBorders>
          </w:tcPr>
          <w:p w14:paraId="7B0EAB4D" w14:textId="77777777" w:rsidR="00E2369B" w:rsidRPr="00124EF3" w:rsidRDefault="00E2369B" w:rsidP="00407506">
            <w:pPr>
              <w:widowControl w:val="0"/>
              <w:spacing w:after="0" w:line="240" w:lineRule="auto"/>
              <w:jc w:val="both"/>
              <w:rPr>
                <w:rFonts w:ascii="Times New Roman" w:hAnsi="Times New Roman" w:cs="Times New Roman"/>
                <w:sz w:val="24"/>
                <w:szCs w:val="24"/>
              </w:rPr>
            </w:pPr>
            <w:r w:rsidRPr="00124EF3">
              <w:rPr>
                <w:rFonts w:ascii="Times New Roman" w:hAnsi="Times New Roman" w:cs="Times New Roman"/>
                <w:sz w:val="24"/>
                <w:szCs w:val="24"/>
              </w:rPr>
              <w:t>Структура профессиональных стандартов, их разработка утверждение</w:t>
            </w:r>
          </w:p>
        </w:tc>
        <w:tc>
          <w:tcPr>
            <w:tcW w:w="5463" w:type="dxa"/>
            <w:tcBorders>
              <w:top w:val="single" w:sz="4" w:space="0" w:color="000000"/>
              <w:left w:val="single" w:sz="4" w:space="0" w:color="000000"/>
              <w:bottom w:val="single" w:sz="4" w:space="0" w:color="000000"/>
              <w:right w:val="single" w:sz="4" w:space="0" w:color="000000"/>
            </w:tcBorders>
          </w:tcPr>
          <w:p w14:paraId="7CCEAC2B" w14:textId="77777777" w:rsidR="00E2369B" w:rsidRPr="00124EF3" w:rsidRDefault="00E2369B" w:rsidP="00407506">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Структура профессиональных стандартов. Обобщенные трудовые функции. Требования к уровню квалификации субъекта</w:t>
            </w:r>
            <w:r w:rsidR="001229BD" w:rsidRPr="00124EF3">
              <w:rPr>
                <w:rFonts w:ascii="Times New Roman" w:hAnsi="Times New Roman" w:cs="Times New Roman"/>
                <w:sz w:val="24"/>
                <w:szCs w:val="24"/>
                <w:lang w:eastAsia="en-US"/>
              </w:rPr>
              <w:t>.</w:t>
            </w:r>
          </w:p>
        </w:tc>
        <w:tc>
          <w:tcPr>
            <w:tcW w:w="968" w:type="dxa"/>
            <w:tcBorders>
              <w:top w:val="single" w:sz="4" w:space="0" w:color="000000"/>
              <w:left w:val="single" w:sz="4" w:space="0" w:color="000000"/>
              <w:bottom w:val="single" w:sz="4" w:space="0" w:color="000000"/>
              <w:right w:val="single" w:sz="4" w:space="0" w:color="000000"/>
            </w:tcBorders>
          </w:tcPr>
          <w:p w14:paraId="1FAFEFEC" w14:textId="77777777" w:rsidR="00E2369B" w:rsidRPr="00124EF3" w:rsidRDefault="00B55631" w:rsidP="00F30063">
            <w:pPr>
              <w:widowControl w:val="0"/>
              <w:spacing w:after="0" w:line="240" w:lineRule="auto"/>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28</w:t>
            </w:r>
          </w:p>
        </w:tc>
      </w:tr>
      <w:tr w:rsidR="001229BD" w:rsidRPr="00124EF3" w14:paraId="2686F929" w14:textId="77777777" w:rsidTr="005C22C2">
        <w:trPr>
          <w:jc w:val="center"/>
        </w:trPr>
        <w:tc>
          <w:tcPr>
            <w:tcW w:w="623" w:type="dxa"/>
            <w:tcBorders>
              <w:top w:val="single" w:sz="4" w:space="0" w:color="000000"/>
              <w:left w:val="single" w:sz="4" w:space="0" w:color="000000"/>
              <w:bottom w:val="single" w:sz="4" w:space="0" w:color="000000"/>
              <w:right w:val="single" w:sz="4" w:space="0" w:color="000000"/>
            </w:tcBorders>
          </w:tcPr>
          <w:p w14:paraId="38AE835A" w14:textId="77777777" w:rsidR="00E2369B" w:rsidRPr="00124EF3" w:rsidRDefault="00E2369B" w:rsidP="005C22C2">
            <w:pPr>
              <w:widowControl w:val="0"/>
              <w:spacing w:after="0"/>
              <w:jc w:val="center"/>
              <w:rPr>
                <w:rFonts w:ascii="Times New Roman" w:hAnsi="Times New Roman" w:cs="Times New Roman"/>
                <w:spacing w:val="-1"/>
                <w:sz w:val="24"/>
                <w:szCs w:val="24"/>
                <w:lang w:eastAsia="en-US"/>
              </w:rPr>
            </w:pPr>
            <w:r w:rsidRPr="00124EF3">
              <w:rPr>
                <w:rFonts w:ascii="Times New Roman" w:hAnsi="Times New Roman" w:cs="Times New Roman"/>
                <w:spacing w:val="-1"/>
                <w:sz w:val="24"/>
                <w:szCs w:val="24"/>
                <w:lang w:eastAsia="en-US"/>
              </w:rPr>
              <w:t>3</w:t>
            </w:r>
            <w:r w:rsidR="0041332A" w:rsidRPr="00124EF3">
              <w:rPr>
                <w:rFonts w:ascii="Times New Roman" w:hAnsi="Times New Roman" w:cs="Times New Roman"/>
                <w:spacing w:val="-1"/>
                <w:sz w:val="24"/>
                <w:szCs w:val="24"/>
                <w:lang w:eastAsia="en-US"/>
              </w:rPr>
              <w:t>.</w:t>
            </w:r>
          </w:p>
        </w:tc>
        <w:tc>
          <w:tcPr>
            <w:tcW w:w="2126" w:type="dxa"/>
            <w:tcBorders>
              <w:top w:val="single" w:sz="4" w:space="0" w:color="000000"/>
              <w:left w:val="single" w:sz="4" w:space="0" w:color="000000"/>
              <w:bottom w:val="single" w:sz="4" w:space="0" w:color="000000"/>
              <w:right w:val="single" w:sz="4" w:space="0" w:color="000000"/>
            </w:tcBorders>
          </w:tcPr>
          <w:p w14:paraId="19F1E84B" w14:textId="77777777" w:rsidR="00E2369B" w:rsidRPr="00124EF3" w:rsidRDefault="00E2369B" w:rsidP="00407506">
            <w:pPr>
              <w:widowControl w:val="0"/>
              <w:spacing w:after="0" w:line="240" w:lineRule="auto"/>
              <w:jc w:val="both"/>
              <w:rPr>
                <w:rFonts w:ascii="Times New Roman" w:hAnsi="Times New Roman" w:cs="Times New Roman"/>
                <w:sz w:val="24"/>
                <w:szCs w:val="24"/>
              </w:rPr>
            </w:pPr>
            <w:r w:rsidRPr="00124EF3">
              <w:rPr>
                <w:rFonts w:ascii="Times New Roman" w:hAnsi="Times New Roman" w:cs="Times New Roman"/>
                <w:bCs/>
                <w:sz w:val="24"/>
                <w:szCs w:val="24"/>
              </w:rPr>
              <w:t>Значение профессиональных стандартов в области физической культуры и спорта</w:t>
            </w:r>
          </w:p>
        </w:tc>
        <w:tc>
          <w:tcPr>
            <w:tcW w:w="5463" w:type="dxa"/>
            <w:tcBorders>
              <w:top w:val="single" w:sz="4" w:space="0" w:color="000000"/>
              <w:left w:val="single" w:sz="4" w:space="0" w:color="000000"/>
              <w:bottom w:val="single" w:sz="4" w:space="0" w:color="000000"/>
              <w:right w:val="single" w:sz="4" w:space="0" w:color="000000"/>
            </w:tcBorders>
          </w:tcPr>
          <w:p w14:paraId="70693B7E" w14:textId="77777777" w:rsidR="00E2369B" w:rsidRPr="00124EF3" w:rsidRDefault="00E2369B" w:rsidP="00407506">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Влияние профессиональных стандартов на повышение эффективности тренировочного процесса, их роль в оптимизации структуры области физической культуры и спорта</w:t>
            </w:r>
            <w:r w:rsidR="001229BD" w:rsidRPr="00124EF3">
              <w:rPr>
                <w:rFonts w:ascii="Times New Roman" w:hAnsi="Times New Roman" w:cs="Times New Roman"/>
                <w:sz w:val="24"/>
                <w:szCs w:val="24"/>
                <w:lang w:eastAsia="en-US"/>
              </w:rPr>
              <w:t>.</w:t>
            </w:r>
          </w:p>
        </w:tc>
        <w:tc>
          <w:tcPr>
            <w:tcW w:w="968" w:type="dxa"/>
            <w:tcBorders>
              <w:top w:val="single" w:sz="4" w:space="0" w:color="000000"/>
              <w:left w:val="single" w:sz="4" w:space="0" w:color="000000"/>
              <w:bottom w:val="single" w:sz="4" w:space="0" w:color="000000"/>
              <w:right w:val="single" w:sz="4" w:space="0" w:color="000000"/>
            </w:tcBorders>
          </w:tcPr>
          <w:p w14:paraId="101C3E19" w14:textId="77777777" w:rsidR="00E2369B" w:rsidRPr="00124EF3" w:rsidRDefault="00B55631" w:rsidP="00F30063">
            <w:pPr>
              <w:widowControl w:val="0"/>
              <w:spacing w:after="0" w:line="240" w:lineRule="auto"/>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18</w:t>
            </w:r>
          </w:p>
        </w:tc>
      </w:tr>
      <w:tr w:rsidR="001229BD" w:rsidRPr="00124EF3" w14:paraId="353F5004" w14:textId="77777777" w:rsidTr="0041332A">
        <w:trPr>
          <w:jc w:val="center"/>
        </w:trPr>
        <w:tc>
          <w:tcPr>
            <w:tcW w:w="8212" w:type="dxa"/>
            <w:gridSpan w:val="3"/>
            <w:tcBorders>
              <w:top w:val="single" w:sz="4" w:space="0" w:color="000000"/>
              <w:left w:val="single" w:sz="4" w:space="0" w:color="000000"/>
              <w:bottom w:val="single" w:sz="4" w:space="0" w:color="000000"/>
              <w:right w:val="single" w:sz="4" w:space="0" w:color="000000"/>
            </w:tcBorders>
            <w:vAlign w:val="bottom"/>
          </w:tcPr>
          <w:p w14:paraId="23115697" w14:textId="77777777" w:rsidR="0041332A" w:rsidRPr="00124EF3" w:rsidRDefault="0041332A" w:rsidP="0041332A">
            <w:pPr>
              <w:widowControl w:val="0"/>
              <w:spacing w:after="0"/>
              <w:jc w:val="right"/>
              <w:rPr>
                <w:rFonts w:ascii="Times New Roman" w:hAnsi="Times New Roman" w:cs="Times New Roman"/>
                <w:b/>
                <w:sz w:val="24"/>
                <w:szCs w:val="24"/>
                <w:lang w:eastAsia="en-US"/>
              </w:rPr>
            </w:pPr>
            <w:r w:rsidRPr="00124EF3">
              <w:rPr>
                <w:rFonts w:ascii="Times New Roman" w:hAnsi="Times New Roman" w:cs="Times New Roman"/>
                <w:b/>
                <w:sz w:val="24"/>
                <w:szCs w:val="24"/>
                <w:lang w:eastAsia="en-US"/>
              </w:rPr>
              <w:t>ИТОГО:</w:t>
            </w:r>
          </w:p>
        </w:tc>
        <w:tc>
          <w:tcPr>
            <w:tcW w:w="968" w:type="dxa"/>
            <w:tcBorders>
              <w:top w:val="single" w:sz="4" w:space="0" w:color="000000"/>
              <w:left w:val="single" w:sz="4" w:space="0" w:color="000000"/>
              <w:bottom w:val="single" w:sz="4" w:space="0" w:color="000000"/>
              <w:right w:val="single" w:sz="4" w:space="0" w:color="000000"/>
            </w:tcBorders>
          </w:tcPr>
          <w:p w14:paraId="6B339746" w14:textId="77777777" w:rsidR="0041332A" w:rsidRPr="00124EF3" w:rsidRDefault="00B55631" w:rsidP="00F30063">
            <w:pPr>
              <w:widowControl w:val="0"/>
              <w:spacing w:after="0" w:line="240" w:lineRule="auto"/>
              <w:jc w:val="center"/>
              <w:rPr>
                <w:rFonts w:ascii="Times New Roman" w:hAnsi="Times New Roman" w:cs="Times New Roman"/>
                <w:b/>
                <w:sz w:val="24"/>
                <w:szCs w:val="24"/>
                <w:lang w:eastAsia="en-US"/>
              </w:rPr>
            </w:pPr>
            <w:r w:rsidRPr="00124EF3">
              <w:rPr>
                <w:rFonts w:ascii="Times New Roman" w:hAnsi="Times New Roman" w:cs="Times New Roman"/>
                <w:b/>
                <w:sz w:val="24"/>
                <w:szCs w:val="24"/>
                <w:lang w:eastAsia="en-US"/>
              </w:rPr>
              <w:t>72</w:t>
            </w:r>
          </w:p>
        </w:tc>
      </w:tr>
    </w:tbl>
    <w:p w14:paraId="58ED7F65" w14:textId="77777777" w:rsidR="00CE5490" w:rsidRPr="00124EF3" w:rsidRDefault="00CE5490" w:rsidP="00407506">
      <w:pPr>
        <w:tabs>
          <w:tab w:val="left" w:pos="1991"/>
        </w:tabs>
        <w:spacing w:after="0"/>
        <w:jc w:val="both"/>
        <w:rPr>
          <w:rFonts w:ascii="Times New Roman" w:eastAsia="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ab/>
      </w:r>
    </w:p>
    <w:p w14:paraId="2A3D2CA5" w14:textId="77777777" w:rsidR="00CE5490" w:rsidRPr="00124EF3" w:rsidRDefault="00CE5490" w:rsidP="005C22C2">
      <w:pPr>
        <w:spacing w:after="0"/>
        <w:rPr>
          <w:rFonts w:ascii="Times New Roman" w:hAnsi="Times New Roman" w:cs="Times New Roman"/>
          <w:color w:val="000000"/>
          <w:sz w:val="24"/>
          <w:szCs w:val="24"/>
        </w:rPr>
      </w:pPr>
      <w:r w:rsidRPr="00124EF3">
        <w:rPr>
          <w:rFonts w:ascii="Times New Roman" w:hAnsi="Times New Roman" w:cs="Times New Roman"/>
          <w:sz w:val="24"/>
          <w:szCs w:val="24"/>
        </w:rPr>
        <w:t>5.</w:t>
      </w:r>
      <w:r w:rsidR="00254FD3" w:rsidRPr="00124EF3">
        <w:rPr>
          <w:rFonts w:ascii="Times New Roman" w:hAnsi="Times New Roman" w:cs="Times New Roman"/>
          <w:sz w:val="24"/>
          <w:szCs w:val="24"/>
        </w:rPr>
        <w:t>РАЗДЕЛЫ</w:t>
      </w:r>
      <w:r w:rsidRPr="00124EF3">
        <w:rPr>
          <w:rFonts w:ascii="Times New Roman" w:hAnsi="Times New Roman" w:cs="Times New Roman"/>
          <w:sz w:val="24"/>
          <w:szCs w:val="24"/>
        </w:rPr>
        <w:t xml:space="preserve"> ДИСЦИПЛИНЫ</w:t>
      </w:r>
      <w:r w:rsidR="00254FD3" w:rsidRPr="00124EF3">
        <w:rPr>
          <w:rFonts w:ascii="Times New Roman" w:hAnsi="Times New Roman" w:cs="Times New Roman"/>
          <w:sz w:val="24"/>
          <w:szCs w:val="24"/>
        </w:rPr>
        <w:t xml:space="preserve"> и ВИДЫ УЧЕБНОЙ РАБОТЫ</w:t>
      </w:r>
      <w:r w:rsidRPr="00124EF3">
        <w:rPr>
          <w:rFonts w:ascii="Times New Roman" w:hAnsi="Times New Roman" w:cs="Times New Roman"/>
          <w:sz w:val="24"/>
          <w:szCs w:val="24"/>
        </w:rPr>
        <w:t>:</w:t>
      </w:r>
    </w:p>
    <w:p w14:paraId="07E67F73" w14:textId="77777777" w:rsidR="00CE5490" w:rsidRPr="00124EF3" w:rsidRDefault="00CE5490" w:rsidP="00407506">
      <w:pPr>
        <w:spacing w:after="0"/>
        <w:jc w:val="center"/>
        <w:rPr>
          <w:rFonts w:ascii="Times New Roman" w:hAnsi="Times New Roman" w:cs="Times New Roman"/>
          <w:i/>
          <w:sz w:val="24"/>
          <w:szCs w:val="24"/>
        </w:rPr>
      </w:pPr>
      <w:r w:rsidRPr="00124EF3">
        <w:rPr>
          <w:rFonts w:ascii="Times New Roman" w:hAnsi="Times New Roman" w:cs="Times New Roman"/>
          <w:i/>
          <w:sz w:val="24"/>
          <w:szCs w:val="24"/>
        </w:rPr>
        <w:t>очная форма обучения</w:t>
      </w:r>
    </w:p>
    <w:tbl>
      <w:tblPr>
        <w:tblW w:w="454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323"/>
        <w:gridCol w:w="661"/>
        <w:gridCol w:w="660"/>
        <w:gridCol w:w="1089"/>
        <w:gridCol w:w="942"/>
      </w:tblGrid>
      <w:tr w:rsidR="00A108A3" w:rsidRPr="00124EF3" w14:paraId="0965F11C" w14:textId="77777777" w:rsidTr="00197455">
        <w:trPr>
          <w:trHeight w:val="430"/>
        </w:trPr>
        <w:tc>
          <w:tcPr>
            <w:tcW w:w="157" w:type="pct"/>
            <w:vMerge w:val="restart"/>
            <w:tcBorders>
              <w:top w:val="single" w:sz="4" w:space="0" w:color="auto"/>
              <w:left w:val="single" w:sz="4" w:space="0" w:color="auto"/>
              <w:right w:val="single" w:sz="4" w:space="0" w:color="auto"/>
            </w:tcBorders>
            <w:hideMark/>
          </w:tcPr>
          <w:p w14:paraId="30B41986" w14:textId="77777777" w:rsidR="00A108A3" w:rsidRPr="00124EF3" w:rsidRDefault="00A108A3" w:rsidP="00407506">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 п/п</w:t>
            </w:r>
          </w:p>
        </w:tc>
        <w:tc>
          <w:tcPr>
            <w:tcW w:w="2916" w:type="pct"/>
            <w:vMerge w:val="restart"/>
            <w:tcBorders>
              <w:top w:val="single" w:sz="4" w:space="0" w:color="auto"/>
              <w:left w:val="single" w:sz="4" w:space="0" w:color="auto"/>
              <w:right w:val="single" w:sz="4" w:space="0" w:color="auto"/>
            </w:tcBorders>
            <w:vAlign w:val="center"/>
            <w:hideMark/>
          </w:tcPr>
          <w:p w14:paraId="0843ECBF" w14:textId="77777777" w:rsidR="00A108A3" w:rsidRPr="00124EF3" w:rsidRDefault="00A108A3" w:rsidP="00197455">
            <w:pPr>
              <w:widowControl w:val="0"/>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Наименование разделов дисциплины</w:t>
            </w:r>
          </w:p>
        </w:tc>
        <w:tc>
          <w:tcPr>
            <w:tcW w:w="1389" w:type="pct"/>
            <w:gridSpan w:val="3"/>
            <w:tcBorders>
              <w:top w:val="single" w:sz="4" w:space="0" w:color="auto"/>
              <w:left w:val="single" w:sz="4" w:space="0" w:color="auto"/>
              <w:bottom w:val="single" w:sz="4" w:space="0" w:color="auto"/>
              <w:right w:val="single" w:sz="4" w:space="0" w:color="auto"/>
            </w:tcBorders>
            <w:hideMark/>
          </w:tcPr>
          <w:p w14:paraId="30DDFE4E" w14:textId="77777777" w:rsidR="00A108A3" w:rsidRPr="00124EF3" w:rsidRDefault="00A108A3" w:rsidP="00407506">
            <w:pPr>
              <w:widowControl w:val="0"/>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Виды учебной работы</w:t>
            </w:r>
          </w:p>
        </w:tc>
        <w:tc>
          <w:tcPr>
            <w:tcW w:w="538" w:type="pct"/>
            <w:vMerge w:val="restart"/>
            <w:tcBorders>
              <w:top w:val="single" w:sz="4" w:space="0" w:color="auto"/>
              <w:left w:val="single" w:sz="4" w:space="0" w:color="auto"/>
              <w:right w:val="single" w:sz="4" w:space="0" w:color="auto"/>
            </w:tcBorders>
            <w:hideMark/>
          </w:tcPr>
          <w:p w14:paraId="4F71C28A" w14:textId="77777777" w:rsidR="00A108A3" w:rsidRPr="00124EF3" w:rsidRDefault="00A108A3" w:rsidP="00407506">
            <w:pPr>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Всего</w:t>
            </w:r>
          </w:p>
          <w:p w14:paraId="5A40F78E" w14:textId="77777777" w:rsidR="00A108A3" w:rsidRPr="00124EF3" w:rsidRDefault="00A108A3" w:rsidP="00407506">
            <w:pPr>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часов</w:t>
            </w:r>
          </w:p>
        </w:tc>
      </w:tr>
      <w:tr w:rsidR="00A108A3" w:rsidRPr="00124EF3" w14:paraId="14FDBE2B" w14:textId="77777777" w:rsidTr="005C22C2">
        <w:trPr>
          <w:trHeight w:val="277"/>
        </w:trPr>
        <w:tc>
          <w:tcPr>
            <w:tcW w:w="157" w:type="pct"/>
            <w:vMerge/>
            <w:tcBorders>
              <w:left w:val="single" w:sz="4" w:space="0" w:color="auto"/>
              <w:bottom w:val="single" w:sz="4" w:space="0" w:color="auto"/>
              <w:right w:val="single" w:sz="4" w:space="0" w:color="auto"/>
            </w:tcBorders>
            <w:vAlign w:val="center"/>
            <w:hideMark/>
          </w:tcPr>
          <w:p w14:paraId="26DF6F94" w14:textId="77777777" w:rsidR="00A108A3" w:rsidRPr="00124EF3" w:rsidRDefault="00A108A3" w:rsidP="00407506">
            <w:pPr>
              <w:spacing w:after="0"/>
              <w:rPr>
                <w:rFonts w:ascii="Times New Roman" w:hAnsi="Times New Roman" w:cs="Times New Roman"/>
                <w:color w:val="000000" w:themeColor="text1"/>
                <w:sz w:val="24"/>
                <w:szCs w:val="24"/>
                <w:lang w:eastAsia="en-US"/>
              </w:rPr>
            </w:pPr>
          </w:p>
        </w:tc>
        <w:tc>
          <w:tcPr>
            <w:tcW w:w="2916" w:type="pct"/>
            <w:vMerge/>
            <w:tcBorders>
              <w:left w:val="single" w:sz="4" w:space="0" w:color="auto"/>
              <w:bottom w:val="single" w:sz="4" w:space="0" w:color="auto"/>
              <w:right w:val="single" w:sz="4" w:space="0" w:color="auto"/>
            </w:tcBorders>
            <w:vAlign w:val="center"/>
            <w:hideMark/>
          </w:tcPr>
          <w:p w14:paraId="64C84147" w14:textId="77777777" w:rsidR="00A108A3" w:rsidRPr="00124EF3" w:rsidRDefault="00A108A3" w:rsidP="00407506">
            <w:pPr>
              <w:spacing w:after="0"/>
              <w:rPr>
                <w:rFonts w:ascii="Times New Roman" w:hAnsi="Times New Roman" w:cs="Times New Roman"/>
                <w:color w:val="000000" w:themeColor="text1"/>
                <w:sz w:val="24"/>
                <w:szCs w:val="24"/>
                <w:lang w:eastAsia="en-US"/>
              </w:rPr>
            </w:pPr>
          </w:p>
        </w:tc>
        <w:tc>
          <w:tcPr>
            <w:tcW w:w="386" w:type="pct"/>
            <w:tcBorders>
              <w:top w:val="single" w:sz="4" w:space="0" w:color="auto"/>
              <w:left w:val="single" w:sz="4" w:space="0" w:color="auto"/>
              <w:bottom w:val="single" w:sz="4" w:space="0" w:color="auto"/>
              <w:right w:val="single" w:sz="4" w:space="0" w:color="auto"/>
            </w:tcBorders>
            <w:hideMark/>
          </w:tcPr>
          <w:p w14:paraId="717D29B1" w14:textId="77777777" w:rsidR="00A108A3" w:rsidRPr="00124EF3" w:rsidRDefault="00A108A3" w:rsidP="00407506">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Л</w:t>
            </w:r>
          </w:p>
        </w:tc>
        <w:tc>
          <w:tcPr>
            <w:tcW w:w="385" w:type="pct"/>
            <w:tcBorders>
              <w:top w:val="single" w:sz="4" w:space="0" w:color="auto"/>
              <w:left w:val="single" w:sz="4" w:space="0" w:color="auto"/>
              <w:bottom w:val="single" w:sz="4" w:space="0" w:color="auto"/>
              <w:right w:val="single" w:sz="4" w:space="0" w:color="auto"/>
            </w:tcBorders>
            <w:hideMark/>
          </w:tcPr>
          <w:p w14:paraId="69B55087" w14:textId="77777777" w:rsidR="00A108A3" w:rsidRPr="00124EF3" w:rsidRDefault="00A108A3" w:rsidP="00407506">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С</w:t>
            </w:r>
          </w:p>
        </w:tc>
        <w:tc>
          <w:tcPr>
            <w:tcW w:w="618" w:type="pct"/>
            <w:tcBorders>
              <w:top w:val="single" w:sz="4" w:space="0" w:color="auto"/>
              <w:left w:val="single" w:sz="4" w:space="0" w:color="auto"/>
              <w:bottom w:val="single" w:sz="4" w:space="0" w:color="auto"/>
              <w:right w:val="single" w:sz="4" w:space="0" w:color="auto"/>
            </w:tcBorders>
            <w:hideMark/>
          </w:tcPr>
          <w:p w14:paraId="6BDF342A" w14:textId="77777777" w:rsidR="00A108A3" w:rsidRPr="00124EF3" w:rsidRDefault="00A108A3" w:rsidP="00407506">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СРС</w:t>
            </w:r>
          </w:p>
        </w:tc>
        <w:tc>
          <w:tcPr>
            <w:tcW w:w="538" w:type="pct"/>
            <w:vMerge/>
            <w:tcBorders>
              <w:left w:val="single" w:sz="4" w:space="0" w:color="auto"/>
              <w:bottom w:val="single" w:sz="4" w:space="0" w:color="auto"/>
              <w:right w:val="single" w:sz="4" w:space="0" w:color="auto"/>
            </w:tcBorders>
            <w:vAlign w:val="center"/>
            <w:hideMark/>
          </w:tcPr>
          <w:p w14:paraId="6CE12963" w14:textId="77777777" w:rsidR="00A108A3" w:rsidRPr="00124EF3" w:rsidRDefault="00A108A3" w:rsidP="00407506">
            <w:pPr>
              <w:spacing w:after="0"/>
              <w:rPr>
                <w:rFonts w:ascii="Times New Roman" w:hAnsi="Times New Roman" w:cs="Times New Roman"/>
                <w:color w:val="000000" w:themeColor="text1"/>
                <w:sz w:val="24"/>
                <w:szCs w:val="24"/>
                <w:lang w:eastAsia="en-US"/>
              </w:rPr>
            </w:pPr>
          </w:p>
        </w:tc>
      </w:tr>
      <w:tr w:rsidR="0086744A" w:rsidRPr="00124EF3" w14:paraId="0D8A9204" w14:textId="77777777" w:rsidTr="005C22C2">
        <w:tc>
          <w:tcPr>
            <w:tcW w:w="157" w:type="pct"/>
            <w:tcBorders>
              <w:top w:val="single" w:sz="4" w:space="0" w:color="auto"/>
              <w:left w:val="single" w:sz="4" w:space="0" w:color="auto"/>
              <w:bottom w:val="single" w:sz="4" w:space="0" w:color="auto"/>
              <w:right w:val="single" w:sz="4" w:space="0" w:color="auto"/>
            </w:tcBorders>
            <w:hideMark/>
          </w:tcPr>
          <w:p w14:paraId="65752D31" w14:textId="77777777" w:rsidR="0086744A" w:rsidRPr="00124EF3" w:rsidRDefault="0086744A" w:rsidP="00407506">
            <w:pPr>
              <w:widowControl w:val="0"/>
              <w:spacing w:after="0"/>
              <w:jc w:val="both"/>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w:t>
            </w:r>
          </w:p>
        </w:tc>
        <w:tc>
          <w:tcPr>
            <w:tcW w:w="2916" w:type="pct"/>
            <w:tcBorders>
              <w:top w:val="single" w:sz="4" w:space="0" w:color="auto"/>
              <w:left w:val="single" w:sz="4" w:space="0" w:color="auto"/>
              <w:bottom w:val="single" w:sz="4" w:space="0" w:color="auto"/>
              <w:right w:val="single" w:sz="4" w:space="0" w:color="auto"/>
            </w:tcBorders>
          </w:tcPr>
          <w:p w14:paraId="5B53AC22" w14:textId="77777777" w:rsidR="0086744A" w:rsidRPr="00124EF3" w:rsidRDefault="0086744A" w:rsidP="00407506">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Нормативно-правовая осн</w:t>
            </w:r>
            <w:r w:rsidR="0041332A" w:rsidRPr="00124EF3">
              <w:rPr>
                <w:rFonts w:ascii="Times New Roman" w:hAnsi="Times New Roman" w:cs="Times New Roman"/>
                <w:color w:val="000000" w:themeColor="text1"/>
                <w:sz w:val="24"/>
                <w:szCs w:val="24"/>
              </w:rPr>
              <w:t>ова профессиональных стандартов.</w:t>
            </w:r>
          </w:p>
        </w:tc>
        <w:tc>
          <w:tcPr>
            <w:tcW w:w="386" w:type="pct"/>
            <w:tcBorders>
              <w:top w:val="single" w:sz="4" w:space="0" w:color="auto"/>
              <w:left w:val="single" w:sz="4" w:space="0" w:color="auto"/>
              <w:bottom w:val="single" w:sz="4" w:space="0" w:color="auto"/>
              <w:right w:val="single" w:sz="4" w:space="0" w:color="auto"/>
            </w:tcBorders>
          </w:tcPr>
          <w:p w14:paraId="33FF6D71"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385" w:type="pct"/>
            <w:tcBorders>
              <w:top w:val="single" w:sz="4" w:space="0" w:color="auto"/>
              <w:left w:val="single" w:sz="4" w:space="0" w:color="auto"/>
              <w:bottom w:val="single" w:sz="4" w:space="0" w:color="auto"/>
              <w:right w:val="single" w:sz="4" w:space="0" w:color="auto"/>
            </w:tcBorders>
          </w:tcPr>
          <w:p w14:paraId="691660C4"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4</w:t>
            </w:r>
          </w:p>
        </w:tc>
        <w:tc>
          <w:tcPr>
            <w:tcW w:w="618" w:type="pct"/>
            <w:tcBorders>
              <w:top w:val="single" w:sz="4" w:space="0" w:color="auto"/>
              <w:left w:val="single" w:sz="4" w:space="0" w:color="auto"/>
              <w:bottom w:val="single" w:sz="4" w:space="0" w:color="auto"/>
              <w:right w:val="single" w:sz="4" w:space="0" w:color="auto"/>
            </w:tcBorders>
          </w:tcPr>
          <w:p w14:paraId="1A8B1B71"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20</w:t>
            </w:r>
          </w:p>
        </w:tc>
        <w:tc>
          <w:tcPr>
            <w:tcW w:w="538" w:type="pct"/>
            <w:tcBorders>
              <w:top w:val="single" w:sz="4" w:space="0" w:color="auto"/>
              <w:left w:val="single" w:sz="4" w:space="0" w:color="auto"/>
              <w:bottom w:val="single" w:sz="4" w:space="0" w:color="auto"/>
              <w:right w:val="single" w:sz="4" w:space="0" w:color="auto"/>
            </w:tcBorders>
          </w:tcPr>
          <w:p w14:paraId="65A88887"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26</w:t>
            </w:r>
          </w:p>
        </w:tc>
      </w:tr>
      <w:tr w:rsidR="0086744A" w:rsidRPr="00124EF3" w14:paraId="5BFBDBA3" w14:textId="77777777" w:rsidTr="005C22C2">
        <w:tc>
          <w:tcPr>
            <w:tcW w:w="157" w:type="pct"/>
            <w:tcBorders>
              <w:top w:val="single" w:sz="4" w:space="0" w:color="auto"/>
              <w:left w:val="single" w:sz="4" w:space="0" w:color="auto"/>
              <w:bottom w:val="single" w:sz="4" w:space="0" w:color="auto"/>
              <w:right w:val="single" w:sz="4" w:space="0" w:color="auto"/>
            </w:tcBorders>
            <w:hideMark/>
          </w:tcPr>
          <w:p w14:paraId="1810574E" w14:textId="77777777" w:rsidR="0086744A" w:rsidRPr="00124EF3" w:rsidRDefault="0086744A" w:rsidP="00407506">
            <w:pPr>
              <w:widowControl w:val="0"/>
              <w:spacing w:after="0"/>
              <w:jc w:val="both"/>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2916" w:type="pct"/>
            <w:tcBorders>
              <w:top w:val="single" w:sz="4" w:space="0" w:color="auto"/>
              <w:left w:val="single" w:sz="4" w:space="0" w:color="auto"/>
              <w:bottom w:val="single" w:sz="4" w:space="0" w:color="auto"/>
              <w:right w:val="single" w:sz="4" w:space="0" w:color="auto"/>
            </w:tcBorders>
          </w:tcPr>
          <w:p w14:paraId="45F2197C" w14:textId="77777777" w:rsidR="0086744A" w:rsidRPr="00124EF3" w:rsidRDefault="0086744A" w:rsidP="00407506">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Структура профессиональных стандартов</w:t>
            </w:r>
            <w:r w:rsidR="0041332A" w:rsidRPr="00124EF3">
              <w:rPr>
                <w:rFonts w:ascii="Times New Roman" w:hAnsi="Times New Roman" w:cs="Times New Roman"/>
                <w:color w:val="000000" w:themeColor="text1"/>
                <w:sz w:val="24"/>
                <w:szCs w:val="24"/>
              </w:rPr>
              <w:t>.</w:t>
            </w:r>
          </w:p>
          <w:p w14:paraId="73C89531" w14:textId="77777777" w:rsidR="001229BD" w:rsidRPr="00124EF3" w:rsidRDefault="001229BD" w:rsidP="00407506">
            <w:pPr>
              <w:widowControl w:val="0"/>
              <w:spacing w:after="0" w:line="240" w:lineRule="auto"/>
              <w:jc w:val="both"/>
              <w:rPr>
                <w:rFonts w:ascii="Times New Roman" w:hAnsi="Times New Roman" w:cs="Times New Roman"/>
                <w:color w:val="000000" w:themeColor="text1"/>
                <w:sz w:val="24"/>
                <w:szCs w:val="24"/>
              </w:rPr>
            </w:pPr>
          </w:p>
        </w:tc>
        <w:tc>
          <w:tcPr>
            <w:tcW w:w="386" w:type="pct"/>
            <w:tcBorders>
              <w:top w:val="single" w:sz="4" w:space="0" w:color="auto"/>
              <w:left w:val="single" w:sz="4" w:space="0" w:color="auto"/>
              <w:bottom w:val="single" w:sz="4" w:space="0" w:color="auto"/>
              <w:right w:val="single" w:sz="4" w:space="0" w:color="auto"/>
            </w:tcBorders>
          </w:tcPr>
          <w:p w14:paraId="71106F42"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385" w:type="pct"/>
            <w:tcBorders>
              <w:top w:val="single" w:sz="4" w:space="0" w:color="auto"/>
              <w:left w:val="single" w:sz="4" w:space="0" w:color="auto"/>
              <w:bottom w:val="single" w:sz="4" w:space="0" w:color="auto"/>
              <w:right w:val="single" w:sz="4" w:space="0" w:color="auto"/>
            </w:tcBorders>
          </w:tcPr>
          <w:p w14:paraId="1E893DED"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6</w:t>
            </w:r>
          </w:p>
        </w:tc>
        <w:tc>
          <w:tcPr>
            <w:tcW w:w="618" w:type="pct"/>
            <w:tcBorders>
              <w:top w:val="single" w:sz="4" w:space="0" w:color="auto"/>
              <w:left w:val="single" w:sz="4" w:space="0" w:color="auto"/>
              <w:bottom w:val="single" w:sz="4" w:space="0" w:color="auto"/>
              <w:right w:val="single" w:sz="4" w:space="0" w:color="auto"/>
            </w:tcBorders>
          </w:tcPr>
          <w:p w14:paraId="121965D2"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20</w:t>
            </w:r>
          </w:p>
        </w:tc>
        <w:tc>
          <w:tcPr>
            <w:tcW w:w="538" w:type="pct"/>
            <w:tcBorders>
              <w:top w:val="single" w:sz="4" w:space="0" w:color="auto"/>
              <w:left w:val="single" w:sz="4" w:space="0" w:color="auto"/>
              <w:bottom w:val="single" w:sz="4" w:space="0" w:color="auto"/>
              <w:right w:val="single" w:sz="4" w:space="0" w:color="auto"/>
            </w:tcBorders>
          </w:tcPr>
          <w:p w14:paraId="7363F005"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28</w:t>
            </w:r>
          </w:p>
        </w:tc>
      </w:tr>
      <w:tr w:rsidR="0086744A" w:rsidRPr="00124EF3" w14:paraId="2E996DE3" w14:textId="77777777" w:rsidTr="005C22C2">
        <w:tc>
          <w:tcPr>
            <w:tcW w:w="157" w:type="pct"/>
            <w:tcBorders>
              <w:top w:val="single" w:sz="4" w:space="0" w:color="auto"/>
              <w:left w:val="single" w:sz="4" w:space="0" w:color="auto"/>
              <w:bottom w:val="single" w:sz="4" w:space="0" w:color="auto"/>
              <w:right w:val="single" w:sz="4" w:space="0" w:color="auto"/>
            </w:tcBorders>
            <w:hideMark/>
          </w:tcPr>
          <w:p w14:paraId="6825E4BD" w14:textId="77777777" w:rsidR="0086744A" w:rsidRPr="00124EF3" w:rsidRDefault="0086744A" w:rsidP="00407506">
            <w:pPr>
              <w:widowControl w:val="0"/>
              <w:spacing w:after="0"/>
              <w:jc w:val="both"/>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lastRenderedPageBreak/>
              <w:t>3</w:t>
            </w:r>
          </w:p>
        </w:tc>
        <w:tc>
          <w:tcPr>
            <w:tcW w:w="2916" w:type="pct"/>
            <w:tcBorders>
              <w:top w:val="single" w:sz="4" w:space="0" w:color="auto"/>
              <w:left w:val="single" w:sz="4" w:space="0" w:color="auto"/>
              <w:bottom w:val="single" w:sz="4" w:space="0" w:color="auto"/>
              <w:right w:val="single" w:sz="4" w:space="0" w:color="auto"/>
            </w:tcBorders>
          </w:tcPr>
          <w:p w14:paraId="10C50F6A" w14:textId="77777777" w:rsidR="0086744A" w:rsidRPr="00124EF3" w:rsidRDefault="0086744A" w:rsidP="00407506">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bCs/>
                <w:color w:val="000000" w:themeColor="text1"/>
                <w:sz w:val="24"/>
                <w:szCs w:val="24"/>
              </w:rPr>
              <w:t>Значение профессиональных стандартов в области физической культуры и спорта</w:t>
            </w:r>
            <w:r w:rsidR="0041332A" w:rsidRPr="00124EF3">
              <w:rPr>
                <w:rFonts w:ascii="Times New Roman" w:hAnsi="Times New Roman" w:cs="Times New Roman"/>
                <w:bCs/>
                <w:color w:val="000000" w:themeColor="text1"/>
                <w:sz w:val="24"/>
                <w:szCs w:val="24"/>
              </w:rPr>
              <w:t>.</w:t>
            </w:r>
          </w:p>
        </w:tc>
        <w:tc>
          <w:tcPr>
            <w:tcW w:w="386" w:type="pct"/>
            <w:tcBorders>
              <w:top w:val="single" w:sz="4" w:space="0" w:color="auto"/>
              <w:left w:val="single" w:sz="4" w:space="0" w:color="auto"/>
              <w:bottom w:val="single" w:sz="4" w:space="0" w:color="auto"/>
              <w:right w:val="single" w:sz="4" w:space="0" w:color="auto"/>
            </w:tcBorders>
          </w:tcPr>
          <w:p w14:paraId="72ED066F" w14:textId="77777777" w:rsidR="0086744A" w:rsidRPr="00124EF3" w:rsidRDefault="00C50A37"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w:t>
            </w:r>
          </w:p>
        </w:tc>
        <w:tc>
          <w:tcPr>
            <w:tcW w:w="385" w:type="pct"/>
            <w:tcBorders>
              <w:top w:val="single" w:sz="4" w:space="0" w:color="auto"/>
              <w:left w:val="single" w:sz="4" w:space="0" w:color="auto"/>
              <w:bottom w:val="single" w:sz="4" w:space="0" w:color="auto"/>
              <w:right w:val="single" w:sz="4" w:space="0" w:color="auto"/>
            </w:tcBorders>
          </w:tcPr>
          <w:p w14:paraId="0A1CC19F"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4</w:t>
            </w:r>
          </w:p>
        </w:tc>
        <w:tc>
          <w:tcPr>
            <w:tcW w:w="618" w:type="pct"/>
            <w:tcBorders>
              <w:top w:val="single" w:sz="4" w:space="0" w:color="auto"/>
              <w:left w:val="single" w:sz="4" w:space="0" w:color="auto"/>
              <w:bottom w:val="single" w:sz="4" w:space="0" w:color="auto"/>
              <w:right w:val="single" w:sz="4" w:space="0" w:color="auto"/>
            </w:tcBorders>
          </w:tcPr>
          <w:p w14:paraId="0C3C9674"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14</w:t>
            </w:r>
          </w:p>
        </w:tc>
        <w:tc>
          <w:tcPr>
            <w:tcW w:w="538" w:type="pct"/>
            <w:tcBorders>
              <w:top w:val="single" w:sz="4" w:space="0" w:color="auto"/>
              <w:left w:val="single" w:sz="4" w:space="0" w:color="auto"/>
              <w:bottom w:val="single" w:sz="4" w:space="0" w:color="auto"/>
              <w:right w:val="single" w:sz="4" w:space="0" w:color="auto"/>
            </w:tcBorders>
          </w:tcPr>
          <w:p w14:paraId="0B64A1A2" w14:textId="77777777" w:rsidR="0086744A" w:rsidRPr="00124EF3" w:rsidRDefault="0086744A" w:rsidP="00A108A3">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18</w:t>
            </w:r>
          </w:p>
        </w:tc>
      </w:tr>
      <w:tr w:rsidR="0041332A" w:rsidRPr="00124EF3" w14:paraId="44315BFD" w14:textId="77777777" w:rsidTr="005C22C2">
        <w:tc>
          <w:tcPr>
            <w:tcW w:w="3073" w:type="pct"/>
            <w:gridSpan w:val="2"/>
            <w:tcBorders>
              <w:top w:val="single" w:sz="4" w:space="0" w:color="auto"/>
              <w:left w:val="single" w:sz="4" w:space="0" w:color="auto"/>
              <w:bottom w:val="single" w:sz="4" w:space="0" w:color="auto"/>
              <w:right w:val="single" w:sz="4" w:space="0" w:color="auto"/>
            </w:tcBorders>
            <w:vAlign w:val="bottom"/>
          </w:tcPr>
          <w:p w14:paraId="4F19737B" w14:textId="77777777" w:rsidR="0041332A" w:rsidRPr="00124EF3" w:rsidRDefault="0041332A" w:rsidP="0041332A">
            <w:pPr>
              <w:widowControl w:val="0"/>
              <w:spacing w:after="0" w:line="240" w:lineRule="auto"/>
              <w:jc w:val="right"/>
              <w:rPr>
                <w:rFonts w:ascii="Times New Roman" w:hAnsi="Times New Roman" w:cs="Times New Roman"/>
                <w:b/>
                <w:bCs/>
                <w:color w:val="000000" w:themeColor="text1"/>
                <w:sz w:val="24"/>
                <w:szCs w:val="24"/>
              </w:rPr>
            </w:pPr>
            <w:r w:rsidRPr="00124EF3">
              <w:rPr>
                <w:rFonts w:ascii="Times New Roman" w:hAnsi="Times New Roman" w:cs="Times New Roman"/>
                <w:b/>
                <w:bCs/>
                <w:color w:val="000000" w:themeColor="text1"/>
                <w:sz w:val="24"/>
                <w:szCs w:val="24"/>
              </w:rPr>
              <w:t>Итого</w:t>
            </w:r>
          </w:p>
        </w:tc>
        <w:tc>
          <w:tcPr>
            <w:tcW w:w="386" w:type="pct"/>
            <w:tcBorders>
              <w:top w:val="single" w:sz="4" w:space="0" w:color="auto"/>
              <w:left w:val="single" w:sz="4" w:space="0" w:color="auto"/>
              <w:bottom w:val="single" w:sz="4" w:space="0" w:color="auto"/>
              <w:right w:val="single" w:sz="4" w:space="0" w:color="auto"/>
            </w:tcBorders>
          </w:tcPr>
          <w:p w14:paraId="1E70239B" w14:textId="77777777" w:rsidR="0041332A" w:rsidRPr="00124EF3" w:rsidRDefault="0041332A" w:rsidP="00A108A3">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4</w:t>
            </w:r>
          </w:p>
        </w:tc>
        <w:tc>
          <w:tcPr>
            <w:tcW w:w="385" w:type="pct"/>
            <w:tcBorders>
              <w:top w:val="single" w:sz="4" w:space="0" w:color="auto"/>
              <w:left w:val="single" w:sz="4" w:space="0" w:color="auto"/>
              <w:bottom w:val="single" w:sz="4" w:space="0" w:color="auto"/>
              <w:right w:val="single" w:sz="4" w:space="0" w:color="auto"/>
            </w:tcBorders>
          </w:tcPr>
          <w:p w14:paraId="4F12B6B1" w14:textId="77777777" w:rsidR="0041332A" w:rsidRPr="00124EF3" w:rsidRDefault="0041332A" w:rsidP="00A108A3">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14</w:t>
            </w:r>
          </w:p>
        </w:tc>
        <w:tc>
          <w:tcPr>
            <w:tcW w:w="618" w:type="pct"/>
            <w:tcBorders>
              <w:top w:val="single" w:sz="4" w:space="0" w:color="auto"/>
              <w:left w:val="single" w:sz="4" w:space="0" w:color="auto"/>
              <w:bottom w:val="single" w:sz="4" w:space="0" w:color="auto"/>
              <w:right w:val="single" w:sz="4" w:space="0" w:color="auto"/>
            </w:tcBorders>
          </w:tcPr>
          <w:p w14:paraId="1BF785C9" w14:textId="77777777" w:rsidR="0041332A" w:rsidRPr="00124EF3" w:rsidRDefault="0041332A" w:rsidP="00A108A3">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54</w:t>
            </w:r>
          </w:p>
        </w:tc>
        <w:tc>
          <w:tcPr>
            <w:tcW w:w="538" w:type="pct"/>
            <w:tcBorders>
              <w:top w:val="single" w:sz="4" w:space="0" w:color="auto"/>
              <w:left w:val="single" w:sz="4" w:space="0" w:color="auto"/>
              <w:bottom w:val="single" w:sz="4" w:space="0" w:color="auto"/>
              <w:right w:val="single" w:sz="4" w:space="0" w:color="auto"/>
            </w:tcBorders>
          </w:tcPr>
          <w:p w14:paraId="01D42F90" w14:textId="77777777" w:rsidR="0041332A" w:rsidRPr="00124EF3" w:rsidRDefault="0041332A" w:rsidP="00A108A3">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72</w:t>
            </w:r>
          </w:p>
        </w:tc>
      </w:tr>
    </w:tbl>
    <w:p w14:paraId="34A2C6FD" w14:textId="77777777" w:rsidR="00CE5490" w:rsidRPr="00124EF3" w:rsidRDefault="00CE5490" w:rsidP="00407506">
      <w:pPr>
        <w:spacing w:after="0"/>
        <w:rPr>
          <w:rFonts w:ascii="Times New Roman" w:eastAsia="Times New Roman" w:hAnsi="Times New Roman" w:cs="Times New Roman"/>
          <w:b/>
          <w:color w:val="000000"/>
          <w:sz w:val="24"/>
          <w:szCs w:val="24"/>
        </w:rPr>
      </w:pPr>
    </w:p>
    <w:p w14:paraId="63B8ACBA" w14:textId="77777777" w:rsidR="00CE5490" w:rsidRPr="00124EF3" w:rsidRDefault="00CE5490" w:rsidP="00407506">
      <w:pPr>
        <w:spacing w:after="0"/>
        <w:jc w:val="center"/>
        <w:rPr>
          <w:rFonts w:ascii="Times New Roman" w:hAnsi="Times New Roman" w:cs="Times New Roman"/>
          <w:i/>
          <w:sz w:val="24"/>
          <w:szCs w:val="24"/>
        </w:rPr>
      </w:pPr>
      <w:r w:rsidRPr="00124EF3">
        <w:rPr>
          <w:rFonts w:ascii="Times New Roman" w:hAnsi="Times New Roman" w:cs="Times New Roman"/>
          <w:i/>
          <w:sz w:val="24"/>
          <w:szCs w:val="24"/>
        </w:rPr>
        <w:t>заочная форма обучения</w:t>
      </w:r>
    </w:p>
    <w:tbl>
      <w:tblPr>
        <w:tblW w:w="454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9"/>
        <w:gridCol w:w="5214"/>
        <w:gridCol w:w="708"/>
        <w:gridCol w:w="649"/>
        <w:gridCol w:w="1076"/>
        <w:gridCol w:w="969"/>
      </w:tblGrid>
      <w:tr w:rsidR="00197455" w:rsidRPr="00124EF3" w14:paraId="05231097" w14:textId="77777777" w:rsidTr="00197455">
        <w:trPr>
          <w:trHeight w:val="430"/>
        </w:trPr>
        <w:tc>
          <w:tcPr>
            <w:tcW w:w="325" w:type="pct"/>
            <w:vMerge w:val="restart"/>
            <w:tcBorders>
              <w:top w:val="single" w:sz="4" w:space="0" w:color="auto"/>
              <w:left w:val="single" w:sz="4" w:space="0" w:color="auto"/>
              <w:right w:val="single" w:sz="4" w:space="0" w:color="auto"/>
            </w:tcBorders>
            <w:hideMark/>
          </w:tcPr>
          <w:p w14:paraId="3EC74D16" w14:textId="77777777" w:rsidR="001229BD" w:rsidRPr="00124EF3" w:rsidRDefault="00A108A3" w:rsidP="00BD0141">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 xml:space="preserve">№ </w:t>
            </w:r>
          </w:p>
          <w:p w14:paraId="7EE525F2" w14:textId="77777777" w:rsidR="00A108A3" w:rsidRPr="00124EF3" w:rsidRDefault="00A108A3" w:rsidP="00BD0141">
            <w:pPr>
              <w:widowControl w:val="0"/>
              <w:spacing w:after="0"/>
              <w:jc w:val="both"/>
              <w:rPr>
                <w:rFonts w:ascii="Times New Roman" w:hAnsi="Times New Roman" w:cs="Times New Roman"/>
                <w:sz w:val="24"/>
                <w:szCs w:val="24"/>
                <w:lang w:eastAsia="en-US"/>
              </w:rPr>
            </w:pPr>
            <w:r w:rsidRPr="00124EF3">
              <w:rPr>
                <w:rFonts w:ascii="Times New Roman" w:hAnsi="Times New Roman" w:cs="Times New Roman"/>
                <w:sz w:val="24"/>
                <w:szCs w:val="24"/>
                <w:lang w:eastAsia="en-US"/>
              </w:rPr>
              <w:t>п/п</w:t>
            </w:r>
          </w:p>
        </w:tc>
        <w:tc>
          <w:tcPr>
            <w:tcW w:w="2829" w:type="pct"/>
            <w:vMerge w:val="restart"/>
            <w:tcBorders>
              <w:top w:val="single" w:sz="4" w:space="0" w:color="auto"/>
              <w:left w:val="single" w:sz="4" w:space="0" w:color="auto"/>
              <w:right w:val="single" w:sz="4" w:space="0" w:color="auto"/>
            </w:tcBorders>
            <w:vAlign w:val="center"/>
            <w:hideMark/>
          </w:tcPr>
          <w:p w14:paraId="37EDB6C4" w14:textId="77777777" w:rsidR="00A108A3" w:rsidRPr="00124EF3" w:rsidRDefault="00A108A3" w:rsidP="00197455">
            <w:pPr>
              <w:widowControl w:val="0"/>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Наименование разделов дисциплины</w:t>
            </w:r>
          </w:p>
        </w:tc>
        <w:tc>
          <w:tcPr>
            <w:tcW w:w="1320" w:type="pct"/>
            <w:gridSpan w:val="3"/>
            <w:tcBorders>
              <w:top w:val="single" w:sz="4" w:space="0" w:color="auto"/>
              <w:left w:val="single" w:sz="4" w:space="0" w:color="auto"/>
              <w:bottom w:val="single" w:sz="4" w:space="0" w:color="auto"/>
              <w:right w:val="single" w:sz="4" w:space="0" w:color="auto"/>
            </w:tcBorders>
            <w:hideMark/>
          </w:tcPr>
          <w:p w14:paraId="35894ECD" w14:textId="77777777" w:rsidR="00A108A3" w:rsidRPr="00124EF3" w:rsidRDefault="00A108A3" w:rsidP="00BD0141">
            <w:pPr>
              <w:widowControl w:val="0"/>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Виды учебной работы</w:t>
            </w:r>
          </w:p>
        </w:tc>
        <w:tc>
          <w:tcPr>
            <w:tcW w:w="526" w:type="pct"/>
            <w:vMerge w:val="restart"/>
            <w:tcBorders>
              <w:top w:val="single" w:sz="4" w:space="0" w:color="auto"/>
              <w:left w:val="single" w:sz="4" w:space="0" w:color="auto"/>
              <w:right w:val="single" w:sz="4" w:space="0" w:color="auto"/>
            </w:tcBorders>
            <w:hideMark/>
          </w:tcPr>
          <w:p w14:paraId="6FA0E0E4" w14:textId="77777777" w:rsidR="00A108A3" w:rsidRPr="00124EF3" w:rsidRDefault="00A108A3" w:rsidP="00BD0141">
            <w:pPr>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Всего</w:t>
            </w:r>
          </w:p>
          <w:p w14:paraId="09E0838B" w14:textId="77777777" w:rsidR="00A108A3" w:rsidRPr="00124EF3" w:rsidRDefault="00A108A3" w:rsidP="00BD0141">
            <w:pPr>
              <w:spacing w:after="0"/>
              <w:jc w:val="center"/>
              <w:rPr>
                <w:rFonts w:ascii="Times New Roman" w:hAnsi="Times New Roman" w:cs="Times New Roman"/>
                <w:sz w:val="24"/>
                <w:szCs w:val="24"/>
                <w:lang w:eastAsia="en-US"/>
              </w:rPr>
            </w:pPr>
            <w:r w:rsidRPr="00124EF3">
              <w:rPr>
                <w:rFonts w:ascii="Times New Roman" w:hAnsi="Times New Roman" w:cs="Times New Roman"/>
                <w:sz w:val="24"/>
                <w:szCs w:val="24"/>
                <w:lang w:eastAsia="en-US"/>
              </w:rPr>
              <w:t>часов</w:t>
            </w:r>
          </w:p>
        </w:tc>
      </w:tr>
      <w:tr w:rsidR="00197455" w:rsidRPr="00124EF3" w14:paraId="2E1EDD99" w14:textId="77777777" w:rsidTr="00197455">
        <w:trPr>
          <w:trHeight w:val="339"/>
        </w:trPr>
        <w:tc>
          <w:tcPr>
            <w:tcW w:w="325" w:type="pct"/>
            <w:vMerge/>
            <w:tcBorders>
              <w:left w:val="single" w:sz="4" w:space="0" w:color="auto"/>
              <w:bottom w:val="single" w:sz="4" w:space="0" w:color="auto"/>
              <w:right w:val="single" w:sz="4" w:space="0" w:color="auto"/>
            </w:tcBorders>
            <w:vAlign w:val="center"/>
            <w:hideMark/>
          </w:tcPr>
          <w:p w14:paraId="2D4020F6" w14:textId="77777777" w:rsidR="00A108A3" w:rsidRPr="00124EF3" w:rsidRDefault="00A108A3" w:rsidP="00BD0141">
            <w:pPr>
              <w:spacing w:after="0"/>
              <w:rPr>
                <w:rFonts w:ascii="Times New Roman" w:hAnsi="Times New Roman" w:cs="Times New Roman"/>
                <w:color w:val="000000" w:themeColor="text1"/>
                <w:sz w:val="24"/>
                <w:szCs w:val="24"/>
                <w:lang w:eastAsia="en-US"/>
              </w:rPr>
            </w:pPr>
          </w:p>
        </w:tc>
        <w:tc>
          <w:tcPr>
            <w:tcW w:w="2829" w:type="pct"/>
            <w:vMerge/>
            <w:tcBorders>
              <w:left w:val="single" w:sz="4" w:space="0" w:color="auto"/>
              <w:bottom w:val="single" w:sz="4" w:space="0" w:color="auto"/>
              <w:right w:val="single" w:sz="4" w:space="0" w:color="auto"/>
            </w:tcBorders>
            <w:vAlign w:val="center"/>
            <w:hideMark/>
          </w:tcPr>
          <w:p w14:paraId="103D4860" w14:textId="77777777" w:rsidR="00A108A3" w:rsidRPr="00124EF3" w:rsidRDefault="00A108A3" w:rsidP="00BD0141">
            <w:pPr>
              <w:spacing w:after="0"/>
              <w:rPr>
                <w:rFonts w:ascii="Times New Roman" w:hAnsi="Times New Roman" w:cs="Times New Roman"/>
                <w:color w:val="000000" w:themeColor="text1"/>
                <w:sz w:val="24"/>
                <w:szCs w:val="24"/>
                <w:lang w:eastAsia="en-US"/>
              </w:rPr>
            </w:pPr>
          </w:p>
        </w:tc>
        <w:tc>
          <w:tcPr>
            <w:tcW w:w="384" w:type="pct"/>
            <w:tcBorders>
              <w:top w:val="single" w:sz="4" w:space="0" w:color="auto"/>
              <w:left w:val="single" w:sz="4" w:space="0" w:color="auto"/>
              <w:bottom w:val="single" w:sz="4" w:space="0" w:color="auto"/>
              <w:right w:val="single" w:sz="4" w:space="0" w:color="auto"/>
            </w:tcBorders>
            <w:hideMark/>
          </w:tcPr>
          <w:p w14:paraId="1A0E3789" w14:textId="77777777" w:rsidR="00A108A3" w:rsidRPr="00124EF3" w:rsidRDefault="00A108A3" w:rsidP="00BD0141">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Л</w:t>
            </w:r>
          </w:p>
        </w:tc>
        <w:tc>
          <w:tcPr>
            <w:tcW w:w="352" w:type="pct"/>
            <w:tcBorders>
              <w:top w:val="single" w:sz="4" w:space="0" w:color="auto"/>
              <w:left w:val="single" w:sz="4" w:space="0" w:color="auto"/>
              <w:bottom w:val="single" w:sz="4" w:space="0" w:color="auto"/>
              <w:right w:val="single" w:sz="4" w:space="0" w:color="auto"/>
            </w:tcBorders>
            <w:hideMark/>
          </w:tcPr>
          <w:p w14:paraId="2E754023" w14:textId="77777777" w:rsidR="00A108A3" w:rsidRPr="00124EF3" w:rsidRDefault="00A108A3" w:rsidP="00BD0141">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С</w:t>
            </w:r>
          </w:p>
        </w:tc>
        <w:tc>
          <w:tcPr>
            <w:tcW w:w="584" w:type="pct"/>
            <w:tcBorders>
              <w:top w:val="single" w:sz="4" w:space="0" w:color="auto"/>
              <w:left w:val="single" w:sz="4" w:space="0" w:color="auto"/>
              <w:bottom w:val="single" w:sz="4" w:space="0" w:color="auto"/>
              <w:right w:val="single" w:sz="4" w:space="0" w:color="auto"/>
            </w:tcBorders>
            <w:hideMark/>
          </w:tcPr>
          <w:p w14:paraId="632A4F7C" w14:textId="77777777" w:rsidR="00A108A3" w:rsidRPr="00124EF3" w:rsidRDefault="00A108A3" w:rsidP="00BD0141">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СРС</w:t>
            </w:r>
          </w:p>
        </w:tc>
        <w:tc>
          <w:tcPr>
            <w:tcW w:w="526" w:type="pct"/>
            <w:vMerge/>
            <w:tcBorders>
              <w:left w:val="single" w:sz="4" w:space="0" w:color="auto"/>
              <w:bottom w:val="single" w:sz="4" w:space="0" w:color="auto"/>
              <w:right w:val="single" w:sz="4" w:space="0" w:color="auto"/>
            </w:tcBorders>
            <w:vAlign w:val="center"/>
            <w:hideMark/>
          </w:tcPr>
          <w:p w14:paraId="693840E7" w14:textId="77777777" w:rsidR="00A108A3" w:rsidRPr="00124EF3" w:rsidRDefault="00A108A3" w:rsidP="00BD0141">
            <w:pPr>
              <w:spacing w:after="0"/>
              <w:rPr>
                <w:rFonts w:ascii="Times New Roman" w:hAnsi="Times New Roman" w:cs="Times New Roman"/>
                <w:color w:val="000000" w:themeColor="text1"/>
                <w:sz w:val="24"/>
                <w:szCs w:val="24"/>
                <w:lang w:eastAsia="en-US"/>
              </w:rPr>
            </w:pPr>
          </w:p>
        </w:tc>
      </w:tr>
      <w:tr w:rsidR="00197455" w:rsidRPr="00124EF3" w14:paraId="2F57EB3A" w14:textId="77777777" w:rsidTr="00197455">
        <w:tc>
          <w:tcPr>
            <w:tcW w:w="325" w:type="pct"/>
            <w:tcBorders>
              <w:top w:val="single" w:sz="4" w:space="0" w:color="auto"/>
              <w:left w:val="single" w:sz="4" w:space="0" w:color="auto"/>
              <w:bottom w:val="single" w:sz="4" w:space="0" w:color="auto"/>
              <w:right w:val="single" w:sz="4" w:space="0" w:color="auto"/>
            </w:tcBorders>
            <w:hideMark/>
          </w:tcPr>
          <w:p w14:paraId="7127FDD6" w14:textId="77777777" w:rsidR="00A108A3" w:rsidRPr="00124EF3" w:rsidRDefault="00A108A3" w:rsidP="00197455">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w:t>
            </w:r>
          </w:p>
        </w:tc>
        <w:tc>
          <w:tcPr>
            <w:tcW w:w="2829" w:type="pct"/>
            <w:tcBorders>
              <w:top w:val="single" w:sz="4" w:space="0" w:color="auto"/>
              <w:left w:val="single" w:sz="4" w:space="0" w:color="auto"/>
              <w:bottom w:val="single" w:sz="4" w:space="0" w:color="auto"/>
              <w:right w:val="single" w:sz="4" w:space="0" w:color="auto"/>
            </w:tcBorders>
          </w:tcPr>
          <w:p w14:paraId="2641F0FB" w14:textId="77777777" w:rsidR="00A108A3" w:rsidRPr="00124EF3" w:rsidRDefault="00A108A3" w:rsidP="00BD0141">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Нормативно-правовая осн</w:t>
            </w:r>
            <w:r w:rsidR="001229BD" w:rsidRPr="00124EF3">
              <w:rPr>
                <w:rFonts w:ascii="Times New Roman" w:hAnsi="Times New Roman" w:cs="Times New Roman"/>
                <w:color w:val="000000" w:themeColor="text1"/>
                <w:sz w:val="24"/>
                <w:szCs w:val="24"/>
              </w:rPr>
              <w:t>ова профессиональных стандартов.</w:t>
            </w:r>
          </w:p>
        </w:tc>
        <w:tc>
          <w:tcPr>
            <w:tcW w:w="384" w:type="pct"/>
            <w:tcBorders>
              <w:top w:val="single" w:sz="4" w:space="0" w:color="auto"/>
              <w:left w:val="single" w:sz="4" w:space="0" w:color="auto"/>
              <w:bottom w:val="single" w:sz="4" w:space="0" w:color="auto"/>
              <w:right w:val="single" w:sz="4" w:space="0" w:color="auto"/>
            </w:tcBorders>
          </w:tcPr>
          <w:p w14:paraId="4AC698F0"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352" w:type="pct"/>
            <w:tcBorders>
              <w:top w:val="single" w:sz="4" w:space="0" w:color="auto"/>
              <w:left w:val="single" w:sz="4" w:space="0" w:color="auto"/>
              <w:bottom w:val="single" w:sz="4" w:space="0" w:color="auto"/>
              <w:right w:val="single" w:sz="4" w:space="0" w:color="auto"/>
            </w:tcBorders>
          </w:tcPr>
          <w:p w14:paraId="3FE5FB2A"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4</w:t>
            </w:r>
          </w:p>
        </w:tc>
        <w:tc>
          <w:tcPr>
            <w:tcW w:w="584" w:type="pct"/>
            <w:tcBorders>
              <w:top w:val="single" w:sz="4" w:space="0" w:color="auto"/>
              <w:left w:val="single" w:sz="4" w:space="0" w:color="auto"/>
              <w:bottom w:val="single" w:sz="4" w:space="0" w:color="auto"/>
              <w:right w:val="single" w:sz="4" w:space="0" w:color="auto"/>
            </w:tcBorders>
          </w:tcPr>
          <w:p w14:paraId="74E15B23"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20</w:t>
            </w:r>
          </w:p>
        </w:tc>
        <w:tc>
          <w:tcPr>
            <w:tcW w:w="526" w:type="pct"/>
            <w:tcBorders>
              <w:top w:val="single" w:sz="4" w:space="0" w:color="auto"/>
              <w:left w:val="single" w:sz="4" w:space="0" w:color="auto"/>
              <w:bottom w:val="single" w:sz="4" w:space="0" w:color="auto"/>
              <w:right w:val="single" w:sz="4" w:space="0" w:color="auto"/>
            </w:tcBorders>
          </w:tcPr>
          <w:p w14:paraId="0472489A"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26</w:t>
            </w:r>
          </w:p>
        </w:tc>
      </w:tr>
      <w:tr w:rsidR="00197455" w:rsidRPr="00124EF3" w14:paraId="75A1114F" w14:textId="77777777" w:rsidTr="00197455">
        <w:tc>
          <w:tcPr>
            <w:tcW w:w="325" w:type="pct"/>
            <w:tcBorders>
              <w:top w:val="single" w:sz="4" w:space="0" w:color="auto"/>
              <w:left w:val="single" w:sz="4" w:space="0" w:color="auto"/>
              <w:bottom w:val="single" w:sz="4" w:space="0" w:color="auto"/>
              <w:right w:val="single" w:sz="4" w:space="0" w:color="auto"/>
            </w:tcBorders>
            <w:hideMark/>
          </w:tcPr>
          <w:p w14:paraId="5AE7DB26" w14:textId="77777777" w:rsidR="00A108A3" w:rsidRPr="00124EF3" w:rsidRDefault="00A108A3" w:rsidP="00197455">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w:t>
            </w:r>
          </w:p>
        </w:tc>
        <w:tc>
          <w:tcPr>
            <w:tcW w:w="2829" w:type="pct"/>
            <w:tcBorders>
              <w:top w:val="single" w:sz="4" w:space="0" w:color="auto"/>
              <w:left w:val="single" w:sz="4" w:space="0" w:color="auto"/>
              <w:bottom w:val="single" w:sz="4" w:space="0" w:color="auto"/>
              <w:right w:val="single" w:sz="4" w:space="0" w:color="auto"/>
            </w:tcBorders>
          </w:tcPr>
          <w:p w14:paraId="0BCF1ACC" w14:textId="77777777" w:rsidR="00A108A3" w:rsidRPr="00124EF3" w:rsidRDefault="00A108A3" w:rsidP="00BD0141">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Структура профессиональных стандартов</w:t>
            </w:r>
            <w:r w:rsidR="001229BD" w:rsidRPr="00124EF3">
              <w:rPr>
                <w:rFonts w:ascii="Times New Roman" w:hAnsi="Times New Roman" w:cs="Times New Roman"/>
                <w:color w:val="000000" w:themeColor="text1"/>
                <w:sz w:val="24"/>
                <w:szCs w:val="24"/>
              </w:rPr>
              <w:t>.</w:t>
            </w:r>
          </w:p>
        </w:tc>
        <w:tc>
          <w:tcPr>
            <w:tcW w:w="384" w:type="pct"/>
            <w:tcBorders>
              <w:top w:val="single" w:sz="4" w:space="0" w:color="auto"/>
              <w:left w:val="single" w:sz="4" w:space="0" w:color="auto"/>
              <w:bottom w:val="single" w:sz="4" w:space="0" w:color="auto"/>
              <w:right w:val="single" w:sz="4" w:space="0" w:color="auto"/>
            </w:tcBorders>
          </w:tcPr>
          <w:p w14:paraId="2343BD5B" w14:textId="77777777" w:rsidR="00A108A3" w:rsidRPr="00124EF3" w:rsidRDefault="00C50A37"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w:t>
            </w:r>
          </w:p>
        </w:tc>
        <w:tc>
          <w:tcPr>
            <w:tcW w:w="352" w:type="pct"/>
            <w:tcBorders>
              <w:top w:val="single" w:sz="4" w:space="0" w:color="auto"/>
              <w:left w:val="single" w:sz="4" w:space="0" w:color="auto"/>
              <w:bottom w:val="single" w:sz="4" w:space="0" w:color="auto"/>
              <w:right w:val="single" w:sz="4" w:space="0" w:color="auto"/>
            </w:tcBorders>
          </w:tcPr>
          <w:p w14:paraId="78C41D34" w14:textId="2FB233F9" w:rsidR="00A108A3" w:rsidRPr="00124EF3" w:rsidRDefault="003D7D33" w:rsidP="00BD0141">
            <w:pPr>
              <w:widowControl w:val="0"/>
              <w:spacing w:after="0" w:line="240" w:lineRule="auto"/>
              <w:jc w:val="center"/>
              <w:rPr>
                <w:rFonts w:ascii="Times New Roman" w:hAnsi="Times New Roman" w:cs="Times New Roman"/>
                <w:color w:val="000000" w:themeColor="text1"/>
                <w:sz w:val="24"/>
                <w:szCs w:val="24"/>
                <w:lang w:val="en-GB" w:eastAsia="en-US"/>
              </w:rPr>
            </w:pPr>
            <w:r w:rsidRPr="00124EF3">
              <w:rPr>
                <w:rFonts w:ascii="Times New Roman" w:hAnsi="Times New Roman" w:cs="Times New Roman"/>
                <w:color w:val="000000" w:themeColor="text1"/>
                <w:sz w:val="24"/>
                <w:szCs w:val="24"/>
                <w:lang w:val="en-GB" w:eastAsia="en-US"/>
              </w:rPr>
              <w:t>2</w:t>
            </w:r>
          </w:p>
        </w:tc>
        <w:tc>
          <w:tcPr>
            <w:tcW w:w="584" w:type="pct"/>
            <w:tcBorders>
              <w:top w:val="single" w:sz="4" w:space="0" w:color="auto"/>
              <w:left w:val="single" w:sz="4" w:space="0" w:color="auto"/>
              <w:bottom w:val="single" w:sz="4" w:space="0" w:color="auto"/>
              <w:right w:val="single" w:sz="4" w:space="0" w:color="auto"/>
            </w:tcBorders>
          </w:tcPr>
          <w:p w14:paraId="16A1493B" w14:textId="7BF140C7" w:rsidR="00A108A3" w:rsidRPr="00124EF3" w:rsidRDefault="00A108A3" w:rsidP="00A108A3">
            <w:pPr>
              <w:widowControl w:val="0"/>
              <w:spacing w:after="0" w:line="240" w:lineRule="auto"/>
              <w:jc w:val="center"/>
              <w:rPr>
                <w:rFonts w:ascii="Times New Roman" w:hAnsi="Times New Roman" w:cs="Times New Roman"/>
                <w:color w:val="000000" w:themeColor="text1"/>
                <w:sz w:val="24"/>
                <w:szCs w:val="24"/>
                <w:lang w:val="en-GB" w:eastAsia="en-US"/>
              </w:rPr>
            </w:pPr>
            <w:r w:rsidRPr="00124EF3">
              <w:rPr>
                <w:rFonts w:ascii="Times New Roman" w:hAnsi="Times New Roman" w:cs="Times New Roman"/>
                <w:color w:val="000000" w:themeColor="text1"/>
                <w:sz w:val="24"/>
                <w:szCs w:val="24"/>
                <w:lang w:eastAsia="en-US"/>
              </w:rPr>
              <w:t>2</w:t>
            </w:r>
            <w:r w:rsidR="003D7D33" w:rsidRPr="00124EF3">
              <w:rPr>
                <w:rFonts w:ascii="Times New Roman" w:hAnsi="Times New Roman" w:cs="Times New Roman"/>
                <w:color w:val="000000" w:themeColor="text1"/>
                <w:sz w:val="24"/>
                <w:szCs w:val="24"/>
                <w:lang w:val="en-GB" w:eastAsia="en-US"/>
              </w:rPr>
              <w:t>6</w:t>
            </w:r>
          </w:p>
        </w:tc>
        <w:tc>
          <w:tcPr>
            <w:tcW w:w="526" w:type="pct"/>
            <w:tcBorders>
              <w:top w:val="single" w:sz="4" w:space="0" w:color="auto"/>
              <w:left w:val="single" w:sz="4" w:space="0" w:color="auto"/>
              <w:bottom w:val="single" w:sz="4" w:space="0" w:color="auto"/>
              <w:right w:val="single" w:sz="4" w:space="0" w:color="auto"/>
            </w:tcBorders>
          </w:tcPr>
          <w:p w14:paraId="4483214B"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28</w:t>
            </w:r>
          </w:p>
        </w:tc>
      </w:tr>
      <w:tr w:rsidR="00197455" w:rsidRPr="00124EF3" w14:paraId="357BE1F7" w14:textId="77777777" w:rsidTr="00197455">
        <w:tc>
          <w:tcPr>
            <w:tcW w:w="325" w:type="pct"/>
            <w:tcBorders>
              <w:top w:val="single" w:sz="4" w:space="0" w:color="auto"/>
              <w:left w:val="single" w:sz="4" w:space="0" w:color="auto"/>
              <w:bottom w:val="single" w:sz="4" w:space="0" w:color="auto"/>
              <w:right w:val="single" w:sz="4" w:space="0" w:color="auto"/>
            </w:tcBorders>
            <w:hideMark/>
          </w:tcPr>
          <w:p w14:paraId="3F220673" w14:textId="77777777" w:rsidR="00A108A3" w:rsidRPr="00124EF3" w:rsidRDefault="00A108A3" w:rsidP="00197455">
            <w:pPr>
              <w:widowControl w:val="0"/>
              <w:spacing w:after="0"/>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3</w:t>
            </w:r>
            <w:r w:rsidR="001229BD" w:rsidRPr="00124EF3">
              <w:rPr>
                <w:rFonts w:ascii="Times New Roman" w:hAnsi="Times New Roman" w:cs="Times New Roman"/>
                <w:color w:val="000000" w:themeColor="text1"/>
                <w:sz w:val="24"/>
                <w:szCs w:val="24"/>
                <w:lang w:eastAsia="en-US"/>
              </w:rPr>
              <w:t>.</w:t>
            </w:r>
          </w:p>
        </w:tc>
        <w:tc>
          <w:tcPr>
            <w:tcW w:w="2829" w:type="pct"/>
            <w:tcBorders>
              <w:top w:val="single" w:sz="4" w:space="0" w:color="auto"/>
              <w:left w:val="single" w:sz="4" w:space="0" w:color="auto"/>
              <w:bottom w:val="single" w:sz="4" w:space="0" w:color="auto"/>
              <w:right w:val="single" w:sz="4" w:space="0" w:color="auto"/>
            </w:tcBorders>
          </w:tcPr>
          <w:p w14:paraId="175E4245" w14:textId="77777777" w:rsidR="00A108A3" w:rsidRPr="00124EF3" w:rsidRDefault="00A108A3" w:rsidP="00BD0141">
            <w:pPr>
              <w:widowControl w:val="0"/>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bCs/>
                <w:color w:val="000000" w:themeColor="text1"/>
                <w:sz w:val="24"/>
                <w:szCs w:val="24"/>
              </w:rPr>
              <w:t>Значение профессиональных стандартов в области физической культуры и спорта</w:t>
            </w:r>
            <w:r w:rsidR="001229BD" w:rsidRPr="00124EF3">
              <w:rPr>
                <w:rFonts w:ascii="Times New Roman" w:hAnsi="Times New Roman" w:cs="Times New Roman"/>
                <w:bCs/>
                <w:color w:val="000000" w:themeColor="text1"/>
                <w:sz w:val="24"/>
                <w:szCs w:val="24"/>
              </w:rPr>
              <w:t>.</w:t>
            </w:r>
          </w:p>
        </w:tc>
        <w:tc>
          <w:tcPr>
            <w:tcW w:w="384" w:type="pct"/>
            <w:tcBorders>
              <w:top w:val="single" w:sz="4" w:space="0" w:color="auto"/>
              <w:left w:val="single" w:sz="4" w:space="0" w:color="auto"/>
              <w:bottom w:val="single" w:sz="4" w:space="0" w:color="auto"/>
              <w:right w:val="single" w:sz="4" w:space="0" w:color="auto"/>
            </w:tcBorders>
          </w:tcPr>
          <w:p w14:paraId="16211867" w14:textId="77777777" w:rsidR="00A108A3" w:rsidRPr="00124EF3" w:rsidRDefault="00C50A37"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w:t>
            </w:r>
          </w:p>
        </w:tc>
        <w:tc>
          <w:tcPr>
            <w:tcW w:w="352" w:type="pct"/>
            <w:tcBorders>
              <w:top w:val="single" w:sz="4" w:space="0" w:color="auto"/>
              <w:left w:val="single" w:sz="4" w:space="0" w:color="auto"/>
              <w:bottom w:val="single" w:sz="4" w:space="0" w:color="auto"/>
              <w:right w:val="single" w:sz="4" w:space="0" w:color="auto"/>
            </w:tcBorders>
          </w:tcPr>
          <w:p w14:paraId="0EB1D7E6"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4</w:t>
            </w:r>
          </w:p>
        </w:tc>
        <w:tc>
          <w:tcPr>
            <w:tcW w:w="584" w:type="pct"/>
            <w:tcBorders>
              <w:top w:val="single" w:sz="4" w:space="0" w:color="auto"/>
              <w:left w:val="single" w:sz="4" w:space="0" w:color="auto"/>
              <w:bottom w:val="single" w:sz="4" w:space="0" w:color="auto"/>
              <w:right w:val="single" w:sz="4" w:space="0" w:color="auto"/>
            </w:tcBorders>
          </w:tcPr>
          <w:p w14:paraId="57B45A09" w14:textId="77777777" w:rsidR="00A108A3" w:rsidRPr="00124EF3" w:rsidRDefault="00A108A3" w:rsidP="001229BD">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w:t>
            </w:r>
            <w:r w:rsidR="001229BD" w:rsidRPr="00124EF3">
              <w:rPr>
                <w:rFonts w:ascii="Times New Roman" w:hAnsi="Times New Roman" w:cs="Times New Roman"/>
                <w:color w:val="000000" w:themeColor="text1"/>
                <w:sz w:val="24"/>
                <w:szCs w:val="24"/>
                <w:lang w:eastAsia="en-US"/>
              </w:rPr>
              <w:t>4</w:t>
            </w:r>
          </w:p>
        </w:tc>
        <w:tc>
          <w:tcPr>
            <w:tcW w:w="526" w:type="pct"/>
            <w:tcBorders>
              <w:top w:val="single" w:sz="4" w:space="0" w:color="auto"/>
              <w:left w:val="single" w:sz="4" w:space="0" w:color="auto"/>
              <w:bottom w:val="single" w:sz="4" w:space="0" w:color="auto"/>
              <w:right w:val="single" w:sz="4" w:space="0" w:color="auto"/>
            </w:tcBorders>
          </w:tcPr>
          <w:p w14:paraId="3CEEF00C" w14:textId="77777777" w:rsidR="00A108A3" w:rsidRPr="00124EF3" w:rsidRDefault="00A108A3" w:rsidP="00BD0141">
            <w:pPr>
              <w:widowControl w:val="0"/>
              <w:spacing w:after="0" w:line="240" w:lineRule="auto"/>
              <w:jc w:val="center"/>
              <w:rPr>
                <w:rFonts w:ascii="Times New Roman" w:hAnsi="Times New Roman" w:cs="Times New Roman"/>
                <w:color w:val="000000" w:themeColor="text1"/>
                <w:sz w:val="24"/>
                <w:szCs w:val="24"/>
                <w:lang w:eastAsia="en-US"/>
              </w:rPr>
            </w:pPr>
            <w:r w:rsidRPr="00124EF3">
              <w:rPr>
                <w:rFonts w:ascii="Times New Roman" w:hAnsi="Times New Roman" w:cs="Times New Roman"/>
                <w:color w:val="000000" w:themeColor="text1"/>
                <w:sz w:val="24"/>
                <w:szCs w:val="24"/>
                <w:lang w:eastAsia="en-US"/>
              </w:rPr>
              <w:t>18</w:t>
            </w:r>
          </w:p>
        </w:tc>
      </w:tr>
      <w:tr w:rsidR="00197455" w:rsidRPr="00124EF3" w14:paraId="71C5DBE1" w14:textId="77777777" w:rsidTr="00197455">
        <w:tc>
          <w:tcPr>
            <w:tcW w:w="3154" w:type="pct"/>
            <w:gridSpan w:val="2"/>
            <w:tcBorders>
              <w:top w:val="single" w:sz="4" w:space="0" w:color="auto"/>
              <w:left w:val="single" w:sz="4" w:space="0" w:color="auto"/>
              <w:bottom w:val="single" w:sz="4" w:space="0" w:color="auto"/>
              <w:right w:val="single" w:sz="4" w:space="0" w:color="auto"/>
            </w:tcBorders>
            <w:vAlign w:val="bottom"/>
          </w:tcPr>
          <w:p w14:paraId="6C987FE5" w14:textId="77777777" w:rsidR="001229BD" w:rsidRPr="00124EF3" w:rsidRDefault="001229BD" w:rsidP="001229BD">
            <w:pPr>
              <w:widowControl w:val="0"/>
              <w:spacing w:after="0" w:line="240" w:lineRule="auto"/>
              <w:jc w:val="right"/>
              <w:rPr>
                <w:rFonts w:ascii="Times New Roman" w:hAnsi="Times New Roman" w:cs="Times New Roman"/>
                <w:b/>
                <w:bCs/>
                <w:color w:val="000000" w:themeColor="text1"/>
                <w:sz w:val="24"/>
                <w:szCs w:val="24"/>
              </w:rPr>
            </w:pPr>
            <w:r w:rsidRPr="00124EF3">
              <w:rPr>
                <w:rFonts w:ascii="Times New Roman" w:hAnsi="Times New Roman" w:cs="Times New Roman"/>
                <w:b/>
                <w:bCs/>
                <w:color w:val="000000" w:themeColor="text1"/>
                <w:sz w:val="24"/>
                <w:szCs w:val="24"/>
              </w:rPr>
              <w:t>Итого</w:t>
            </w:r>
          </w:p>
        </w:tc>
        <w:tc>
          <w:tcPr>
            <w:tcW w:w="384" w:type="pct"/>
            <w:tcBorders>
              <w:top w:val="single" w:sz="4" w:space="0" w:color="auto"/>
              <w:left w:val="single" w:sz="4" w:space="0" w:color="auto"/>
              <w:bottom w:val="single" w:sz="4" w:space="0" w:color="auto"/>
              <w:right w:val="single" w:sz="4" w:space="0" w:color="auto"/>
            </w:tcBorders>
          </w:tcPr>
          <w:p w14:paraId="316F52C1" w14:textId="77777777" w:rsidR="001229BD" w:rsidRPr="00124EF3" w:rsidRDefault="001229BD" w:rsidP="00BD0141">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2</w:t>
            </w:r>
          </w:p>
        </w:tc>
        <w:tc>
          <w:tcPr>
            <w:tcW w:w="352" w:type="pct"/>
            <w:tcBorders>
              <w:top w:val="single" w:sz="4" w:space="0" w:color="auto"/>
              <w:left w:val="single" w:sz="4" w:space="0" w:color="auto"/>
              <w:bottom w:val="single" w:sz="4" w:space="0" w:color="auto"/>
              <w:right w:val="single" w:sz="4" w:space="0" w:color="auto"/>
            </w:tcBorders>
          </w:tcPr>
          <w:p w14:paraId="16C67295" w14:textId="7A898B88" w:rsidR="001229BD" w:rsidRPr="00124EF3" w:rsidRDefault="001229BD" w:rsidP="00BD0141">
            <w:pPr>
              <w:widowControl w:val="0"/>
              <w:spacing w:after="0" w:line="240" w:lineRule="auto"/>
              <w:jc w:val="center"/>
              <w:rPr>
                <w:rFonts w:ascii="Times New Roman" w:hAnsi="Times New Roman" w:cs="Times New Roman"/>
                <w:b/>
                <w:color w:val="000000" w:themeColor="text1"/>
                <w:sz w:val="24"/>
                <w:szCs w:val="24"/>
                <w:lang w:val="en-GB" w:eastAsia="en-US"/>
              </w:rPr>
            </w:pPr>
            <w:r w:rsidRPr="00124EF3">
              <w:rPr>
                <w:rFonts w:ascii="Times New Roman" w:hAnsi="Times New Roman" w:cs="Times New Roman"/>
                <w:b/>
                <w:color w:val="000000" w:themeColor="text1"/>
                <w:sz w:val="24"/>
                <w:szCs w:val="24"/>
                <w:lang w:eastAsia="en-US"/>
              </w:rPr>
              <w:t>1</w:t>
            </w:r>
            <w:r w:rsidR="003D7D33" w:rsidRPr="00124EF3">
              <w:rPr>
                <w:rFonts w:ascii="Times New Roman" w:hAnsi="Times New Roman" w:cs="Times New Roman"/>
                <w:b/>
                <w:color w:val="000000" w:themeColor="text1"/>
                <w:sz w:val="24"/>
                <w:szCs w:val="24"/>
                <w:lang w:val="en-GB" w:eastAsia="en-US"/>
              </w:rPr>
              <w:t>0</w:t>
            </w:r>
          </w:p>
        </w:tc>
        <w:tc>
          <w:tcPr>
            <w:tcW w:w="584" w:type="pct"/>
            <w:tcBorders>
              <w:top w:val="single" w:sz="4" w:space="0" w:color="auto"/>
              <w:left w:val="single" w:sz="4" w:space="0" w:color="auto"/>
              <w:bottom w:val="single" w:sz="4" w:space="0" w:color="auto"/>
              <w:right w:val="single" w:sz="4" w:space="0" w:color="auto"/>
            </w:tcBorders>
          </w:tcPr>
          <w:p w14:paraId="56268802" w14:textId="037B5CFF" w:rsidR="001229BD" w:rsidRPr="00124EF3" w:rsidRDefault="003D7D33" w:rsidP="003D7D33">
            <w:pPr>
              <w:widowControl w:val="0"/>
              <w:spacing w:after="0" w:line="240" w:lineRule="auto"/>
              <w:jc w:val="center"/>
              <w:rPr>
                <w:rFonts w:ascii="Times New Roman" w:hAnsi="Times New Roman" w:cs="Times New Roman"/>
                <w:b/>
                <w:color w:val="000000" w:themeColor="text1"/>
                <w:sz w:val="24"/>
                <w:szCs w:val="24"/>
                <w:lang w:val="en-GB" w:eastAsia="en-US"/>
              </w:rPr>
            </w:pPr>
            <w:r w:rsidRPr="00124EF3">
              <w:rPr>
                <w:rFonts w:ascii="Times New Roman" w:hAnsi="Times New Roman" w:cs="Times New Roman"/>
                <w:b/>
                <w:color w:val="000000" w:themeColor="text1"/>
                <w:sz w:val="24"/>
                <w:szCs w:val="24"/>
                <w:lang w:val="en-GB" w:eastAsia="en-US"/>
              </w:rPr>
              <w:t>60</w:t>
            </w:r>
          </w:p>
        </w:tc>
        <w:tc>
          <w:tcPr>
            <w:tcW w:w="526" w:type="pct"/>
            <w:tcBorders>
              <w:top w:val="single" w:sz="4" w:space="0" w:color="auto"/>
              <w:left w:val="single" w:sz="4" w:space="0" w:color="auto"/>
              <w:bottom w:val="single" w:sz="4" w:space="0" w:color="auto"/>
              <w:right w:val="single" w:sz="4" w:space="0" w:color="auto"/>
            </w:tcBorders>
          </w:tcPr>
          <w:p w14:paraId="1F3C9250" w14:textId="77777777" w:rsidR="001229BD" w:rsidRPr="00124EF3" w:rsidRDefault="001229BD" w:rsidP="00BD0141">
            <w:pPr>
              <w:widowControl w:val="0"/>
              <w:spacing w:after="0" w:line="240" w:lineRule="auto"/>
              <w:jc w:val="center"/>
              <w:rPr>
                <w:rFonts w:ascii="Times New Roman" w:hAnsi="Times New Roman" w:cs="Times New Roman"/>
                <w:b/>
                <w:color w:val="000000" w:themeColor="text1"/>
                <w:sz w:val="24"/>
                <w:szCs w:val="24"/>
                <w:lang w:eastAsia="en-US"/>
              </w:rPr>
            </w:pPr>
            <w:r w:rsidRPr="00124EF3">
              <w:rPr>
                <w:rFonts w:ascii="Times New Roman" w:hAnsi="Times New Roman" w:cs="Times New Roman"/>
                <w:b/>
                <w:color w:val="000000" w:themeColor="text1"/>
                <w:sz w:val="24"/>
                <w:szCs w:val="24"/>
                <w:lang w:eastAsia="en-US"/>
              </w:rPr>
              <w:t>72</w:t>
            </w:r>
          </w:p>
        </w:tc>
      </w:tr>
    </w:tbl>
    <w:p w14:paraId="4E913841" w14:textId="77777777" w:rsidR="00A108A3" w:rsidRPr="00124EF3" w:rsidRDefault="00A108A3" w:rsidP="00A108A3">
      <w:pPr>
        <w:spacing w:after="0"/>
        <w:rPr>
          <w:rFonts w:ascii="Times New Roman" w:eastAsia="Times New Roman" w:hAnsi="Times New Roman" w:cs="Times New Roman"/>
          <w:b/>
          <w:color w:val="000000"/>
          <w:sz w:val="24"/>
          <w:szCs w:val="24"/>
        </w:rPr>
      </w:pPr>
    </w:p>
    <w:p w14:paraId="3427F6A5" w14:textId="77777777" w:rsidR="00763FD7" w:rsidRPr="00124EF3" w:rsidRDefault="00763FD7" w:rsidP="00763FD7">
      <w:pPr>
        <w:pStyle w:val="a4"/>
        <w:numPr>
          <w:ilvl w:val="0"/>
          <w:numId w:val="11"/>
        </w:numPr>
        <w:shd w:val="clear" w:color="auto" w:fill="FFFFFF"/>
        <w:tabs>
          <w:tab w:val="left" w:pos="993"/>
        </w:tabs>
        <w:spacing w:after="0" w:line="240" w:lineRule="auto"/>
        <w:ind w:left="0" w:firstLine="709"/>
        <w:jc w:val="both"/>
        <w:rPr>
          <w:rFonts w:ascii="Times New Roman" w:hAnsi="Times New Roman"/>
          <w:b/>
          <w:sz w:val="24"/>
          <w:szCs w:val="24"/>
        </w:rPr>
      </w:pPr>
      <w:r w:rsidRPr="00124EF3">
        <w:rPr>
          <w:rFonts w:ascii="Times New Roman" w:hAnsi="Times New Roman"/>
          <w:b/>
          <w:caps/>
          <w:spacing w:val="-1"/>
          <w:sz w:val="24"/>
          <w:szCs w:val="24"/>
        </w:rPr>
        <w:t>Перечень основной и дополнительной литературы, НЕОБХОДИМЫЙ ДЛЯ ОСВОЕНИЯ ДИСЦИПЛИНЫ:</w:t>
      </w:r>
    </w:p>
    <w:p w14:paraId="7C2DFA65" w14:textId="77777777" w:rsidR="00763FD7" w:rsidRPr="00124EF3" w:rsidRDefault="00763FD7" w:rsidP="00763FD7">
      <w:pPr>
        <w:tabs>
          <w:tab w:val="left" w:pos="657"/>
          <w:tab w:val="center" w:pos="4961"/>
        </w:tabs>
        <w:spacing w:after="0" w:line="240" w:lineRule="auto"/>
        <w:jc w:val="both"/>
        <w:rPr>
          <w:rFonts w:ascii="Times New Roman" w:hAnsi="Times New Roman" w:cs="Times New Roman"/>
          <w:b/>
          <w:bCs/>
          <w:sz w:val="24"/>
          <w:szCs w:val="24"/>
        </w:rPr>
      </w:pPr>
      <w:r w:rsidRPr="00124EF3">
        <w:rPr>
          <w:rFonts w:ascii="Times New Roman" w:hAnsi="Times New Roman" w:cs="Times New Roman"/>
          <w:b/>
          <w:sz w:val="24"/>
          <w:szCs w:val="24"/>
        </w:rPr>
        <w:t>6</w:t>
      </w:r>
      <w:r w:rsidRPr="00124EF3">
        <w:rPr>
          <w:rFonts w:ascii="Times New Roman" w:hAnsi="Times New Roman" w:cs="Times New Roman"/>
          <w:b/>
          <w:bCs/>
          <w:sz w:val="24"/>
          <w:szCs w:val="24"/>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84"/>
        <w:gridCol w:w="6842"/>
        <w:gridCol w:w="1454"/>
        <w:gridCol w:w="1157"/>
      </w:tblGrid>
      <w:tr w:rsidR="00763FD7" w:rsidRPr="00124EF3" w14:paraId="6E9D4DE8" w14:textId="77777777" w:rsidTr="00763FD7">
        <w:trPr>
          <w:trHeight w:val="340"/>
        </w:trPr>
        <w:tc>
          <w:tcPr>
            <w:tcW w:w="684" w:type="dxa"/>
            <w:vMerge w:val="restart"/>
            <w:tcBorders>
              <w:top w:val="single" w:sz="4" w:space="0" w:color="auto"/>
              <w:left w:val="single" w:sz="4" w:space="0" w:color="auto"/>
              <w:bottom w:val="single" w:sz="4" w:space="0" w:color="auto"/>
              <w:right w:val="single" w:sz="4" w:space="0" w:color="auto"/>
            </w:tcBorders>
            <w:vAlign w:val="center"/>
          </w:tcPr>
          <w:p w14:paraId="0AEBE876"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 п/п</w:t>
            </w:r>
          </w:p>
        </w:tc>
        <w:tc>
          <w:tcPr>
            <w:tcW w:w="6842" w:type="dxa"/>
            <w:vMerge w:val="restart"/>
            <w:tcBorders>
              <w:top w:val="single" w:sz="4" w:space="0" w:color="auto"/>
              <w:left w:val="single" w:sz="4" w:space="0" w:color="auto"/>
              <w:bottom w:val="single" w:sz="4" w:space="0" w:color="auto"/>
              <w:right w:val="single" w:sz="4" w:space="0" w:color="auto"/>
            </w:tcBorders>
            <w:vAlign w:val="center"/>
          </w:tcPr>
          <w:p w14:paraId="17419C69"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vertAlign w:val="superscript"/>
              </w:rPr>
            </w:pPr>
            <w:r w:rsidRPr="00124EF3">
              <w:rPr>
                <w:rFonts w:ascii="Times New Roman" w:eastAsia="Times New Roman" w:hAnsi="Times New Roman" w:cs="Times New Roman"/>
                <w:b/>
                <w:bCs/>
                <w:color w:val="000000" w:themeColor="text1"/>
                <w:sz w:val="24"/>
                <w:szCs w:val="24"/>
              </w:rPr>
              <w:t>Автор, наименование</w:t>
            </w:r>
          </w:p>
          <w:p w14:paraId="4B1A1BB2"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2611" w:type="dxa"/>
            <w:gridSpan w:val="2"/>
            <w:tcBorders>
              <w:top w:val="single" w:sz="4" w:space="0" w:color="auto"/>
              <w:left w:val="single" w:sz="4" w:space="0" w:color="auto"/>
              <w:bottom w:val="single" w:sz="4" w:space="0" w:color="auto"/>
              <w:right w:val="single" w:sz="4" w:space="0" w:color="auto"/>
            </w:tcBorders>
            <w:vAlign w:val="center"/>
          </w:tcPr>
          <w:p w14:paraId="43A5544E"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Кол-во</w:t>
            </w:r>
          </w:p>
          <w:p w14:paraId="38A0099B"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экземпляров</w:t>
            </w:r>
          </w:p>
        </w:tc>
      </w:tr>
      <w:tr w:rsidR="00763FD7" w:rsidRPr="00124EF3" w14:paraId="246DF0F6" w14:textId="77777777" w:rsidTr="00763FD7">
        <w:trPr>
          <w:trHeight w:val="340"/>
        </w:trPr>
        <w:tc>
          <w:tcPr>
            <w:tcW w:w="684" w:type="dxa"/>
            <w:vMerge/>
            <w:tcBorders>
              <w:top w:val="single" w:sz="4" w:space="0" w:color="auto"/>
              <w:left w:val="single" w:sz="4" w:space="0" w:color="auto"/>
              <w:bottom w:val="single" w:sz="4" w:space="0" w:color="auto"/>
              <w:right w:val="single" w:sz="4" w:space="0" w:color="auto"/>
            </w:tcBorders>
            <w:vAlign w:val="center"/>
          </w:tcPr>
          <w:p w14:paraId="23C2ABE1"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6842" w:type="dxa"/>
            <w:vMerge/>
            <w:tcBorders>
              <w:top w:val="single" w:sz="4" w:space="0" w:color="auto"/>
              <w:left w:val="single" w:sz="4" w:space="0" w:color="auto"/>
              <w:bottom w:val="single" w:sz="4" w:space="0" w:color="auto"/>
              <w:right w:val="single" w:sz="4" w:space="0" w:color="auto"/>
            </w:tcBorders>
            <w:vAlign w:val="center"/>
          </w:tcPr>
          <w:p w14:paraId="7E488E1B"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1454" w:type="dxa"/>
            <w:tcBorders>
              <w:top w:val="single" w:sz="4" w:space="0" w:color="auto"/>
              <w:left w:val="single" w:sz="4" w:space="0" w:color="auto"/>
              <w:bottom w:val="single" w:sz="4" w:space="0" w:color="auto"/>
              <w:right w:val="single" w:sz="4" w:space="0" w:color="auto"/>
            </w:tcBorders>
            <w:vAlign w:val="center"/>
          </w:tcPr>
          <w:p w14:paraId="4080AAED"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библиотека</w:t>
            </w:r>
          </w:p>
        </w:tc>
        <w:tc>
          <w:tcPr>
            <w:tcW w:w="1157" w:type="dxa"/>
            <w:tcBorders>
              <w:top w:val="single" w:sz="4" w:space="0" w:color="auto"/>
              <w:left w:val="single" w:sz="4" w:space="0" w:color="auto"/>
              <w:bottom w:val="single" w:sz="4" w:space="0" w:color="auto"/>
              <w:right w:val="single" w:sz="4" w:space="0" w:color="auto"/>
            </w:tcBorders>
            <w:vAlign w:val="center"/>
          </w:tcPr>
          <w:p w14:paraId="232A2F86"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кафедра</w:t>
            </w:r>
          </w:p>
        </w:tc>
      </w:tr>
      <w:tr w:rsidR="00763FD7" w:rsidRPr="00124EF3" w14:paraId="20FC5C1A"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28C1D992"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2FC48577" w14:textId="77777777" w:rsidR="00763FD7" w:rsidRPr="00124EF3" w:rsidRDefault="00763FD7" w:rsidP="00763FD7">
            <w:pPr>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Кукушкина В. В.</w:t>
            </w:r>
            <w:r w:rsidRPr="00124EF3">
              <w:rPr>
                <w:rFonts w:ascii="Times New Roman" w:eastAsia="Times New Roman" w:hAnsi="Times New Roman" w:cs="Times New Roman"/>
                <w:color w:val="000000" w:themeColor="text1"/>
                <w:sz w:val="24"/>
                <w:szCs w:val="24"/>
              </w:rPr>
              <w:t xml:space="preserve"> Организация научно-исследовательской работы студентов (магистров): учебное пособие / В. В. Кукушкина. - М.: ИНФРА-М, 2011. - 263 с.</w:t>
            </w:r>
          </w:p>
        </w:tc>
        <w:tc>
          <w:tcPr>
            <w:tcW w:w="1454" w:type="dxa"/>
            <w:tcBorders>
              <w:top w:val="single" w:sz="4" w:space="0" w:color="auto"/>
              <w:left w:val="single" w:sz="4" w:space="0" w:color="auto"/>
              <w:bottom w:val="single" w:sz="4" w:space="0" w:color="auto"/>
              <w:right w:val="single" w:sz="4" w:space="0" w:color="auto"/>
            </w:tcBorders>
          </w:tcPr>
          <w:p w14:paraId="2140EE63"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10</w:t>
            </w:r>
          </w:p>
          <w:p w14:paraId="530622BB"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p>
        </w:tc>
        <w:tc>
          <w:tcPr>
            <w:tcW w:w="1157" w:type="dxa"/>
            <w:tcBorders>
              <w:top w:val="single" w:sz="4" w:space="0" w:color="auto"/>
              <w:left w:val="single" w:sz="4" w:space="0" w:color="auto"/>
              <w:bottom w:val="single" w:sz="4" w:space="0" w:color="auto"/>
              <w:right w:val="single" w:sz="4" w:space="0" w:color="auto"/>
            </w:tcBorders>
          </w:tcPr>
          <w:p w14:paraId="2D6F46D0"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6E992774"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0C661050"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428C8FC0" w14:textId="77777777" w:rsidR="00763FD7" w:rsidRPr="00124EF3" w:rsidRDefault="00763FD7" w:rsidP="00763FD7">
            <w:pPr>
              <w:tabs>
                <w:tab w:val="left" w:pos="720"/>
                <w:tab w:val="left" w:pos="1440"/>
                <w:tab w:val="left" w:pos="2160"/>
              </w:tab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Никитушкин, В. Г.</w:t>
            </w:r>
            <w:r w:rsidRPr="00124EF3">
              <w:rPr>
                <w:rFonts w:ascii="Times New Roman" w:eastAsia="Times New Roman" w:hAnsi="Times New Roman" w:cs="Times New Roman"/>
                <w:color w:val="000000" w:themeColor="text1"/>
                <w:sz w:val="24"/>
                <w:szCs w:val="24"/>
              </w:rPr>
              <w:t xml:space="preserve"> Основы научно-методической деятельности в области физической культуры и спорта: учебник / В.Г. Никитушкин. - М.: Советский спорт, 2013. - 279 с.</w:t>
            </w:r>
          </w:p>
        </w:tc>
        <w:tc>
          <w:tcPr>
            <w:tcW w:w="1454" w:type="dxa"/>
            <w:tcBorders>
              <w:top w:val="single" w:sz="4" w:space="0" w:color="auto"/>
              <w:left w:val="single" w:sz="4" w:space="0" w:color="auto"/>
              <w:bottom w:val="single" w:sz="4" w:space="0" w:color="auto"/>
              <w:right w:val="single" w:sz="4" w:space="0" w:color="auto"/>
            </w:tcBorders>
          </w:tcPr>
          <w:p w14:paraId="2573858E"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89</w:t>
            </w:r>
          </w:p>
        </w:tc>
        <w:tc>
          <w:tcPr>
            <w:tcW w:w="1157" w:type="dxa"/>
            <w:tcBorders>
              <w:top w:val="single" w:sz="4" w:space="0" w:color="auto"/>
              <w:left w:val="single" w:sz="4" w:space="0" w:color="auto"/>
              <w:bottom w:val="single" w:sz="4" w:space="0" w:color="auto"/>
              <w:right w:val="single" w:sz="4" w:space="0" w:color="auto"/>
            </w:tcBorders>
          </w:tcPr>
          <w:p w14:paraId="5BD75307"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131EA453"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048B8D46"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78B75AEB" w14:textId="77777777" w:rsidR="00763FD7" w:rsidRPr="00124EF3" w:rsidRDefault="00763FD7" w:rsidP="00763FD7">
            <w:pPr>
              <w:tabs>
                <w:tab w:val="left" w:pos="720"/>
                <w:tab w:val="left" w:pos="1440"/>
                <w:tab w:val="left" w:pos="2160"/>
              </w:tab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Попов Г. И.</w:t>
            </w:r>
            <w:r w:rsidRPr="00124EF3">
              <w:rPr>
                <w:rFonts w:ascii="Times New Roman" w:eastAsia="Times New Roman" w:hAnsi="Times New Roman" w:cs="Times New Roman"/>
                <w:color w:val="000000" w:themeColor="text1"/>
                <w:sz w:val="24"/>
                <w:szCs w:val="24"/>
              </w:rPr>
              <w:t>   Научно-методическая деятельность в спорте: учебник / Г. И. Попов. - М.: Академия, 2015. - 188 с.</w:t>
            </w:r>
          </w:p>
        </w:tc>
        <w:tc>
          <w:tcPr>
            <w:tcW w:w="1454" w:type="dxa"/>
            <w:tcBorders>
              <w:top w:val="single" w:sz="4" w:space="0" w:color="auto"/>
              <w:left w:val="single" w:sz="4" w:space="0" w:color="auto"/>
              <w:bottom w:val="single" w:sz="4" w:space="0" w:color="auto"/>
              <w:right w:val="single" w:sz="4" w:space="0" w:color="auto"/>
            </w:tcBorders>
          </w:tcPr>
          <w:p w14:paraId="2D27D4D2"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50</w:t>
            </w:r>
          </w:p>
        </w:tc>
        <w:tc>
          <w:tcPr>
            <w:tcW w:w="1157" w:type="dxa"/>
            <w:tcBorders>
              <w:top w:val="single" w:sz="4" w:space="0" w:color="auto"/>
              <w:left w:val="single" w:sz="4" w:space="0" w:color="auto"/>
              <w:bottom w:val="single" w:sz="4" w:space="0" w:color="auto"/>
              <w:right w:val="single" w:sz="4" w:space="0" w:color="auto"/>
            </w:tcBorders>
          </w:tcPr>
          <w:p w14:paraId="6C1C420C"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4CBAEB89"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1992AF3D"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2B597BA5" w14:textId="77777777" w:rsidR="00763FD7" w:rsidRPr="00124EF3" w:rsidRDefault="00763FD7" w:rsidP="00763FD7">
            <w:pPr>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Чесноков Н. Н.</w:t>
            </w:r>
            <w:r w:rsidRPr="00124EF3">
              <w:rPr>
                <w:rFonts w:ascii="Times New Roman" w:eastAsia="Times New Roman" w:hAnsi="Times New Roman" w:cs="Times New Roman"/>
                <w:color w:val="000000" w:themeColor="text1"/>
                <w:sz w:val="24"/>
                <w:szCs w:val="24"/>
              </w:rPr>
              <w:t xml:space="preserve"> Профессиональное образование в области физической культуры и спорта: учебник / Н. Н. Чесноков, В. Г. Никитушкин. - М.: Физическая культура, 2011. - 396 с. </w:t>
            </w:r>
          </w:p>
        </w:tc>
        <w:tc>
          <w:tcPr>
            <w:tcW w:w="1454" w:type="dxa"/>
            <w:tcBorders>
              <w:top w:val="single" w:sz="4" w:space="0" w:color="auto"/>
              <w:left w:val="single" w:sz="4" w:space="0" w:color="auto"/>
              <w:bottom w:val="single" w:sz="4" w:space="0" w:color="auto"/>
              <w:right w:val="single" w:sz="4" w:space="0" w:color="auto"/>
            </w:tcBorders>
          </w:tcPr>
          <w:p w14:paraId="22E94388"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p>
          <w:p w14:paraId="69D08308"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11</w:t>
            </w:r>
          </w:p>
        </w:tc>
        <w:tc>
          <w:tcPr>
            <w:tcW w:w="1157" w:type="dxa"/>
            <w:tcBorders>
              <w:top w:val="single" w:sz="4" w:space="0" w:color="auto"/>
              <w:left w:val="single" w:sz="4" w:space="0" w:color="auto"/>
              <w:bottom w:val="single" w:sz="4" w:space="0" w:color="auto"/>
              <w:right w:val="single" w:sz="4" w:space="0" w:color="auto"/>
            </w:tcBorders>
          </w:tcPr>
          <w:p w14:paraId="7F3FC6CF"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23840CCB"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39EAB5D2"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7C4E04F7" w14:textId="0704AB03"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proofErr w:type="spellStart"/>
            <w:r w:rsidRPr="00124EF3">
              <w:rPr>
                <w:rFonts w:ascii="Times New Roman" w:eastAsia="Times New Roman" w:hAnsi="Times New Roman" w:cs="Times New Roman"/>
                <w:bCs/>
                <w:color w:val="000000" w:themeColor="text1"/>
                <w:sz w:val="24"/>
                <w:szCs w:val="24"/>
              </w:rPr>
              <w:t>Щенникова</w:t>
            </w:r>
            <w:proofErr w:type="spellEnd"/>
            <w:r w:rsidRPr="00124EF3">
              <w:rPr>
                <w:rFonts w:ascii="Times New Roman" w:eastAsia="Times New Roman" w:hAnsi="Times New Roman" w:cs="Times New Roman"/>
                <w:bCs/>
                <w:color w:val="000000" w:themeColor="text1"/>
                <w:sz w:val="24"/>
                <w:szCs w:val="24"/>
              </w:rPr>
              <w:t xml:space="preserve">, М. Ю. Рамка квалификаций тренерской деятельности в спорте: международный опыт : учебное пособие / М. Ю. </w:t>
            </w:r>
            <w:proofErr w:type="spellStart"/>
            <w:r w:rsidRPr="00124EF3">
              <w:rPr>
                <w:rFonts w:ascii="Times New Roman" w:eastAsia="Times New Roman" w:hAnsi="Times New Roman" w:cs="Times New Roman"/>
                <w:bCs/>
                <w:color w:val="000000" w:themeColor="text1"/>
                <w:sz w:val="24"/>
                <w:szCs w:val="24"/>
              </w:rPr>
              <w:t>Щенникова</w:t>
            </w:r>
            <w:proofErr w:type="spellEnd"/>
            <w:r w:rsidRPr="00124EF3">
              <w:rPr>
                <w:rFonts w:ascii="Times New Roman" w:eastAsia="Times New Roman" w:hAnsi="Times New Roman" w:cs="Times New Roman"/>
                <w:bCs/>
                <w:color w:val="000000" w:themeColor="text1"/>
                <w:sz w:val="24"/>
                <w:szCs w:val="24"/>
              </w:rPr>
              <w:t xml:space="preserve">, В. В. Ермилова, В. А. </w:t>
            </w:r>
            <w:proofErr w:type="spellStart"/>
            <w:r w:rsidRPr="00124EF3">
              <w:rPr>
                <w:rFonts w:ascii="Times New Roman" w:eastAsia="Times New Roman" w:hAnsi="Times New Roman" w:cs="Times New Roman"/>
                <w:bCs/>
                <w:color w:val="000000" w:themeColor="text1"/>
                <w:sz w:val="24"/>
                <w:szCs w:val="24"/>
              </w:rPr>
              <w:t>Турянская</w:t>
            </w:r>
            <w:proofErr w:type="spellEnd"/>
            <w:r w:rsidRPr="00124EF3">
              <w:rPr>
                <w:rFonts w:ascii="Times New Roman" w:eastAsia="Times New Roman" w:hAnsi="Times New Roman" w:cs="Times New Roman"/>
                <w:bCs/>
                <w:color w:val="000000" w:themeColor="text1"/>
                <w:sz w:val="24"/>
                <w:szCs w:val="24"/>
              </w:rPr>
              <w:t xml:space="preserve"> ; НГУ им. П. Ф. Лесгафта. - Санкт-Петербург, 2018. - Текст : электронный // Электронно-библиотечная система ЭЛМАРК (МГАФК) : [сайт]. — </w:t>
            </w:r>
            <w:hyperlink r:id="rId7" w:history="1">
              <w:r w:rsidRPr="00124EF3">
                <w:rPr>
                  <w:rFonts w:ascii="Times New Roman" w:eastAsia="Times New Roman" w:hAnsi="Times New Roman" w:cs="Times New Roman"/>
                  <w:bCs/>
                  <w:color w:val="0000FF"/>
                  <w:sz w:val="24"/>
                  <w:szCs w:val="24"/>
                  <w:u w:val="single"/>
                </w:rPr>
                <w:t>URL: http://lib.mgafk.ru</w:t>
              </w:r>
            </w:hyperlink>
            <w:r w:rsidRPr="00124EF3">
              <w:rPr>
                <w:rFonts w:ascii="Times New Roman" w:eastAsia="Times New Roman" w:hAnsi="Times New Roman" w:cs="Times New Roman"/>
                <w:bCs/>
                <w:color w:val="000000" w:themeColor="text1"/>
                <w:sz w:val="24"/>
                <w:szCs w:val="24"/>
              </w:rPr>
              <w:t xml:space="preserve"> (дата обращения: 27.10.</w:t>
            </w:r>
            <w:r w:rsidR="00BD1134" w:rsidRPr="00124EF3">
              <w:rPr>
                <w:rFonts w:ascii="Times New Roman" w:eastAsia="Times New Roman" w:hAnsi="Times New Roman" w:cs="Times New Roman"/>
                <w:bCs/>
                <w:color w:val="000000" w:themeColor="text1"/>
                <w:sz w:val="24"/>
                <w:szCs w:val="24"/>
              </w:rPr>
              <w:t>2022</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454" w:type="dxa"/>
            <w:tcBorders>
              <w:top w:val="single" w:sz="4" w:space="0" w:color="auto"/>
              <w:left w:val="single" w:sz="4" w:space="0" w:color="auto"/>
              <w:bottom w:val="single" w:sz="4" w:space="0" w:color="auto"/>
              <w:right w:val="single" w:sz="4" w:space="0" w:color="auto"/>
            </w:tcBorders>
          </w:tcPr>
          <w:p w14:paraId="5821631A"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157" w:type="dxa"/>
            <w:tcBorders>
              <w:top w:val="single" w:sz="4" w:space="0" w:color="auto"/>
              <w:left w:val="single" w:sz="4" w:space="0" w:color="auto"/>
              <w:bottom w:val="single" w:sz="4" w:space="0" w:color="auto"/>
              <w:right w:val="single" w:sz="4" w:space="0" w:color="auto"/>
            </w:tcBorders>
          </w:tcPr>
          <w:p w14:paraId="13E3C187"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1F40BC8C"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1BEB9CCB"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38EAD171" w14:textId="6E5F475C"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Бондарчук, А. П. Управление тренировочным процессом спортсменов высокого класса / А. П. Бондарчук. — Москва : Человек, Олимпия Пресс, 2007. — 272 c. — ISBN 5-94299-110-3. — Текст : электронный // Электронно-библиотечная система IPR BOOKS : [сайт]. — URL: </w:t>
            </w:r>
            <w:hyperlink r:id="rId8" w:history="1">
              <w:r w:rsidRPr="00124EF3">
                <w:rPr>
                  <w:rFonts w:ascii="Times New Roman" w:eastAsia="Times New Roman" w:hAnsi="Times New Roman" w:cs="Times New Roman"/>
                  <w:bCs/>
                  <w:color w:val="0000FF"/>
                  <w:sz w:val="24"/>
                  <w:szCs w:val="24"/>
                  <w:u w:val="single"/>
                </w:rPr>
                <w:t>http://www.iprbookshop.ru/27613.html</w:t>
              </w:r>
            </w:hyperlink>
            <w:r w:rsidRPr="00124EF3">
              <w:rPr>
                <w:rFonts w:ascii="Times New Roman" w:eastAsia="Times New Roman" w:hAnsi="Times New Roman" w:cs="Times New Roman"/>
                <w:bCs/>
                <w:color w:val="000000" w:themeColor="text1"/>
                <w:sz w:val="24"/>
                <w:szCs w:val="24"/>
              </w:rPr>
              <w:t xml:space="preserve"> (дата обращения: 27.10.</w:t>
            </w:r>
            <w:r w:rsidR="00BD1134" w:rsidRPr="00124EF3">
              <w:rPr>
                <w:rFonts w:ascii="Times New Roman" w:eastAsia="Times New Roman" w:hAnsi="Times New Roman" w:cs="Times New Roman"/>
                <w:bCs/>
                <w:color w:val="000000" w:themeColor="text1"/>
                <w:sz w:val="24"/>
                <w:szCs w:val="24"/>
              </w:rPr>
              <w:t>2022</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454" w:type="dxa"/>
            <w:tcBorders>
              <w:top w:val="single" w:sz="4" w:space="0" w:color="auto"/>
              <w:left w:val="single" w:sz="4" w:space="0" w:color="auto"/>
              <w:bottom w:val="single" w:sz="4" w:space="0" w:color="auto"/>
              <w:right w:val="single" w:sz="4" w:space="0" w:color="auto"/>
            </w:tcBorders>
          </w:tcPr>
          <w:p w14:paraId="2371B0A6"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157" w:type="dxa"/>
            <w:tcBorders>
              <w:top w:val="single" w:sz="4" w:space="0" w:color="auto"/>
              <w:left w:val="single" w:sz="4" w:space="0" w:color="auto"/>
              <w:bottom w:val="single" w:sz="4" w:space="0" w:color="auto"/>
              <w:right w:val="single" w:sz="4" w:space="0" w:color="auto"/>
            </w:tcBorders>
          </w:tcPr>
          <w:p w14:paraId="5B92868D"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491C2C7E"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118DFADD"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0EDDA603" w14:textId="655D21FA"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proofErr w:type="spellStart"/>
            <w:r w:rsidRPr="00124EF3">
              <w:rPr>
                <w:rFonts w:ascii="Times New Roman" w:eastAsia="Times New Roman" w:hAnsi="Times New Roman" w:cs="Times New Roman"/>
                <w:bCs/>
                <w:color w:val="000000" w:themeColor="text1"/>
                <w:sz w:val="24"/>
                <w:szCs w:val="24"/>
              </w:rPr>
              <w:t>Шаруненко</w:t>
            </w:r>
            <w:proofErr w:type="spellEnd"/>
            <w:r w:rsidRPr="00124EF3">
              <w:rPr>
                <w:rFonts w:ascii="Times New Roman" w:eastAsia="Times New Roman" w:hAnsi="Times New Roman" w:cs="Times New Roman"/>
                <w:bCs/>
                <w:color w:val="000000" w:themeColor="text1"/>
                <w:sz w:val="24"/>
                <w:szCs w:val="24"/>
              </w:rPr>
              <w:t xml:space="preserve">, Ю. М. Проблемы управления подготовкой спортсменов высокой квалификации : монография / Ю. М. </w:t>
            </w:r>
            <w:proofErr w:type="spellStart"/>
            <w:r w:rsidRPr="00124EF3">
              <w:rPr>
                <w:rFonts w:ascii="Times New Roman" w:eastAsia="Times New Roman" w:hAnsi="Times New Roman" w:cs="Times New Roman"/>
                <w:bCs/>
                <w:color w:val="000000" w:themeColor="text1"/>
                <w:sz w:val="24"/>
                <w:szCs w:val="24"/>
              </w:rPr>
              <w:t>Шаруненко</w:t>
            </w:r>
            <w:proofErr w:type="spellEnd"/>
            <w:r w:rsidRPr="00124EF3">
              <w:rPr>
                <w:rFonts w:ascii="Times New Roman" w:eastAsia="Times New Roman" w:hAnsi="Times New Roman" w:cs="Times New Roman"/>
                <w:bCs/>
                <w:color w:val="000000" w:themeColor="text1"/>
                <w:sz w:val="24"/>
                <w:szCs w:val="24"/>
              </w:rPr>
              <w:t xml:space="preserve">. — Орел : Межрегиональная Академия безопасности и выживания (МАБИВ), 2014. — 168 c. — ISBN </w:t>
            </w:r>
            <w:r w:rsidRPr="00124EF3">
              <w:rPr>
                <w:rFonts w:ascii="Times New Roman" w:eastAsia="Times New Roman" w:hAnsi="Times New Roman" w:cs="Times New Roman"/>
                <w:bCs/>
                <w:color w:val="000000" w:themeColor="text1"/>
                <w:sz w:val="24"/>
                <w:szCs w:val="24"/>
              </w:rPr>
              <w:lastRenderedPageBreak/>
              <w:t xml:space="preserve">2227-8397. — Текст : электронный // Электронно-библиотечная система IPR BOOKS : [сайт]. — URL: </w:t>
            </w:r>
            <w:hyperlink r:id="rId9" w:history="1">
              <w:r w:rsidRPr="00124EF3">
                <w:rPr>
                  <w:rFonts w:ascii="Times New Roman" w:eastAsia="Times New Roman" w:hAnsi="Times New Roman" w:cs="Times New Roman"/>
                  <w:bCs/>
                  <w:color w:val="0000FF"/>
                  <w:sz w:val="24"/>
                  <w:szCs w:val="24"/>
                  <w:u w:val="single"/>
                </w:rPr>
                <w:t>http://www.iprbookshop.ru/33435.html</w:t>
              </w:r>
            </w:hyperlink>
            <w:r w:rsidRPr="00124EF3">
              <w:rPr>
                <w:rFonts w:ascii="Times New Roman" w:eastAsia="Times New Roman" w:hAnsi="Times New Roman" w:cs="Times New Roman"/>
                <w:bCs/>
                <w:color w:val="000000" w:themeColor="text1"/>
                <w:sz w:val="24"/>
                <w:szCs w:val="24"/>
              </w:rPr>
              <w:t xml:space="preserve"> (дата обращения: 27.10.</w:t>
            </w:r>
            <w:r w:rsidR="00BD1134" w:rsidRPr="00124EF3">
              <w:rPr>
                <w:rFonts w:ascii="Times New Roman" w:eastAsia="Times New Roman" w:hAnsi="Times New Roman" w:cs="Times New Roman"/>
                <w:bCs/>
                <w:color w:val="000000" w:themeColor="text1"/>
                <w:sz w:val="24"/>
                <w:szCs w:val="24"/>
              </w:rPr>
              <w:t>2022</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454" w:type="dxa"/>
            <w:tcBorders>
              <w:top w:val="single" w:sz="4" w:space="0" w:color="auto"/>
              <w:left w:val="single" w:sz="4" w:space="0" w:color="auto"/>
              <w:bottom w:val="single" w:sz="4" w:space="0" w:color="auto"/>
              <w:right w:val="single" w:sz="4" w:space="0" w:color="auto"/>
            </w:tcBorders>
          </w:tcPr>
          <w:p w14:paraId="68367DA1"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lastRenderedPageBreak/>
              <w:t>1</w:t>
            </w:r>
          </w:p>
        </w:tc>
        <w:tc>
          <w:tcPr>
            <w:tcW w:w="1157" w:type="dxa"/>
            <w:tcBorders>
              <w:top w:val="single" w:sz="4" w:space="0" w:color="auto"/>
              <w:left w:val="single" w:sz="4" w:space="0" w:color="auto"/>
              <w:bottom w:val="single" w:sz="4" w:space="0" w:color="auto"/>
              <w:right w:val="single" w:sz="4" w:space="0" w:color="auto"/>
            </w:tcBorders>
          </w:tcPr>
          <w:p w14:paraId="0D7E80B4"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304937FF" w14:textId="77777777" w:rsidTr="00763FD7">
        <w:trPr>
          <w:trHeight w:val="340"/>
        </w:trPr>
        <w:tc>
          <w:tcPr>
            <w:tcW w:w="684" w:type="dxa"/>
            <w:tcBorders>
              <w:top w:val="single" w:sz="4" w:space="0" w:color="auto"/>
              <w:left w:val="single" w:sz="4" w:space="0" w:color="auto"/>
              <w:bottom w:val="single" w:sz="4" w:space="0" w:color="auto"/>
              <w:right w:val="single" w:sz="4" w:space="0" w:color="auto"/>
            </w:tcBorders>
          </w:tcPr>
          <w:p w14:paraId="58E3B2F7" w14:textId="77777777" w:rsidR="00763FD7" w:rsidRPr="00124EF3" w:rsidRDefault="00763FD7" w:rsidP="00763FD7">
            <w:pPr>
              <w:numPr>
                <w:ilvl w:val="0"/>
                <w:numId w:val="4"/>
              </w:numPr>
              <w:tabs>
                <w:tab w:val="num" w:pos="284"/>
              </w:tabs>
              <w:spacing w:after="0" w:line="240" w:lineRule="auto"/>
              <w:jc w:val="both"/>
              <w:rPr>
                <w:rFonts w:ascii="Times New Roman" w:eastAsia="Times New Roman" w:hAnsi="Times New Roman" w:cs="Times New Roman"/>
                <w:color w:val="000000" w:themeColor="text1"/>
                <w:sz w:val="24"/>
                <w:szCs w:val="24"/>
              </w:rPr>
            </w:pPr>
          </w:p>
        </w:tc>
        <w:tc>
          <w:tcPr>
            <w:tcW w:w="6842" w:type="dxa"/>
            <w:tcBorders>
              <w:top w:val="single" w:sz="4" w:space="0" w:color="auto"/>
              <w:left w:val="single" w:sz="4" w:space="0" w:color="auto"/>
              <w:bottom w:val="single" w:sz="4" w:space="0" w:color="auto"/>
              <w:right w:val="single" w:sz="4" w:space="0" w:color="auto"/>
            </w:tcBorders>
          </w:tcPr>
          <w:p w14:paraId="32559BBA" w14:textId="6BFCB03A"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Карась, Т. Ю. Теория и методика физической культуры и спорта : учебно-практическое пособие / Т. Ю. Карась. — 2-е изд. — Комсомольск-на-Амуре, Саратов : Амурский гуманитарно-педагогический государственный университет, Ай Пи Ар Медиа, 2019. — 131 c. — ISBN 978-5-4497-0149-7. — Текст : электронный // Электронно-библиотечная система IPR BOOKS : [сайт]. — URL: </w:t>
            </w:r>
            <w:hyperlink r:id="rId10" w:history="1">
              <w:r w:rsidRPr="00124EF3">
                <w:rPr>
                  <w:rFonts w:ascii="Times New Roman" w:eastAsia="Times New Roman" w:hAnsi="Times New Roman" w:cs="Times New Roman"/>
                  <w:bCs/>
                  <w:color w:val="0000FF"/>
                  <w:sz w:val="24"/>
                  <w:szCs w:val="24"/>
                  <w:u w:val="single"/>
                </w:rPr>
                <w:t>http://www.iprbookshop.ru/85832.html</w:t>
              </w:r>
            </w:hyperlink>
            <w:r w:rsidRPr="00124EF3">
              <w:rPr>
                <w:rFonts w:ascii="Times New Roman" w:eastAsia="Times New Roman" w:hAnsi="Times New Roman" w:cs="Times New Roman"/>
                <w:bCs/>
                <w:color w:val="000000" w:themeColor="text1"/>
                <w:sz w:val="24"/>
                <w:szCs w:val="24"/>
              </w:rPr>
              <w:t xml:space="preserve"> (дата обращения: 27.10.</w:t>
            </w:r>
            <w:r w:rsidR="00BD1134" w:rsidRPr="00124EF3">
              <w:rPr>
                <w:rFonts w:ascii="Times New Roman" w:eastAsia="Times New Roman" w:hAnsi="Times New Roman" w:cs="Times New Roman"/>
                <w:bCs/>
                <w:color w:val="000000" w:themeColor="text1"/>
                <w:sz w:val="24"/>
                <w:szCs w:val="24"/>
              </w:rPr>
              <w:t>2022</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454" w:type="dxa"/>
            <w:tcBorders>
              <w:top w:val="single" w:sz="4" w:space="0" w:color="auto"/>
              <w:left w:val="single" w:sz="4" w:space="0" w:color="auto"/>
              <w:bottom w:val="single" w:sz="4" w:space="0" w:color="auto"/>
              <w:right w:val="single" w:sz="4" w:space="0" w:color="auto"/>
            </w:tcBorders>
          </w:tcPr>
          <w:p w14:paraId="1943FAED"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157" w:type="dxa"/>
            <w:tcBorders>
              <w:top w:val="single" w:sz="4" w:space="0" w:color="auto"/>
              <w:left w:val="single" w:sz="4" w:space="0" w:color="auto"/>
              <w:bottom w:val="single" w:sz="4" w:space="0" w:color="auto"/>
              <w:right w:val="single" w:sz="4" w:space="0" w:color="auto"/>
            </w:tcBorders>
          </w:tcPr>
          <w:p w14:paraId="5FFE0D18"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bl>
    <w:p w14:paraId="1881AD21" w14:textId="77777777" w:rsidR="00E43F9F" w:rsidRPr="00124EF3" w:rsidRDefault="00E43F9F" w:rsidP="00763FD7">
      <w:pPr>
        <w:spacing w:after="0" w:line="240" w:lineRule="auto"/>
        <w:ind w:firstLine="709"/>
        <w:jc w:val="both"/>
        <w:rPr>
          <w:rFonts w:ascii="Times New Roman" w:eastAsia="Times New Roman" w:hAnsi="Times New Roman" w:cs="Times New Roman"/>
          <w:b/>
          <w:bCs/>
          <w:color w:val="000000" w:themeColor="text1"/>
          <w:sz w:val="24"/>
          <w:szCs w:val="24"/>
        </w:rPr>
      </w:pPr>
    </w:p>
    <w:p w14:paraId="03F60928" w14:textId="28A336FF" w:rsidR="00763FD7" w:rsidRPr="00124EF3" w:rsidRDefault="00763FD7" w:rsidP="00763FD7">
      <w:pPr>
        <w:spacing w:after="0" w:line="240" w:lineRule="auto"/>
        <w:ind w:firstLine="709"/>
        <w:jc w:val="both"/>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6.2. Дополнительная литература</w:t>
      </w:r>
    </w:p>
    <w:tbl>
      <w:tblPr>
        <w:tblW w:w="50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41"/>
        <w:gridCol w:w="6805"/>
        <w:gridCol w:w="1454"/>
        <w:gridCol w:w="1157"/>
      </w:tblGrid>
      <w:tr w:rsidR="00763FD7" w:rsidRPr="00124EF3" w14:paraId="3F0C025F" w14:textId="77777777" w:rsidTr="00A64E91">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10C9FD01"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w:t>
            </w:r>
          </w:p>
          <w:p w14:paraId="2FFBCF0E"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п/п</w:t>
            </w:r>
          </w:p>
        </w:tc>
        <w:tc>
          <w:tcPr>
            <w:tcW w:w="6463" w:type="dxa"/>
            <w:vMerge w:val="restart"/>
            <w:tcBorders>
              <w:top w:val="single" w:sz="4" w:space="0" w:color="auto"/>
              <w:left w:val="single" w:sz="4" w:space="0" w:color="auto"/>
              <w:bottom w:val="single" w:sz="4" w:space="0" w:color="auto"/>
              <w:right w:val="single" w:sz="4" w:space="0" w:color="auto"/>
            </w:tcBorders>
            <w:vAlign w:val="center"/>
          </w:tcPr>
          <w:p w14:paraId="6A430EB2"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Автор, наименование</w:t>
            </w:r>
          </w:p>
        </w:tc>
        <w:tc>
          <w:tcPr>
            <w:tcW w:w="2480" w:type="dxa"/>
            <w:gridSpan w:val="2"/>
            <w:tcBorders>
              <w:top w:val="single" w:sz="4" w:space="0" w:color="auto"/>
              <w:left w:val="single" w:sz="4" w:space="0" w:color="auto"/>
              <w:bottom w:val="single" w:sz="4" w:space="0" w:color="auto"/>
              <w:right w:val="single" w:sz="4" w:space="0" w:color="auto"/>
            </w:tcBorders>
            <w:vAlign w:val="center"/>
          </w:tcPr>
          <w:p w14:paraId="2997AEDD"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Кол-во</w:t>
            </w:r>
          </w:p>
          <w:p w14:paraId="3B1C12DA"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r w:rsidRPr="00124EF3">
              <w:rPr>
                <w:rFonts w:ascii="Times New Roman" w:eastAsia="Times New Roman" w:hAnsi="Times New Roman" w:cs="Times New Roman"/>
                <w:b/>
                <w:bCs/>
                <w:color w:val="000000" w:themeColor="text1"/>
                <w:sz w:val="24"/>
                <w:szCs w:val="24"/>
              </w:rPr>
              <w:t>экземпляров</w:t>
            </w:r>
          </w:p>
        </w:tc>
      </w:tr>
      <w:tr w:rsidR="00763FD7" w:rsidRPr="00124EF3" w14:paraId="4C2C5126" w14:textId="77777777" w:rsidTr="00A64E91">
        <w:trPr>
          <w:trHeight w:val="340"/>
        </w:trPr>
        <w:tc>
          <w:tcPr>
            <w:tcW w:w="704" w:type="dxa"/>
            <w:vMerge/>
            <w:tcBorders>
              <w:top w:val="single" w:sz="4" w:space="0" w:color="auto"/>
              <w:left w:val="single" w:sz="4" w:space="0" w:color="auto"/>
              <w:bottom w:val="single" w:sz="4" w:space="0" w:color="auto"/>
              <w:right w:val="single" w:sz="4" w:space="0" w:color="auto"/>
            </w:tcBorders>
            <w:vAlign w:val="center"/>
          </w:tcPr>
          <w:p w14:paraId="4AC3D3CC"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6463" w:type="dxa"/>
            <w:vMerge/>
            <w:tcBorders>
              <w:top w:val="single" w:sz="4" w:space="0" w:color="auto"/>
              <w:left w:val="single" w:sz="4" w:space="0" w:color="auto"/>
              <w:bottom w:val="single" w:sz="4" w:space="0" w:color="auto"/>
              <w:right w:val="single" w:sz="4" w:space="0" w:color="auto"/>
            </w:tcBorders>
            <w:vAlign w:val="center"/>
          </w:tcPr>
          <w:p w14:paraId="55A1186B" w14:textId="77777777" w:rsidR="00763FD7" w:rsidRPr="00124EF3" w:rsidRDefault="00763FD7" w:rsidP="00763FD7">
            <w:pPr>
              <w:spacing w:after="0" w:line="240" w:lineRule="auto"/>
              <w:jc w:val="center"/>
              <w:rPr>
                <w:rFonts w:ascii="Times New Roman" w:eastAsia="Times New Roman" w:hAnsi="Times New Roman" w:cs="Times New Roman"/>
                <w:b/>
                <w:bCs/>
                <w:color w:val="000000" w:themeColor="text1"/>
                <w:sz w:val="24"/>
                <w:szCs w:val="24"/>
              </w:rPr>
            </w:pPr>
          </w:p>
        </w:tc>
        <w:tc>
          <w:tcPr>
            <w:tcW w:w="1381" w:type="dxa"/>
            <w:tcBorders>
              <w:top w:val="single" w:sz="4" w:space="0" w:color="auto"/>
              <w:left w:val="single" w:sz="4" w:space="0" w:color="auto"/>
              <w:bottom w:val="single" w:sz="4" w:space="0" w:color="auto"/>
              <w:right w:val="single" w:sz="4" w:space="0" w:color="auto"/>
            </w:tcBorders>
            <w:vAlign w:val="center"/>
          </w:tcPr>
          <w:p w14:paraId="20329C83"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50AB06AF"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кафедра</w:t>
            </w:r>
          </w:p>
        </w:tc>
      </w:tr>
      <w:tr w:rsidR="00763FD7" w:rsidRPr="00124EF3" w14:paraId="264D3E91"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5B31F605"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26B80824" w14:textId="77777777" w:rsidR="00763FD7" w:rsidRPr="00124EF3" w:rsidRDefault="00763FD7" w:rsidP="00763FD7">
            <w:pPr>
              <w:spacing w:after="0" w:line="240" w:lineRule="auto"/>
              <w:jc w:val="both"/>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bCs/>
                <w:color w:val="000000" w:themeColor="text1"/>
                <w:sz w:val="24"/>
                <w:szCs w:val="24"/>
              </w:rPr>
              <w:t>Железняк Ю. Д.</w:t>
            </w:r>
            <w:r w:rsidRPr="00124EF3">
              <w:rPr>
                <w:rFonts w:ascii="Times New Roman" w:eastAsia="Times New Roman" w:hAnsi="Times New Roman" w:cs="Times New Roman"/>
                <w:color w:val="000000" w:themeColor="text1"/>
                <w:sz w:val="24"/>
                <w:szCs w:val="24"/>
              </w:rPr>
              <w:t xml:space="preserve"> Основы научно-методической деятельности в физической культуре и спорте: учебное пособие для студентов вузов / Ю. Д. Железняк, П. К. Петров. - 2-е изд., </w:t>
            </w:r>
            <w:proofErr w:type="spellStart"/>
            <w:r w:rsidRPr="00124EF3">
              <w:rPr>
                <w:rFonts w:ascii="Times New Roman" w:eastAsia="Times New Roman" w:hAnsi="Times New Roman" w:cs="Times New Roman"/>
                <w:color w:val="000000" w:themeColor="text1"/>
                <w:sz w:val="24"/>
                <w:szCs w:val="24"/>
              </w:rPr>
              <w:t>перераб</w:t>
            </w:r>
            <w:proofErr w:type="spellEnd"/>
            <w:r w:rsidRPr="00124EF3">
              <w:rPr>
                <w:rFonts w:ascii="Times New Roman" w:eastAsia="Times New Roman" w:hAnsi="Times New Roman" w:cs="Times New Roman"/>
                <w:color w:val="000000" w:themeColor="text1"/>
                <w:sz w:val="24"/>
                <w:szCs w:val="24"/>
              </w:rPr>
              <w:t>. и доп. - М.: Академия, 2005. - 265 с.</w:t>
            </w:r>
          </w:p>
        </w:tc>
        <w:tc>
          <w:tcPr>
            <w:tcW w:w="1381" w:type="dxa"/>
            <w:tcBorders>
              <w:top w:val="single" w:sz="4" w:space="0" w:color="auto"/>
              <w:left w:val="single" w:sz="4" w:space="0" w:color="auto"/>
              <w:bottom w:val="single" w:sz="4" w:space="0" w:color="auto"/>
              <w:right w:val="single" w:sz="4" w:space="0" w:color="auto"/>
            </w:tcBorders>
          </w:tcPr>
          <w:p w14:paraId="7D1D1D3F"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10</w:t>
            </w:r>
          </w:p>
        </w:tc>
        <w:tc>
          <w:tcPr>
            <w:tcW w:w="1099" w:type="dxa"/>
            <w:tcBorders>
              <w:top w:val="single" w:sz="4" w:space="0" w:color="auto"/>
              <w:left w:val="single" w:sz="4" w:space="0" w:color="auto"/>
              <w:bottom w:val="single" w:sz="4" w:space="0" w:color="auto"/>
              <w:right w:val="single" w:sz="4" w:space="0" w:color="auto"/>
            </w:tcBorders>
          </w:tcPr>
          <w:p w14:paraId="60F807B9"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18A04D46"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7C660BE7"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71E384D7" w14:textId="77777777" w:rsidR="00763FD7" w:rsidRPr="00124EF3" w:rsidRDefault="00763FD7" w:rsidP="00763FD7">
            <w:pPr>
              <w:spacing w:before="100" w:beforeAutospacing="1" w:after="100" w:afterAutospacing="1" w:line="240" w:lineRule="auto"/>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Зулаев И. И.</w:t>
            </w:r>
            <w:r w:rsidRPr="00124EF3">
              <w:rPr>
                <w:rFonts w:ascii="Times New Roman" w:eastAsia="Times New Roman" w:hAnsi="Times New Roman" w:cs="Times New Roman"/>
                <w:sz w:val="24"/>
                <w:szCs w:val="24"/>
              </w:rPr>
              <w:t xml:space="preserve"> Основы научно-методической деятельности в физической культуре и спорте: учебное пособие / И. И. Зулаев, С. В. Лепешкина, М. В. </w:t>
            </w:r>
            <w:proofErr w:type="spellStart"/>
            <w:r w:rsidRPr="00124EF3">
              <w:rPr>
                <w:rFonts w:ascii="Times New Roman" w:eastAsia="Times New Roman" w:hAnsi="Times New Roman" w:cs="Times New Roman"/>
                <w:sz w:val="24"/>
                <w:szCs w:val="24"/>
              </w:rPr>
              <w:t>Абульханова</w:t>
            </w:r>
            <w:proofErr w:type="spellEnd"/>
            <w:r w:rsidRPr="00124EF3">
              <w:rPr>
                <w:rFonts w:ascii="Times New Roman" w:eastAsia="Times New Roman" w:hAnsi="Times New Roman" w:cs="Times New Roman"/>
                <w:sz w:val="24"/>
                <w:szCs w:val="24"/>
              </w:rPr>
              <w:t xml:space="preserve">; МГАФК. - Малаховка, 2006. - 23 с. </w:t>
            </w:r>
          </w:p>
        </w:tc>
        <w:tc>
          <w:tcPr>
            <w:tcW w:w="1381" w:type="dxa"/>
            <w:tcBorders>
              <w:top w:val="single" w:sz="4" w:space="0" w:color="auto"/>
              <w:left w:val="single" w:sz="4" w:space="0" w:color="auto"/>
              <w:bottom w:val="single" w:sz="4" w:space="0" w:color="auto"/>
              <w:right w:val="single" w:sz="4" w:space="0" w:color="auto"/>
            </w:tcBorders>
          </w:tcPr>
          <w:p w14:paraId="406C29E9"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A"/>
                <w:sz w:val="24"/>
                <w:szCs w:val="24"/>
              </w:rPr>
            </w:pPr>
            <w:r w:rsidRPr="00124EF3">
              <w:rPr>
                <w:rFonts w:ascii="Times New Roman" w:eastAsia="Times New Roman" w:hAnsi="Times New Roman" w:cs="Times New Roman"/>
                <w:color w:val="00000A"/>
                <w:sz w:val="24"/>
                <w:szCs w:val="24"/>
              </w:rPr>
              <w:t>11</w:t>
            </w:r>
          </w:p>
        </w:tc>
        <w:tc>
          <w:tcPr>
            <w:tcW w:w="1099" w:type="dxa"/>
            <w:tcBorders>
              <w:top w:val="single" w:sz="4" w:space="0" w:color="auto"/>
              <w:left w:val="single" w:sz="4" w:space="0" w:color="auto"/>
              <w:bottom w:val="single" w:sz="4" w:space="0" w:color="auto"/>
              <w:right w:val="single" w:sz="4" w:space="0" w:color="auto"/>
            </w:tcBorders>
          </w:tcPr>
          <w:p w14:paraId="1090A896"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lang w:eastAsia="en-US"/>
              </w:rPr>
              <w:t>-</w:t>
            </w:r>
          </w:p>
        </w:tc>
      </w:tr>
      <w:tr w:rsidR="00763FD7" w:rsidRPr="00124EF3" w14:paraId="6C1B5380"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58C1348B"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0709A898" w14:textId="4EAC4D99" w:rsidR="00763FD7" w:rsidRPr="00124EF3" w:rsidRDefault="00763FD7" w:rsidP="00763FD7">
            <w:pPr>
              <w:spacing w:before="100" w:beforeAutospacing="1" w:after="100" w:afterAutospacing="1" w:line="240" w:lineRule="auto"/>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 xml:space="preserve">Зулаев И. И. Основы научно-методической деятельности в физической культуре и спорте : учебное пособие / И. И. Зулаев, С. В. Лепешкина, М. В. </w:t>
            </w:r>
            <w:proofErr w:type="spellStart"/>
            <w:r w:rsidRPr="00124EF3">
              <w:rPr>
                <w:rFonts w:ascii="Times New Roman" w:eastAsia="Times New Roman" w:hAnsi="Times New Roman" w:cs="Times New Roman"/>
                <w:bCs/>
                <w:sz w:val="24"/>
                <w:szCs w:val="24"/>
              </w:rPr>
              <w:t>Абульханова</w:t>
            </w:r>
            <w:proofErr w:type="spellEnd"/>
            <w:r w:rsidRPr="00124EF3">
              <w:rPr>
                <w:rFonts w:ascii="Times New Roman" w:eastAsia="Times New Roman" w:hAnsi="Times New Roman" w:cs="Times New Roman"/>
                <w:bCs/>
                <w:sz w:val="24"/>
                <w:szCs w:val="24"/>
              </w:rPr>
              <w:t xml:space="preserve"> ; МГАФК. - Малаховка, 2006. - Текст : электронный // Электронно-библиотечная система ЭЛМАРК (МГАФК) : [сайт]. — </w:t>
            </w:r>
            <w:hyperlink r:id="rId11" w:history="1">
              <w:r w:rsidRPr="00124EF3">
                <w:rPr>
                  <w:rFonts w:ascii="Times New Roman" w:eastAsia="Times New Roman" w:hAnsi="Times New Roman" w:cs="Times New Roman"/>
                  <w:bCs/>
                  <w:color w:val="0000FF"/>
                  <w:sz w:val="24"/>
                  <w:szCs w:val="24"/>
                  <w:u w:val="single"/>
                </w:rPr>
                <w:t>URL: http://lib.mgafk.ru</w:t>
              </w:r>
            </w:hyperlink>
            <w:r w:rsidRPr="00124EF3">
              <w:rPr>
                <w:rFonts w:ascii="Times New Roman" w:eastAsia="Times New Roman" w:hAnsi="Times New Roman" w:cs="Times New Roman"/>
                <w:bCs/>
                <w:sz w:val="24"/>
                <w:szCs w:val="24"/>
              </w:rPr>
              <w:t xml:space="preserve"> (дата обращения: 08.10.</w:t>
            </w:r>
            <w:r w:rsidR="00BD1134" w:rsidRPr="00124EF3">
              <w:rPr>
                <w:rFonts w:ascii="Times New Roman" w:eastAsia="Times New Roman" w:hAnsi="Times New Roman" w:cs="Times New Roman"/>
                <w:bCs/>
                <w:sz w:val="24"/>
                <w:szCs w:val="24"/>
              </w:rPr>
              <w:t>2022</w:t>
            </w:r>
            <w:r w:rsidRPr="00124EF3">
              <w:rPr>
                <w:rFonts w:ascii="Times New Roman" w:eastAsia="Times New Roman" w:hAnsi="Times New Roman" w:cs="Times New Roman"/>
                <w:bCs/>
                <w:sz w:val="24"/>
                <w:szCs w:val="24"/>
              </w:rPr>
              <w:t xml:space="preserve">). — Режим доступа: для </w:t>
            </w:r>
            <w:proofErr w:type="spellStart"/>
            <w:r w:rsidRPr="00124EF3">
              <w:rPr>
                <w:rFonts w:ascii="Times New Roman" w:eastAsia="Times New Roman" w:hAnsi="Times New Roman" w:cs="Times New Roman"/>
                <w:bCs/>
                <w:sz w:val="24"/>
                <w:szCs w:val="24"/>
              </w:rPr>
              <w:t>авторизир</w:t>
            </w:r>
            <w:proofErr w:type="spellEnd"/>
            <w:r w:rsidRPr="00124EF3">
              <w:rPr>
                <w:rFonts w:ascii="Times New Roman" w:eastAsia="Times New Roman" w:hAnsi="Times New Roman" w:cs="Times New Roman"/>
                <w:bCs/>
                <w:sz w:val="24"/>
                <w:szCs w:val="24"/>
              </w:rPr>
              <w:t>. пользователей</w:t>
            </w:r>
          </w:p>
        </w:tc>
        <w:tc>
          <w:tcPr>
            <w:tcW w:w="1381" w:type="dxa"/>
            <w:tcBorders>
              <w:top w:val="single" w:sz="4" w:space="0" w:color="auto"/>
              <w:left w:val="single" w:sz="4" w:space="0" w:color="auto"/>
              <w:bottom w:val="single" w:sz="4" w:space="0" w:color="auto"/>
              <w:right w:val="single" w:sz="4" w:space="0" w:color="auto"/>
            </w:tcBorders>
          </w:tcPr>
          <w:p w14:paraId="18957882"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A"/>
                <w:sz w:val="24"/>
                <w:szCs w:val="24"/>
              </w:rPr>
            </w:pPr>
            <w:r w:rsidRPr="00124EF3">
              <w:rPr>
                <w:rFonts w:ascii="Times New Roman" w:eastAsia="Times New Roman" w:hAnsi="Times New Roman" w:cs="Times New Roman"/>
                <w:color w:val="00000A"/>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393CC9ED" w14:textId="77777777" w:rsidR="00763FD7" w:rsidRPr="00124EF3" w:rsidRDefault="00763FD7" w:rsidP="00763FD7">
            <w:pPr>
              <w:spacing w:after="0" w:line="240" w:lineRule="auto"/>
              <w:jc w:val="center"/>
              <w:rPr>
                <w:rFonts w:ascii="Times New Roman" w:eastAsia="Times New Roman" w:hAnsi="Times New Roman" w:cs="Times New Roman"/>
                <w:sz w:val="24"/>
                <w:szCs w:val="24"/>
                <w:lang w:eastAsia="en-US"/>
              </w:rPr>
            </w:pPr>
            <w:r w:rsidRPr="00124EF3">
              <w:rPr>
                <w:rFonts w:ascii="Times New Roman" w:eastAsia="Times New Roman" w:hAnsi="Times New Roman" w:cs="Times New Roman"/>
                <w:sz w:val="24"/>
                <w:szCs w:val="24"/>
                <w:lang w:eastAsia="en-US"/>
              </w:rPr>
              <w:t>-</w:t>
            </w:r>
          </w:p>
        </w:tc>
      </w:tr>
      <w:tr w:rsidR="00763FD7" w:rsidRPr="00124EF3" w14:paraId="6A7B6081"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6F5F3D7F"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33C735D6" w14:textId="32B0ED74" w:rsidR="00763FD7" w:rsidRPr="00124EF3" w:rsidRDefault="00763FD7" w:rsidP="00763FD7">
            <w:pPr>
              <w:tabs>
                <w:tab w:val="left" w:pos="720"/>
                <w:tab w:val="left" w:pos="1440"/>
                <w:tab w:val="left" w:pos="2160"/>
              </w:tabs>
              <w:spacing w:after="0" w:line="240" w:lineRule="auto"/>
              <w:rPr>
                <w:rFonts w:ascii="Times New Roman" w:eastAsia="Times New Roman" w:hAnsi="Times New Roman" w:cs="Times New Roman"/>
                <w:color w:val="00B050"/>
                <w:sz w:val="24"/>
                <w:szCs w:val="24"/>
              </w:rPr>
            </w:pPr>
            <w:r w:rsidRPr="00124EF3">
              <w:rPr>
                <w:rFonts w:ascii="Times New Roman" w:eastAsia="Times New Roman" w:hAnsi="Times New Roman" w:cs="Times New Roman"/>
                <w:sz w:val="24"/>
                <w:szCs w:val="24"/>
              </w:rPr>
              <w:t xml:space="preserve">Ким, С. В. Основы научно-методической деятельности педагога сферы физкультурного образования : учебно-методическое пособие / С. В. Ким ; </w:t>
            </w:r>
            <w:proofErr w:type="spellStart"/>
            <w:r w:rsidRPr="00124EF3">
              <w:rPr>
                <w:rFonts w:ascii="Times New Roman" w:eastAsia="Times New Roman" w:hAnsi="Times New Roman" w:cs="Times New Roman"/>
                <w:sz w:val="24"/>
                <w:szCs w:val="24"/>
              </w:rPr>
              <w:t>СПбГАФК</w:t>
            </w:r>
            <w:proofErr w:type="spellEnd"/>
            <w:r w:rsidRPr="00124EF3">
              <w:rPr>
                <w:rFonts w:ascii="Times New Roman" w:eastAsia="Times New Roman" w:hAnsi="Times New Roman" w:cs="Times New Roman"/>
                <w:sz w:val="24"/>
                <w:szCs w:val="24"/>
              </w:rPr>
              <w:t xml:space="preserve">. - Санкт-Петербург, 2003. - Библиогр.: с. 194-197. - ISBN 5-94988-022-6. - Текст : электронный // Электронно-библиотечная система ЭЛМАРК (МГАФК) : [сайт]. — </w:t>
            </w:r>
            <w:hyperlink r:id="rId12" w:history="1">
              <w:r w:rsidRPr="00124EF3">
                <w:rPr>
                  <w:rFonts w:ascii="Times New Roman" w:eastAsia="Times New Roman" w:hAnsi="Times New Roman" w:cs="Times New Roman"/>
                  <w:color w:val="0000FF"/>
                  <w:sz w:val="24"/>
                  <w:szCs w:val="24"/>
                  <w:u w:val="single"/>
                </w:rPr>
                <w:t>URL: http://lib.mgafk.ru</w:t>
              </w:r>
            </w:hyperlink>
            <w:r w:rsidRPr="00124EF3">
              <w:rPr>
                <w:rFonts w:ascii="Times New Roman" w:eastAsia="Times New Roman" w:hAnsi="Times New Roman" w:cs="Times New Roman"/>
                <w:sz w:val="24"/>
                <w:szCs w:val="24"/>
              </w:rPr>
              <w:t xml:space="preserve"> (дата обращения: 08.10.</w:t>
            </w:r>
            <w:r w:rsidR="00BD1134" w:rsidRPr="00124EF3">
              <w:rPr>
                <w:rFonts w:ascii="Times New Roman" w:eastAsia="Times New Roman" w:hAnsi="Times New Roman" w:cs="Times New Roman"/>
                <w:sz w:val="24"/>
                <w:szCs w:val="24"/>
              </w:rPr>
              <w:t>2022</w:t>
            </w:r>
            <w:r w:rsidRPr="00124EF3">
              <w:rPr>
                <w:rFonts w:ascii="Times New Roman" w:eastAsia="Times New Roman" w:hAnsi="Times New Roman" w:cs="Times New Roman"/>
                <w:sz w:val="24"/>
                <w:szCs w:val="24"/>
              </w:rPr>
              <w:t xml:space="preserve">). — Режим доступа: для </w:t>
            </w:r>
            <w:proofErr w:type="spellStart"/>
            <w:r w:rsidRPr="00124EF3">
              <w:rPr>
                <w:rFonts w:ascii="Times New Roman" w:eastAsia="Times New Roman" w:hAnsi="Times New Roman" w:cs="Times New Roman"/>
                <w:sz w:val="24"/>
                <w:szCs w:val="24"/>
              </w:rPr>
              <w:t>авторизир</w:t>
            </w:r>
            <w:proofErr w:type="spellEnd"/>
            <w:r w:rsidRPr="00124EF3">
              <w:rPr>
                <w:rFonts w:ascii="Times New Roman" w:eastAsia="Times New Roman" w:hAnsi="Times New Roman" w:cs="Times New Roman"/>
                <w:sz w:val="24"/>
                <w:szCs w:val="24"/>
              </w:rPr>
              <w:t>. пользователей</w:t>
            </w:r>
          </w:p>
        </w:tc>
        <w:tc>
          <w:tcPr>
            <w:tcW w:w="1381" w:type="dxa"/>
            <w:tcBorders>
              <w:top w:val="single" w:sz="4" w:space="0" w:color="auto"/>
              <w:left w:val="single" w:sz="4" w:space="0" w:color="auto"/>
              <w:bottom w:val="single" w:sz="4" w:space="0" w:color="auto"/>
              <w:right w:val="single" w:sz="4" w:space="0" w:color="auto"/>
            </w:tcBorders>
          </w:tcPr>
          <w:p w14:paraId="7C692097"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6814367E"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lang w:eastAsia="en-US"/>
              </w:rPr>
              <w:t>-</w:t>
            </w:r>
          </w:p>
        </w:tc>
      </w:tr>
      <w:tr w:rsidR="00763FD7" w:rsidRPr="00124EF3" w14:paraId="51D342BE"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shd w:val="clear" w:color="auto" w:fill="auto"/>
          </w:tcPr>
          <w:p w14:paraId="1A3221D0"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1047E016" w14:textId="77777777" w:rsidR="00763FD7" w:rsidRPr="00124EF3" w:rsidRDefault="00763FD7" w:rsidP="00763FD7">
            <w:pPr>
              <w:spacing w:after="0" w:line="240" w:lineRule="auto"/>
              <w:jc w:val="both"/>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Васильков А. А.</w:t>
            </w:r>
            <w:r w:rsidRPr="00124EF3">
              <w:rPr>
                <w:rFonts w:ascii="Times New Roman" w:eastAsia="Times New Roman" w:hAnsi="Times New Roman" w:cs="Times New Roman"/>
                <w:sz w:val="24"/>
                <w:szCs w:val="24"/>
              </w:rPr>
              <w:t xml:space="preserve"> Теория и методика физического воспитания: учебник / А. А. Васильков. - Ростов н/Д: Феникс, 2008. - 381 с. </w:t>
            </w:r>
          </w:p>
        </w:tc>
        <w:tc>
          <w:tcPr>
            <w:tcW w:w="1381" w:type="dxa"/>
            <w:tcBorders>
              <w:top w:val="single" w:sz="4" w:space="0" w:color="auto"/>
              <w:left w:val="single" w:sz="4" w:space="0" w:color="auto"/>
              <w:bottom w:val="single" w:sz="4" w:space="0" w:color="auto"/>
              <w:right w:val="single" w:sz="4" w:space="0" w:color="auto"/>
            </w:tcBorders>
          </w:tcPr>
          <w:p w14:paraId="306C7653" w14:textId="77777777" w:rsidR="00763FD7" w:rsidRPr="00124EF3" w:rsidRDefault="00763FD7" w:rsidP="00763FD7">
            <w:pPr>
              <w:suppressAutoHyphens/>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2</w:t>
            </w:r>
          </w:p>
        </w:tc>
        <w:tc>
          <w:tcPr>
            <w:tcW w:w="1099" w:type="dxa"/>
            <w:tcBorders>
              <w:top w:val="single" w:sz="4" w:space="0" w:color="auto"/>
              <w:left w:val="single" w:sz="4" w:space="0" w:color="auto"/>
              <w:bottom w:val="single" w:sz="4" w:space="0" w:color="auto"/>
              <w:right w:val="single" w:sz="4" w:space="0" w:color="auto"/>
            </w:tcBorders>
          </w:tcPr>
          <w:p w14:paraId="4C0408D2"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w:t>
            </w:r>
          </w:p>
        </w:tc>
      </w:tr>
      <w:tr w:rsidR="00763FD7" w:rsidRPr="00124EF3" w14:paraId="25F70FCC"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30B466CA"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13D81F37" w14:textId="77777777" w:rsidR="00763FD7" w:rsidRPr="00124EF3" w:rsidRDefault="00763FD7" w:rsidP="00763FD7">
            <w:pPr>
              <w:spacing w:after="0" w:line="240" w:lineRule="auto"/>
              <w:jc w:val="both"/>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Пономарев Н. А.</w:t>
            </w:r>
            <w:r w:rsidRPr="00124EF3">
              <w:rPr>
                <w:rFonts w:ascii="Times New Roman" w:eastAsia="Times New Roman" w:hAnsi="Times New Roman" w:cs="Times New Roman"/>
                <w:sz w:val="24"/>
                <w:szCs w:val="24"/>
              </w:rPr>
              <w:t xml:space="preserve">  Методы научных исследований: учебно-методическое пособие / Н. А. Пономарев; </w:t>
            </w:r>
            <w:proofErr w:type="spellStart"/>
            <w:r w:rsidRPr="00124EF3">
              <w:rPr>
                <w:rFonts w:ascii="Times New Roman" w:eastAsia="Times New Roman" w:hAnsi="Times New Roman" w:cs="Times New Roman"/>
                <w:sz w:val="24"/>
                <w:szCs w:val="24"/>
              </w:rPr>
              <w:t>СПбГУФК</w:t>
            </w:r>
            <w:proofErr w:type="spellEnd"/>
            <w:r w:rsidRPr="00124EF3">
              <w:rPr>
                <w:rFonts w:ascii="Times New Roman" w:eastAsia="Times New Roman" w:hAnsi="Times New Roman" w:cs="Times New Roman"/>
                <w:sz w:val="24"/>
                <w:szCs w:val="24"/>
              </w:rPr>
              <w:t xml:space="preserve">. - СПб., 2008. - 163 с. </w:t>
            </w:r>
          </w:p>
        </w:tc>
        <w:tc>
          <w:tcPr>
            <w:tcW w:w="1381" w:type="dxa"/>
            <w:tcBorders>
              <w:top w:val="single" w:sz="4" w:space="0" w:color="auto"/>
              <w:left w:val="single" w:sz="4" w:space="0" w:color="auto"/>
              <w:bottom w:val="single" w:sz="4" w:space="0" w:color="auto"/>
              <w:right w:val="single" w:sz="4" w:space="0" w:color="auto"/>
            </w:tcBorders>
          </w:tcPr>
          <w:p w14:paraId="65322D90" w14:textId="77777777" w:rsidR="00763FD7" w:rsidRPr="00124EF3" w:rsidRDefault="00763FD7" w:rsidP="00763FD7">
            <w:pPr>
              <w:suppressAutoHyphens/>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510ACA13"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w:t>
            </w:r>
          </w:p>
        </w:tc>
      </w:tr>
      <w:tr w:rsidR="00763FD7" w:rsidRPr="00124EF3" w14:paraId="231C7114"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1225D73C"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50BECF45" w14:textId="77777777" w:rsidR="00763FD7" w:rsidRPr="00124EF3" w:rsidRDefault="00763FD7" w:rsidP="00763FD7">
            <w:pPr>
              <w:spacing w:after="0" w:line="240" w:lineRule="auto"/>
              <w:jc w:val="both"/>
              <w:rPr>
                <w:rFonts w:ascii="Times New Roman" w:eastAsia="Times New Roman" w:hAnsi="Times New Roman" w:cs="Times New Roman"/>
                <w:color w:val="000000" w:themeColor="text1"/>
                <w:sz w:val="24"/>
                <w:szCs w:val="24"/>
              </w:rPr>
            </w:pPr>
            <w:proofErr w:type="spellStart"/>
            <w:r w:rsidRPr="00124EF3">
              <w:rPr>
                <w:rFonts w:ascii="Times New Roman" w:eastAsia="Times New Roman" w:hAnsi="Times New Roman" w:cs="Times New Roman"/>
                <w:bCs/>
                <w:color w:val="000000" w:themeColor="text1"/>
                <w:sz w:val="24"/>
                <w:szCs w:val="24"/>
              </w:rPr>
              <w:t>Селуянов</w:t>
            </w:r>
            <w:proofErr w:type="spellEnd"/>
            <w:r w:rsidRPr="00124EF3">
              <w:rPr>
                <w:rFonts w:ascii="Times New Roman" w:eastAsia="Times New Roman" w:hAnsi="Times New Roman" w:cs="Times New Roman"/>
                <w:bCs/>
                <w:color w:val="000000" w:themeColor="text1"/>
                <w:sz w:val="24"/>
                <w:szCs w:val="24"/>
              </w:rPr>
              <w:t xml:space="preserve"> В. Н.</w:t>
            </w:r>
            <w:r w:rsidRPr="00124EF3">
              <w:rPr>
                <w:rFonts w:ascii="Times New Roman" w:eastAsia="Times New Roman" w:hAnsi="Times New Roman" w:cs="Times New Roman"/>
                <w:color w:val="000000" w:themeColor="text1"/>
                <w:sz w:val="24"/>
                <w:szCs w:val="24"/>
              </w:rPr>
              <w:t xml:space="preserve"> Научно-методическая деятельность: учебник / В. Н. </w:t>
            </w:r>
            <w:proofErr w:type="spellStart"/>
            <w:r w:rsidRPr="00124EF3">
              <w:rPr>
                <w:rFonts w:ascii="Times New Roman" w:eastAsia="Times New Roman" w:hAnsi="Times New Roman" w:cs="Times New Roman"/>
                <w:color w:val="000000" w:themeColor="text1"/>
                <w:sz w:val="24"/>
                <w:szCs w:val="24"/>
              </w:rPr>
              <w:t>Селуянов</w:t>
            </w:r>
            <w:proofErr w:type="spellEnd"/>
            <w:r w:rsidRPr="00124EF3">
              <w:rPr>
                <w:rFonts w:ascii="Times New Roman" w:eastAsia="Times New Roman" w:hAnsi="Times New Roman" w:cs="Times New Roman"/>
                <w:color w:val="000000" w:themeColor="text1"/>
                <w:sz w:val="24"/>
                <w:szCs w:val="24"/>
              </w:rPr>
              <w:t xml:space="preserve">, М. П. Шестаков, И. П. </w:t>
            </w:r>
            <w:proofErr w:type="spellStart"/>
            <w:r w:rsidRPr="00124EF3">
              <w:rPr>
                <w:rFonts w:ascii="Times New Roman" w:eastAsia="Times New Roman" w:hAnsi="Times New Roman" w:cs="Times New Roman"/>
                <w:color w:val="000000" w:themeColor="text1"/>
                <w:sz w:val="24"/>
                <w:szCs w:val="24"/>
              </w:rPr>
              <w:t>Космина</w:t>
            </w:r>
            <w:proofErr w:type="spellEnd"/>
            <w:r w:rsidRPr="00124EF3">
              <w:rPr>
                <w:rFonts w:ascii="Times New Roman" w:eastAsia="Times New Roman" w:hAnsi="Times New Roman" w:cs="Times New Roman"/>
                <w:color w:val="000000" w:themeColor="text1"/>
                <w:sz w:val="24"/>
                <w:szCs w:val="24"/>
              </w:rPr>
              <w:t>. - М.: Флинта: Наука, 2005. - 287 с.</w:t>
            </w:r>
          </w:p>
        </w:tc>
        <w:tc>
          <w:tcPr>
            <w:tcW w:w="1381" w:type="dxa"/>
            <w:tcBorders>
              <w:top w:val="single" w:sz="4" w:space="0" w:color="auto"/>
              <w:left w:val="single" w:sz="4" w:space="0" w:color="auto"/>
              <w:bottom w:val="single" w:sz="4" w:space="0" w:color="auto"/>
              <w:right w:val="single" w:sz="4" w:space="0" w:color="auto"/>
            </w:tcBorders>
          </w:tcPr>
          <w:p w14:paraId="432265EE"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54</w:t>
            </w:r>
          </w:p>
        </w:tc>
        <w:tc>
          <w:tcPr>
            <w:tcW w:w="1099" w:type="dxa"/>
            <w:tcBorders>
              <w:top w:val="single" w:sz="4" w:space="0" w:color="auto"/>
              <w:left w:val="single" w:sz="4" w:space="0" w:color="auto"/>
              <w:bottom w:val="single" w:sz="4" w:space="0" w:color="auto"/>
              <w:right w:val="single" w:sz="4" w:space="0" w:color="auto"/>
            </w:tcBorders>
          </w:tcPr>
          <w:p w14:paraId="19AD2977"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7F3E345B"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152AE49C"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2990EE12" w14:textId="77777777" w:rsidR="00763FD7" w:rsidRPr="00124EF3" w:rsidRDefault="00763FD7" w:rsidP="00763FD7">
            <w:pPr>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Тихомиров А. К. </w:t>
            </w:r>
            <w:r w:rsidRPr="00124EF3">
              <w:rPr>
                <w:rFonts w:ascii="Times New Roman" w:eastAsia="Times New Roman" w:hAnsi="Times New Roman" w:cs="Times New Roman"/>
                <w:color w:val="000000" w:themeColor="text1"/>
                <w:sz w:val="24"/>
                <w:szCs w:val="24"/>
              </w:rPr>
              <w:t xml:space="preserve">   Проблема интегративного контроля в спорте: монография / А. К. Тихомиров; МГАФК. – Малаховка, 2005. – 373 с. </w:t>
            </w:r>
          </w:p>
        </w:tc>
        <w:tc>
          <w:tcPr>
            <w:tcW w:w="1381" w:type="dxa"/>
            <w:tcBorders>
              <w:top w:val="single" w:sz="4" w:space="0" w:color="auto"/>
              <w:left w:val="single" w:sz="4" w:space="0" w:color="auto"/>
              <w:bottom w:val="single" w:sz="4" w:space="0" w:color="auto"/>
              <w:right w:val="single" w:sz="4" w:space="0" w:color="auto"/>
            </w:tcBorders>
          </w:tcPr>
          <w:p w14:paraId="3809E143"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6E138E12"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33DAE5ED"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106B95F3"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0A644DBE" w14:textId="2D6BFA0B" w:rsidR="00763FD7" w:rsidRPr="00124EF3" w:rsidRDefault="00763FD7" w:rsidP="00763FD7">
            <w:pPr>
              <w:widowControl w:val="0"/>
              <w:suppressAutoHyphens/>
              <w:spacing w:after="0" w:line="240" w:lineRule="auto"/>
              <w:jc w:val="both"/>
              <w:rPr>
                <w:rFonts w:ascii="Times New Roman" w:eastAsia="Times New Roman" w:hAnsi="Times New Roman" w:cs="Times New Roman"/>
                <w:bCs/>
                <w:color w:val="000000" w:themeColor="text1"/>
                <w:sz w:val="24"/>
                <w:szCs w:val="24"/>
              </w:rPr>
            </w:pPr>
            <w:r w:rsidRPr="00124EF3">
              <w:rPr>
                <w:rFonts w:ascii="Times New Roman" w:eastAsia="Times New Roman" w:hAnsi="Times New Roman" w:cs="Times New Roman"/>
                <w:bCs/>
                <w:color w:val="000000" w:themeColor="text1"/>
                <w:sz w:val="24"/>
                <w:szCs w:val="24"/>
              </w:rPr>
              <w:t xml:space="preserve">Тихомиров, А. К. Проблема интегративного контроля в спорте : монография / А. К. Тихомиров ; МГАФК. - Малаховка, 2005. - 373 с. : ил. - Библиогр.: с. 318-371. - Текст : электронный // Электронно-библиотечная система ЭЛМАРК (МГАФК) : [сайт]. — </w:t>
            </w:r>
            <w:hyperlink r:id="rId13" w:history="1">
              <w:r w:rsidRPr="00124EF3">
                <w:rPr>
                  <w:rFonts w:ascii="Times New Roman" w:eastAsia="Times New Roman" w:hAnsi="Times New Roman" w:cs="Times New Roman"/>
                  <w:bCs/>
                  <w:color w:val="0000FF"/>
                  <w:sz w:val="24"/>
                  <w:szCs w:val="24"/>
                  <w:u w:val="single"/>
                </w:rPr>
                <w:t>URL: http://lib.mgafk.ru</w:t>
              </w:r>
            </w:hyperlink>
            <w:r w:rsidRPr="00124EF3">
              <w:rPr>
                <w:rFonts w:ascii="Times New Roman" w:eastAsia="Times New Roman" w:hAnsi="Times New Roman" w:cs="Times New Roman"/>
                <w:bCs/>
                <w:color w:val="000000" w:themeColor="text1"/>
                <w:sz w:val="24"/>
                <w:szCs w:val="24"/>
              </w:rPr>
              <w:t xml:space="preserve"> (дата обращения: 29.10.</w:t>
            </w:r>
            <w:r w:rsidR="00BD1134" w:rsidRPr="00124EF3">
              <w:rPr>
                <w:rFonts w:ascii="Times New Roman" w:eastAsia="Times New Roman" w:hAnsi="Times New Roman" w:cs="Times New Roman"/>
                <w:bCs/>
                <w:color w:val="000000" w:themeColor="text1"/>
                <w:sz w:val="24"/>
                <w:szCs w:val="24"/>
              </w:rPr>
              <w:t>2022</w:t>
            </w:r>
            <w:r w:rsidRPr="00124EF3">
              <w:rPr>
                <w:rFonts w:ascii="Times New Roman" w:eastAsia="Times New Roman" w:hAnsi="Times New Roman" w:cs="Times New Roman"/>
                <w:bCs/>
                <w:color w:val="000000" w:themeColor="text1"/>
                <w:sz w:val="24"/>
                <w:szCs w:val="24"/>
              </w:rPr>
              <w:t xml:space="preserve">). — Режим доступа: для </w:t>
            </w:r>
            <w:proofErr w:type="spellStart"/>
            <w:r w:rsidRPr="00124EF3">
              <w:rPr>
                <w:rFonts w:ascii="Times New Roman" w:eastAsia="Times New Roman" w:hAnsi="Times New Roman" w:cs="Times New Roman"/>
                <w:bCs/>
                <w:color w:val="000000" w:themeColor="text1"/>
                <w:sz w:val="24"/>
                <w:szCs w:val="24"/>
              </w:rPr>
              <w:t>авторизир</w:t>
            </w:r>
            <w:proofErr w:type="spellEnd"/>
            <w:r w:rsidRPr="00124EF3">
              <w:rPr>
                <w:rFonts w:ascii="Times New Roman" w:eastAsia="Times New Roman" w:hAnsi="Times New Roman" w:cs="Times New Roman"/>
                <w:bCs/>
                <w:color w:val="000000" w:themeColor="text1"/>
                <w:sz w:val="24"/>
                <w:szCs w:val="24"/>
              </w:rPr>
              <w:t>. пользователей</w:t>
            </w:r>
          </w:p>
        </w:tc>
        <w:tc>
          <w:tcPr>
            <w:tcW w:w="1381" w:type="dxa"/>
            <w:tcBorders>
              <w:top w:val="single" w:sz="4" w:space="0" w:color="auto"/>
              <w:left w:val="single" w:sz="4" w:space="0" w:color="auto"/>
              <w:bottom w:val="single" w:sz="4" w:space="0" w:color="auto"/>
              <w:right w:val="single" w:sz="4" w:space="0" w:color="auto"/>
            </w:tcBorders>
          </w:tcPr>
          <w:p w14:paraId="450729EC"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3EE0098B"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21426F27"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6FB37310"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52520EF8" w14:textId="77777777" w:rsidR="00763FD7" w:rsidRPr="00124EF3" w:rsidRDefault="00763FD7" w:rsidP="00763FD7">
            <w:pPr>
              <w:suppressAutoHyphens/>
              <w:spacing w:after="0" w:line="240" w:lineRule="auto"/>
              <w:jc w:val="both"/>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 xml:space="preserve">Солопов И. Н. </w:t>
            </w:r>
            <w:r w:rsidRPr="00124EF3">
              <w:rPr>
                <w:rFonts w:ascii="Times New Roman" w:eastAsia="Times New Roman" w:hAnsi="Times New Roman" w:cs="Times New Roman"/>
                <w:sz w:val="24"/>
                <w:szCs w:val="24"/>
              </w:rPr>
              <w:t xml:space="preserve">Функциональная подготовка спортсменов: монография / И. Н. Солопов, А. И. Шамардин; </w:t>
            </w:r>
            <w:proofErr w:type="spellStart"/>
            <w:r w:rsidRPr="00124EF3">
              <w:rPr>
                <w:rFonts w:ascii="Times New Roman" w:eastAsia="Times New Roman" w:hAnsi="Times New Roman" w:cs="Times New Roman"/>
                <w:sz w:val="24"/>
                <w:szCs w:val="24"/>
              </w:rPr>
              <w:t>ВолгоградГАФК</w:t>
            </w:r>
            <w:proofErr w:type="spellEnd"/>
            <w:r w:rsidRPr="00124EF3">
              <w:rPr>
                <w:rFonts w:ascii="Times New Roman" w:eastAsia="Times New Roman" w:hAnsi="Times New Roman" w:cs="Times New Roman"/>
                <w:sz w:val="24"/>
                <w:szCs w:val="24"/>
              </w:rPr>
              <w:t xml:space="preserve">. – Волгоград: </w:t>
            </w:r>
            <w:proofErr w:type="spellStart"/>
            <w:r w:rsidRPr="00124EF3">
              <w:rPr>
                <w:rFonts w:ascii="Times New Roman" w:eastAsia="Times New Roman" w:hAnsi="Times New Roman" w:cs="Times New Roman"/>
                <w:sz w:val="24"/>
                <w:szCs w:val="24"/>
              </w:rPr>
              <w:t>Прин</w:t>
            </w:r>
            <w:proofErr w:type="spellEnd"/>
            <w:r w:rsidRPr="00124EF3">
              <w:rPr>
                <w:rFonts w:ascii="Times New Roman" w:eastAsia="Times New Roman" w:hAnsi="Times New Roman" w:cs="Times New Roman"/>
                <w:sz w:val="24"/>
                <w:szCs w:val="24"/>
              </w:rPr>
              <w:t xml:space="preserve"> Терра-Дизайн, 2003. – 262 с. </w:t>
            </w:r>
          </w:p>
        </w:tc>
        <w:tc>
          <w:tcPr>
            <w:tcW w:w="1381" w:type="dxa"/>
            <w:tcBorders>
              <w:top w:val="single" w:sz="4" w:space="0" w:color="auto"/>
              <w:left w:val="single" w:sz="4" w:space="0" w:color="auto"/>
              <w:bottom w:val="single" w:sz="4" w:space="0" w:color="auto"/>
              <w:right w:val="single" w:sz="4" w:space="0" w:color="auto"/>
            </w:tcBorders>
          </w:tcPr>
          <w:p w14:paraId="31151823" w14:textId="77777777" w:rsidR="00763FD7" w:rsidRPr="00124EF3" w:rsidRDefault="00763FD7" w:rsidP="00763FD7">
            <w:pPr>
              <w:suppressAutoHyphens/>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114BBA9A"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w:t>
            </w:r>
          </w:p>
        </w:tc>
      </w:tr>
      <w:tr w:rsidR="00763FD7" w:rsidRPr="00124EF3" w14:paraId="18B3D8DC"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0CAEF068"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2E4972F7" w14:textId="77777777" w:rsidR="00763FD7" w:rsidRPr="00124EF3" w:rsidRDefault="00763FD7" w:rsidP="00763FD7">
            <w:pPr>
              <w:spacing w:after="0" w:line="240" w:lineRule="auto"/>
              <w:jc w:val="both"/>
              <w:rPr>
                <w:rFonts w:ascii="Times New Roman" w:eastAsia="Times New Roman" w:hAnsi="Times New Roman" w:cs="Times New Roman"/>
                <w:bCs/>
                <w:sz w:val="24"/>
                <w:szCs w:val="24"/>
              </w:rPr>
            </w:pPr>
            <w:r w:rsidRPr="00124EF3">
              <w:rPr>
                <w:rFonts w:ascii="Times New Roman" w:eastAsia="Times New Roman" w:hAnsi="Times New Roman" w:cs="Times New Roman"/>
                <w:bCs/>
                <w:sz w:val="24"/>
                <w:szCs w:val="24"/>
              </w:rPr>
              <w:t xml:space="preserve">Шкляр М. Ф. </w:t>
            </w:r>
            <w:r w:rsidRPr="00124EF3">
              <w:rPr>
                <w:rFonts w:ascii="Times New Roman" w:eastAsia="Times New Roman" w:hAnsi="Times New Roman" w:cs="Times New Roman"/>
                <w:sz w:val="24"/>
                <w:szCs w:val="24"/>
              </w:rPr>
              <w:t xml:space="preserve">Основы научных исследований: учебное пособие / М. Ф. Шкляр. - 3-е изд. - М.: Дашков и К, 2009. - 243 с. </w:t>
            </w:r>
          </w:p>
        </w:tc>
        <w:tc>
          <w:tcPr>
            <w:tcW w:w="1381" w:type="dxa"/>
            <w:tcBorders>
              <w:top w:val="single" w:sz="4" w:space="0" w:color="auto"/>
              <w:left w:val="single" w:sz="4" w:space="0" w:color="auto"/>
              <w:bottom w:val="single" w:sz="4" w:space="0" w:color="auto"/>
              <w:right w:val="single" w:sz="4" w:space="0" w:color="auto"/>
            </w:tcBorders>
          </w:tcPr>
          <w:p w14:paraId="52CC3583" w14:textId="77777777" w:rsidR="00763FD7" w:rsidRPr="00124EF3" w:rsidRDefault="00763FD7" w:rsidP="00763FD7">
            <w:pPr>
              <w:suppressAutoHyphens/>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3</w:t>
            </w:r>
          </w:p>
        </w:tc>
        <w:tc>
          <w:tcPr>
            <w:tcW w:w="1099" w:type="dxa"/>
            <w:tcBorders>
              <w:top w:val="single" w:sz="4" w:space="0" w:color="auto"/>
              <w:left w:val="single" w:sz="4" w:space="0" w:color="auto"/>
              <w:bottom w:val="single" w:sz="4" w:space="0" w:color="auto"/>
              <w:right w:val="single" w:sz="4" w:space="0" w:color="auto"/>
            </w:tcBorders>
          </w:tcPr>
          <w:p w14:paraId="7F2DBCE0" w14:textId="77777777" w:rsidR="00763FD7" w:rsidRPr="00124EF3" w:rsidRDefault="00763FD7" w:rsidP="00763FD7">
            <w:pPr>
              <w:spacing w:after="0" w:line="240" w:lineRule="auto"/>
              <w:jc w:val="center"/>
              <w:rPr>
                <w:rFonts w:ascii="Times New Roman" w:eastAsia="Times New Roman" w:hAnsi="Times New Roman" w:cs="Times New Roman"/>
                <w:sz w:val="24"/>
                <w:szCs w:val="24"/>
              </w:rPr>
            </w:pPr>
            <w:r w:rsidRPr="00124EF3">
              <w:rPr>
                <w:rFonts w:ascii="Times New Roman" w:eastAsia="Times New Roman" w:hAnsi="Times New Roman" w:cs="Times New Roman"/>
                <w:sz w:val="24"/>
                <w:szCs w:val="24"/>
              </w:rPr>
              <w:t>-</w:t>
            </w:r>
          </w:p>
        </w:tc>
      </w:tr>
      <w:tr w:rsidR="00763FD7" w:rsidRPr="00124EF3" w14:paraId="30064FEA"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46933096"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17BBBAF8" w14:textId="7AFB0F10" w:rsidR="00763FD7" w:rsidRPr="00124EF3" w:rsidRDefault="00763FD7" w:rsidP="00763FD7">
            <w:pPr>
              <w:spacing w:before="100" w:beforeAutospacing="1" w:after="100" w:afterAutospacing="1" w:line="240" w:lineRule="auto"/>
              <w:jc w:val="both"/>
              <w:rPr>
                <w:rFonts w:ascii="Times New Roman" w:eastAsia="Times New Roman" w:hAnsi="Times New Roman" w:cs="Times New Roman"/>
                <w:sz w:val="24"/>
                <w:szCs w:val="24"/>
              </w:rPr>
            </w:pPr>
            <w:r w:rsidRPr="00124EF3">
              <w:rPr>
                <w:rFonts w:ascii="Times New Roman" w:eastAsia="Times New Roman" w:hAnsi="Times New Roman" w:cs="Times New Roman"/>
                <w:bCs/>
                <w:sz w:val="24"/>
                <w:szCs w:val="24"/>
              </w:rPr>
              <w:t xml:space="preserve">Николаев, А. Н. </w:t>
            </w:r>
            <w:r w:rsidRPr="00124EF3">
              <w:rPr>
                <w:rFonts w:ascii="Times New Roman" w:eastAsia="Times New Roman" w:hAnsi="Times New Roman" w:cs="Times New Roman"/>
                <w:sz w:val="24"/>
                <w:szCs w:val="24"/>
              </w:rPr>
              <w:t xml:space="preserve">Тренер и его деятельность: методики психодиагностики : методические рекомендации / А. Н. Николаев ; </w:t>
            </w:r>
            <w:proofErr w:type="spellStart"/>
            <w:r w:rsidRPr="00124EF3">
              <w:rPr>
                <w:rFonts w:ascii="Times New Roman" w:eastAsia="Times New Roman" w:hAnsi="Times New Roman" w:cs="Times New Roman"/>
                <w:sz w:val="24"/>
                <w:szCs w:val="24"/>
              </w:rPr>
              <w:t>СПбГАФК</w:t>
            </w:r>
            <w:proofErr w:type="spellEnd"/>
            <w:r w:rsidRPr="00124EF3">
              <w:rPr>
                <w:rFonts w:ascii="Times New Roman" w:eastAsia="Times New Roman" w:hAnsi="Times New Roman" w:cs="Times New Roman"/>
                <w:sz w:val="24"/>
                <w:szCs w:val="24"/>
              </w:rPr>
              <w:t xml:space="preserve"> им. П. Ф. Лесгафта. - Санкт-Петербург, 2005. - табл. - Текст : электронный // Электронно-библиотечная система ЭЛМАРК (МГАФК) : [сайт]. — </w:t>
            </w:r>
            <w:hyperlink r:id="rId14" w:history="1">
              <w:r w:rsidRPr="00124EF3">
                <w:rPr>
                  <w:rFonts w:ascii="Times New Roman" w:eastAsia="Times New Roman" w:hAnsi="Times New Roman" w:cs="Times New Roman"/>
                  <w:color w:val="0000FF"/>
                  <w:sz w:val="24"/>
                  <w:szCs w:val="24"/>
                  <w:u w:val="single"/>
                </w:rPr>
                <w:t>URL: http://lib.mgafk.ru</w:t>
              </w:r>
            </w:hyperlink>
            <w:r w:rsidRPr="00124EF3">
              <w:rPr>
                <w:rFonts w:ascii="Times New Roman" w:eastAsia="Times New Roman" w:hAnsi="Times New Roman" w:cs="Times New Roman"/>
                <w:sz w:val="24"/>
                <w:szCs w:val="24"/>
              </w:rPr>
              <w:t xml:space="preserve"> (дата обращения: 27.10.</w:t>
            </w:r>
            <w:r w:rsidR="00BD1134" w:rsidRPr="00124EF3">
              <w:rPr>
                <w:rFonts w:ascii="Times New Roman" w:eastAsia="Times New Roman" w:hAnsi="Times New Roman" w:cs="Times New Roman"/>
                <w:sz w:val="24"/>
                <w:szCs w:val="24"/>
              </w:rPr>
              <w:t>2022</w:t>
            </w:r>
            <w:r w:rsidRPr="00124EF3">
              <w:rPr>
                <w:rFonts w:ascii="Times New Roman" w:eastAsia="Times New Roman" w:hAnsi="Times New Roman" w:cs="Times New Roman"/>
                <w:sz w:val="24"/>
                <w:szCs w:val="24"/>
              </w:rPr>
              <w:t xml:space="preserve">). — Режим доступа: для </w:t>
            </w:r>
            <w:proofErr w:type="spellStart"/>
            <w:r w:rsidRPr="00124EF3">
              <w:rPr>
                <w:rFonts w:ascii="Times New Roman" w:eastAsia="Times New Roman" w:hAnsi="Times New Roman" w:cs="Times New Roman"/>
                <w:sz w:val="24"/>
                <w:szCs w:val="24"/>
              </w:rPr>
              <w:t>авторизир</w:t>
            </w:r>
            <w:proofErr w:type="spellEnd"/>
            <w:r w:rsidRPr="00124EF3">
              <w:rPr>
                <w:rFonts w:ascii="Times New Roman" w:eastAsia="Times New Roman" w:hAnsi="Times New Roman" w:cs="Times New Roman"/>
                <w:sz w:val="24"/>
                <w:szCs w:val="24"/>
              </w:rPr>
              <w:t xml:space="preserve">. пользователей </w:t>
            </w:r>
          </w:p>
        </w:tc>
        <w:tc>
          <w:tcPr>
            <w:tcW w:w="1381" w:type="dxa"/>
            <w:tcBorders>
              <w:top w:val="single" w:sz="4" w:space="0" w:color="auto"/>
              <w:left w:val="single" w:sz="4" w:space="0" w:color="auto"/>
              <w:bottom w:val="single" w:sz="4" w:space="0" w:color="auto"/>
              <w:right w:val="single" w:sz="4" w:space="0" w:color="auto"/>
            </w:tcBorders>
          </w:tcPr>
          <w:p w14:paraId="180072B8"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643DC047"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r w:rsidR="00763FD7" w:rsidRPr="00124EF3" w14:paraId="5E402B0B" w14:textId="77777777" w:rsidTr="00A64E91">
        <w:trPr>
          <w:trHeight w:val="340"/>
        </w:trPr>
        <w:tc>
          <w:tcPr>
            <w:tcW w:w="704" w:type="dxa"/>
            <w:tcBorders>
              <w:top w:val="single" w:sz="4" w:space="0" w:color="auto"/>
              <w:left w:val="single" w:sz="4" w:space="0" w:color="auto"/>
              <w:bottom w:val="single" w:sz="4" w:space="0" w:color="auto"/>
              <w:right w:val="single" w:sz="4" w:space="0" w:color="auto"/>
            </w:tcBorders>
          </w:tcPr>
          <w:p w14:paraId="7D34A1F7" w14:textId="77777777" w:rsidR="00763FD7" w:rsidRPr="00124EF3" w:rsidRDefault="00763FD7" w:rsidP="00763FD7">
            <w:pPr>
              <w:numPr>
                <w:ilvl w:val="0"/>
                <w:numId w:val="19"/>
              </w:numPr>
              <w:spacing w:after="0" w:line="240" w:lineRule="auto"/>
              <w:ind w:hanging="720"/>
              <w:contextualSpacing/>
              <w:rPr>
                <w:rFonts w:ascii="Times New Roman" w:eastAsia="Times New Roman" w:hAnsi="Times New Roman" w:cs="Times New Roman"/>
                <w:color w:val="000000" w:themeColor="text1"/>
                <w:sz w:val="24"/>
                <w:szCs w:val="24"/>
              </w:rPr>
            </w:pPr>
          </w:p>
        </w:tc>
        <w:tc>
          <w:tcPr>
            <w:tcW w:w="6463" w:type="dxa"/>
            <w:tcBorders>
              <w:top w:val="single" w:sz="4" w:space="0" w:color="auto"/>
              <w:left w:val="single" w:sz="4" w:space="0" w:color="auto"/>
              <w:bottom w:val="single" w:sz="4" w:space="0" w:color="auto"/>
              <w:right w:val="single" w:sz="4" w:space="0" w:color="auto"/>
            </w:tcBorders>
          </w:tcPr>
          <w:p w14:paraId="67367864" w14:textId="4FCDC4B9" w:rsidR="00763FD7" w:rsidRPr="00124EF3" w:rsidRDefault="00763FD7" w:rsidP="00763FD7">
            <w:pPr>
              <w:spacing w:before="100" w:beforeAutospacing="1" w:after="100" w:afterAutospacing="1" w:line="240" w:lineRule="auto"/>
              <w:jc w:val="both"/>
              <w:rPr>
                <w:rFonts w:ascii="Times New Roman" w:eastAsia="Times New Roman" w:hAnsi="Times New Roman" w:cs="Times New Roman"/>
                <w:sz w:val="24"/>
                <w:szCs w:val="24"/>
              </w:rPr>
            </w:pPr>
            <w:r w:rsidRPr="00124EF3">
              <w:rPr>
                <w:rFonts w:ascii="Times New Roman" w:eastAsia="Times New Roman" w:hAnsi="Times New Roman" w:cs="Times New Roman"/>
                <w:bCs/>
                <w:sz w:val="24"/>
                <w:szCs w:val="24"/>
              </w:rPr>
              <w:t xml:space="preserve">Сысоев, Ю. В. </w:t>
            </w:r>
            <w:r w:rsidRPr="00124EF3">
              <w:rPr>
                <w:rFonts w:ascii="Times New Roman" w:eastAsia="Times New Roman" w:hAnsi="Times New Roman" w:cs="Times New Roman"/>
                <w:sz w:val="24"/>
                <w:szCs w:val="24"/>
              </w:rPr>
              <w:t xml:space="preserve">Педагогические основы организации и сплочения спортивного коллектива : учебное пособие / Ю. В. Сысоев ; МГАФК. - Москва, 1997. - Текст : электронный // Электронно-библиотечная система ЭЛМАРК (МГАФК) : [сайт]. — </w:t>
            </w:r>
            <w:hyperlink r:id="rId15" w:history="1">
              <w:r w:rsidRPr="00124EF3">
                <w:rPr>
                  <w:rFonts w:ascii="Times New Roman" w:eastAsia="Times New Roman" w:hAnsi="Times New Roman" w:cs="Times New Roman"/>
                  <w:color w:val="0000FF"/>
                  <w:sz w:val="24"/>
                  <w:szCs w:val="24"/>
                  <w:u w:val="single"/>
                </w:rPr>
                <w:t>URL: http://lib.mgafk.ru</w:t>
              </w:r>
            </w:hyperlink>
            <w:r w:rsidRPr="00124EF3">
              <w:rPr>
                <w:rFonts w:ascii="Times New Roman" w:eastAsia="Times New Roman" w:hAnsi="Times New Roman" w:cs="Times New Roman"/>
                <w:sz w:val="24"/>
                <w:szCs w:val="24"/>
              </w:rPr>
              <w:t xml:space="preserve"> (дата обращения: 27.10.</w:t>
            </w:r>
            <w:r w:rsidR="00BD1134" w:rsidRPr="00124EF3">
              <w:rPr>
                <w:rFonts w:ascii="Times New Roman" w:eastAsia="Times New Roman" w:hAnsi="Times New Roman" w:cs="Times New Roman"/>
                <w:sz w:val="24"/>
                <w:szCs w:val="24"/>
              </w:rPr>
              <w:t>2022</w:t>
            </w:r>
            <w:r w:rsidRPr="00124EF3">
              <w:rPr>
                <w:rFonts w:ascii="Times New Roman" w:eastAsia="Times New Roman" w:hAnsi="Times New Roman" w:cs="Times New Roman"/>
                <w:sz w:val="24"/>
                <w:szCs w:val="24"/>
              </w:rPr>
              <w:t xml:space="preserve">). — Режим доступа: для </w:t>
            </w:r>
            <w:proofErr w:type="spellStart"/>
            <w:r w:rsidRPr="00124EF3">
              <w:rPr>
                <w:rFonts w:ascii="Times New Roman" w:eastAsia="Times New Roman" w:hAnsi="Times New Roman" w:cs="Times New Roman"/>
                <w:sz w:val="24"/>
                <w:szCs w:val="24"/>
              </w:rPr>
              <w:t>авторизир</w:t>
            </w:r>
            <w:proofErr w:type="spellEnd"/>
            <w:r w:rsidRPr="00124EF3">
              <w:rPr>
                <w:rFonts w:ascii="Times New Roman" w:eastAsia="Times New Roman" w:hAnsi="Times New Roman" w:cs="Times New Roman"/>
                <w:sz w:val="24"/>
                <w:szCs w:val="24"/>
              </w:rPr>
              <w:t xml:space="preserve">. пользователей </w:t>
            </w:r>
          </w:p>
        </w:tc>
        <w:tc>
          <w:tcPr>
            <w:tcW w:w="1381" w:type="dxa"/>
            <w:tcBorders>
              <w:top w:val="single" w:sz="4" w:space="0" w:color="auto"/>
              <w:left w:val="single" w:sz="4" w:space="0" w:color="auto"/>
              <w:bottom w:val="single" w:sz="4" w:space="0" w:color="auto"/>
              <w:right w:val="single" w:sz="4" w:space="0" w:color="auto"/>
            </w:tcBorders>
          </w:tcPr>
          <w:p w14:paraId="2FB57151" w14:textId="77777777" w:rsidR="00763FD7" w:rsidRPr="00124EF3" w:rsidRDefault="00763FD7" w:rsidP="00763FD7">
            <w:pPr>
              <w:suppressAutoHyphens/>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5EC8F3DC" w14:textId="77777777" w:rsidR="00763FD7" w:rsidRPr="00124EF3" w:rsidRDefault="00763FD7" w:rsidP="00763FD7">
            <w:pPr>
              <w:spacing w:after="0" w:line="240" w:lineRule="auto"/>
              <w:jc w:val="center"/>
              <w:rPr>
                <w:rFonts w:ascii="Times New Roman" w:eastAsia="Times New Roman" w:hAnsi="Times New Roman" w:cs="Times New Roman"/>
                <w:color w:val="000000" w:themeColor="text1"/>
                <w:sz w:val="24"/>
                <w:szCs w:val="24"/>
              </w:rPr>
            </w:pPr>
            <w:r w:rsidRPr="00124EF3">
              <w:rPr>
                <w:rFonts w:ascii="Times New Roman" w:eastAsia="Times New Roman" w:hAnsi="Times New Roman" w:cs="Times New Roman"/>
                <w:color w:val="000000" w:themeColor="text1"/>
                <w:sz w:val="24"/>
                <w:szCs w:val="24"/>
              </w:rPr>
              <w:t>-</w:t>
            </w:r>
          </w:p>
        </w:tc>
      </w:tr>
    </w:tbl>
    <w:p w14:paraId="5EC022F4" w14:textId="77777777" w:rsidR="00763FD7" w:rsidRPr="00124EF3" w:rsidRDefault="00763FD7" w:rsidP="00763FD7">
      <w:pPr>
        <w:spacing w:after="0" w:line="240" w:lineRule="auto"/>
        <w:ind w:firstLine="709"/>
        <w:jc w:val="both"/>
        <w:rPr>
          <w:rFonts w:ascii="Times New Roman" w:eastAsia="Times New Roman" w:hAnsi="Times New Roman" w:cs="Times New Roman"/>
          <w:b/>
          <w:color w:val="000000" w:themeColor="text1"/>
          <w:sz w:val="24"/>
          <w:szCs w:val="24"/>
        </w:rPr>
      </w:pPr>
    </w:p>
    <w:p w14:paraId="0C09E24E" w14:textId="77777777" w:rsidR="00763FD7" w:rsidRPr="00124EF3" w:rsidRDefault="00763FD7" w:rsidP="00763FD7">
      <w:pPr>
        <w:pStyle w:val="a4"/>
        <w:widowControl w:val="0"/>
        <w:numPr>
          <w:ilvl w:val="0"/>
          <w:numId w:val="11"/>
        </w:numPr>
        <w:spacing w:after="0" w:line="240" w:lineRule="auto"/>
        <w:contextualSpacing/>
        <w:jc w:val="both"/>
        <w:rPr>
          <w:rFonts w:ascii="Times New Roman" w:hAnsi="Times New Roman"/>
          <w:b/>
          <w:color w:val="000000"/>
          <w:sz w:val="24"/>
          <w:szCs w:val="24"/>
        </w:rPr>
      </w:pPr>
      <w:r w:rsidRPr="00124EF3">
        <w:rPr>
          <w:rFonts w:ascii="Times New Roman" w:hAnsi="Times New Roman"/>
          <w:b/>
          <w:color w:val="000000"/>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05B7E758" w14:textId="77777777" w:rsidR="00C742FC" w:rsidRPr="00124EF3" w:rsidRDefault="00C742FC" w:rsidP="00C742FC">
      <w:pPr>
        <w:widowControl w:val="0"/>
        <w:numPr>
          <w:ilvl w:val="0"/>
          <w:numId w:val="36"/>
        </w:numPr>
        <w:spacing w:after="160" w:line="240" w:lineRule="auto"/>
        <w:contextualSpacing/>
        <w:jc w:val="both"/>
        <w:rPr>
          <w:rFonts w:ascii="Times New Roman" w:hAnsi="Times New Roman" w:cs="Times New Roman"/>
        </w:rPr>
      </w:pPr>
      <w:r w:rsidRPr="00124EF3">
        <w:rPr>
          <w:rFonts w:ascii="Times New Roman" w:hAnsi="Times New Roman" w:cs="Times New Roman"/>
        </w:rPr>
        <w:t xml:space="preserve">Электронная библиотечная система ЭЛМАРК (МГАФК) </w:t>
      </w:r>
      <w:hyperlink r:id="rId16" w:history="1">
        <w:r w:rsidRPr="00124EF3">
          <w:rPr>
            <w:rStyle w:val="a5"/>
            <w:rFonts w:ascii="Times New Roman" w:hAnsi="Times New Roman" w:cs="Times New Roman"/>
            <w:color w:val="0066CC"/>
            <w:lang w:val="en-US"/>
          </w:rPr>
          <w:t>http</w:t>
        </w:r>
        <w:r w:rsidRPr="00124EF3">
          <w:rPr>
            <w:rStyle w:val="a5"/>
            <w:rFonts w:ascii="Times New Roman" w:hAnsi="Times New Roman" w:cs="Times New Roman"/>
            <w:color w:val="0066CC"/>
          </w:rPr>
          <w:t>://lib.mgafk.ru</w:t>
        </w:r>
      </w:hyperlink>
    </w:p>
    <w:p w14:paraId="7B32CF7E" w14:textId="77777777" w:rsidR="00C742FC" w:rsidRPr="00124EF3" w:rsidRDefault="00C742FC" w:rsidP="00C742FC">
      <w:pPr>
        <w:widowControl w:val="0"/>
        <w:numPr>
          <w:ilvl w:val="0"/>
          <w:numId w:val="36"/>
        </w:numPr>
        <w:spacing w:after="0" w:line="240" w:lineRule="auto"/>
        <w:contextualSpacing/>
        <w:jc w:val="both"/>
        <w:rPr>
          <w:rFonts w:ascii="Times New Roman" w:hAnsi="Times New Roman" w:cs="Times New Roman"/>
          <w:color w:val="000000"/>
        </w:rPr>
      </w:pPr>
      <w:r w:rsidRPr="00124EF3">
        <w:rPr>
          <w:rFonts w:ascii="Times New Roman" w:hAnsi="Times New Roman" w:cs="Times New Roman"/>
        </w:rPr>
        <w:t xml:space="preserve">Электронно-библиотечная система </w:t>
      </w:r>
      <w:proofErr w:type="spellStart"/>
      <w:r w:rsidRPr="00124EF3">
        <w:rPr>
          <w:rFonts w:ascii="Times New Roman" w:hAnsi="Times New Roman" w:cs="Times New Roman"/>
        </w:rPr>
        <w:t>Elibrary</w:t>
      </w:r>
      <w:proofErr w:type="spellEnd"/>
      <w:r w:rsidRPr="00124EF3">
        <w:rPr>
          <w:rFonts w:ascii="Times New Roman" w:hAnsi="Times New Roman" w:cs="Times New Roman"/>
        </w:rPr>
        <w:t xml:space="preserve"> </w:t>
      </w:r>
      <w:hyperlink r:id="rId17" w:history="1">
        <w:r w:rsidRPr="00124EF3">
          <w:rPr>
            <w:rStyle w:val="a5"/>
            <w:rFonts w:ascii="Times New Roman" w:hAnsi="Times New Roman" w:cs="Times New Roman"/>
          </w:rPr>
          <w:t>https://elibrary.ru</w:t>
        </w:r>
      </w:hyperlink>
    </w:p>
    <w:p w14:paraId="674F1244" w14:textId="77777777" w:rsidR="00C742FC" w:rsidRPr="00124EF3" w:rsidRDefault="00C742FC" w:rsidP="00C742FC">
      <w:pPr>
        <w:widowControl w:val="0"/>
        <w:numPr>
          <w:ilvl w:val="0"/>
          <w:numId w:val="36"/>
        </w:numPr>
        <w:spacing w:after="0" w:line="240" w:lineRule="auto"/>
        <w:contextualSpacing/>
        <w:jc w:val="both"/>
        <w:rPr>
          <w:rFonts w:ascii="Times New Roman" w:hAnsi="Times New Roman" w:cs="Times New Roman"/>
        </w:rPr>
      </w:pPr>
      <w:r w:rsidRPr="00124EF3">
        <w:rPr>
          <w:rFonts w:ascii="Times New Roman" w:hAnsi="Times New Roman" w:cs="Times New Roman"/>
        </w:rPr>
        <w:t xml:space="preserve">Электронно-библиотечная система </w:t>
      </w:r>
      <w:proofErr w:type="spellStart"/>
      <w:r w:rsidRPr="00124EF3">
        <w:rPr>
          <w:rFonts w:ascii="Times New Roman" w:hAnsi="Times New Roman" w:cs="Times New Roman"/>
        </w:rPr>
        <w:t>IPRbooks</w:t>
      </w:r>
      <w:proofErr w:type="spellEnd"/>
      <w:r w:rsidRPr="00124EF3">
        <w:rPr>
          <w:rFonts w:ascii="Times New Roman" w:hAnsi="Times New Roman" w:cs="Times New Roman"/>
        </w:rPr>
        <w:t xml:space="preserve"> </w:t>
      </w:r>
      <w:hyperlink r:id="rId18" w:history="1">
        <w:r w:rsidRPr="00124EF3">
          <w:rPr>
            <w:rStyle w:val="a5"/>
            <w:rFonts w:ascii="Times New Roman" w:hAnsi="Times New Roman" w:cs="Times New Roman"/>
          </w:rPr>
          <w:t>http://www.iprbookshop.ru</w:t>
        </w:r>
      </w:hyperlink>
    </w:p>
    <w:p w14:paraId="5F7CB536" w14:textId="77777777" w:rsidR="00C742FC" w:rsidRPr="00124EF3" w:rsidRDefault="00C742FC" w:rsidP="00C742FC">
      <w:pPr>
        <w:widowControl w:val="0"/>
        <w:numPr>
          <w:ilvl w:val="0"/>
          <w:numId w:val="36"/>
        </w:numPr>
        <w:spacing w:after="0" w:line="240" w:lineRule="auto"/>
        <w:contextualSpacing/>
        <w:jc w:val="both"/>
        <w:rPr>
          <w:rFonts w:ascii="Times New Roman" w:hAnsi="Times New Roman" w:cs="Times New Roman"/>
        </w:rPr>
      </w:pPr>
      <w:r w:rsidRPr="00124EF3">
        <w:rPr>
          <w:rFonts w:ascii="Times New Roman" w:hAnsi="Times New Roman" w:cs="Times New Roman"/>
        </w:rPr>
        <w:t>Электронно-библиотечная система «</w:t>
      </w:r>
      <w:proofErr w:type="spellStart"/>
      <w:r w:rsidRPr="00124EF3">
        <w:rPr>
          <w:rFonts w:ascii="Times New Roman" w:hAnsi="Times New Roman" w:cs="Times New Roman"/>
        </w:rPr>
        <w:t>Юрайт</w:t>
      </w:r>
      <w:proofErr w:type="spellEnd"/>
      <w:r w:rsidRPr="00124EF3">
        <w:rPr>
          <w:rFonts w:ascii="Times New Roman" w:hAnsi="Times New Roman" w:cs="Times New Roman"/>
        </w:rPr>
        <w:t xml:space="preserve">» </w:t>
      </w:r>
      <w:hyperlink r:id="rId19" w:history="1">
        <w:r w:rsidRPr="00124EF3">
          <w:rPr>
            <w:rStyle w:val="a5"/>
            <w:rFonts w:ascii="Times New Roman" w:hAnsi="Times New Roman" w:cs="Times New Roman"/>
          </w:rPr>
          <w:t>https://biblio-online.ru</w:t>
        </w:r>
      </w:hyperlink>
    </w:p>
    <w:p w14:paraId="4E40B1C8" w14:textId="77777777" w:rsidR="00C742FC" w:rsidRPr="00124EF3" w:rsidRDefault="00C742FC" w:rsidP="00C742FC">
      <w:pPr>
        <w:widowControl w:val="0"/>
        <w:numPr>
          <w:ilvl w:val="0"/>
          <w:numId w:val="36"/>
        </w:numPr>
        <w:spacing w:after="0" w:line="240" w:lineRule="auto"/>
        <w:contextualSpacing/>
        <w:rPr>
          <w:rFonts w:ascii="Times New Roman" w:hAnsi="Times New Roman" w:cs="Times New Roman"/>
        </w:rPr>
      </w:pPr>
      <w:r w:rsidRPr="00124EF3">
        <w:rPr>
          <w:rFonts w:ascii="Times New Roman" w:hAnsi="Times New Roman" w:cs="Times New Roman"/>
        </w:rPr>
        <w:t xml:space="preserve">Электронно-библиотечная система РУКОНТ </w:t>
      </w:r>
      <w:hyperlink r:id="rId20" w:history="1">
        <w:r w:rsidRPr="00124EF3">
          <w:rPr>
            <w:rStyle w:val="a5"/>
            <w:rFonts w:ascii="Times New Roman" w:hAnsi="Times New Roman" w:cs="Times New Roman"/>
            <w:color w:val="0066CC"/>
          </w:rPr>
          <w:t>https://rucont.ru/</w:t>
        </w:r>
      </w:hyperlink>
    </w:p>
    <w:p w14:paraId="22F12557" w14:textId="77777777" w:rsidR="00C742FC" w:rsidRPr="00124EF3" w:rsidRDefault="00C742FC" w:rsidP="00C742FC">
      <w:pPr>
        <w:widowControl w:val="0"/>
        <w:numPr>
          <w:ilvl w:val="0"/>
          <w:numId w:val="36"/>
        </w:numPr>
        <w:autoSpaceDE w:val="0"/>
        <w:autoSpaceDN w:val="0"/>
        <w:adjustRightInd w:val="0"/>
        <w:spacing w:after="0" w:line="240" w:lineRule="auto"/>
        <w:contextualSpacing/>
        <w:rPr>
          <w:rFonts w:ascii="Times New Roman" w:eastAsia="Calibri" w:hAnsi="Times New Roman" w:cs="Times New Roman"/>
          <w:color w:val="2F2F2F"/>
          <w:lang w:eastAsia="en-US"/>
        </w:rPr>
      </w:pPr>
      <w:r w:rsidRPr="00124EF3">
        <w:rPr>
          <w:rFonts w:ascii="Times New Roman" w:eastAsia="Calibri" w:hAnsi="Times New Roman" w:cs="Times New Roman"/>
          <w:color w:val="2F2F2F"/>
          <w:lang w:eastAsia="en-US"/>
        </w:rPr>
        <w:t xml:space="preserve">Министерство науки и высшего образования Российской Федерации </w:t>
      </w:r>
      <w:hyperlink r:id="rId21" w:history="1">
        <w:r w:rsidRPr="00124EF3">
          <w:rPr>
            <w:rStyle w:val="a5"/>
            <w:rFonts w:ascii="Times New Roman" w:eastAsia="Calibri" w:hAnsi="Times New Roman" w:cs="Times New Roman"/>
            <w:color w:val="0066CC"/>
            <w:lang w:eastAsia="en-US"/>
          </w:rPr>
          <w:t>https://minobrnauki.gov.ru/</w:t>
        </w:r>
      </w:hyperlink>
    </w:p>
    <w:p w14:paraId="183252B9" w14:textId="77777777" w:rsidR="00C742FC" w:rsidRPr="00124EF3" w:rsidRDefault="00C742FC" w:rsidP="00C742FC">
      <w:pPr>
        <w:widowControl w:val="0"/>
        <w:numPr>
          <w:ilvl w:val="0"/>
          <w:numId w:val="36"/>
        </w:numPr>
        <w:autoSpaceDE w:val="0"/>
        <w:autoSpaceDN w:val="0"/>
        <w:adjustRightInd w:val="0"/>
        <w:spacing w:after="0" w:line="240" w:lineRule="auto"/>
        <w:contextualSpacing/>
        <w:rPr>
          <w:rFonts w:ascii="Times New Roman" w:eastAsia="Calibri" w:hAnsi="Times New Roman" w:cs="Times New Roman"/>
          <w:color w:val="2F2F2F"/>
          <w:lang w:eastAsia="en-US"/>
        </w:rPr>
      </w:pPr>
      <w:r w:rsidRPr="00124EF3">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2" w:history="1">
        <w:r w:rsidRPr="00124EF3">
          <w:rPr>
            <w:rStyle w:val="a5"/>
            <w:rFonts w:ascii="Times New Roman" w:eastAsia="Calibri" w:hAnsi="Times New Roman" w:cs="Times New Roman"/>
            <w:color w:val="0066CC"/>
            <w:lang w:eastAsia="en-US"/>
          </w:rPr>
          <w:t>http://obrnadzor.gov.ru/ru/</w:t>
        </w:r>
      </w:hyperlink>
    </w:p>
    <w:p w14:paraId="5D9C4E0F" w14:textId="77777777" w:rsidR="00C742FC" w:rsidRPr="00124EF3" w:rsidRDefault="00C742FC" w:rsidP="00C742FC">
      <w:pPr>
        <w:widowControl w:val="0"/>
        <w:numPr>
          <w:ilvl w:val="0"/>
          <w:numId w:val="36"/>
        </w:numPr>
        <w:autoSpaceDE w:val="0"/>
        <w:autoSpaceDN w:val="0"/>
        <w:adjustRightInd w:val="0"/>
        <w:spacing w:after="0" w:line="240" w:lineRule="auto"/>
        <w:contextualSpacing/>
        <w:rPr>
          <w:rFonts w:ascii="Times New Roman" w:eastAsia="Calibri" w:hAnsi="Times New Roman" w:cs="Times New Roman"/>
          <w:color w:val="2F2F2F"/>
          <w:lang w:eastAsia="en-US"/>
        </w:rPr>
      </w:pPr>
      <w:r w:rsidRPr="00124EF3">
        <w:rPr>
          <w:rFonts w:ascii="Times New Roman" w:eastAsia="Calibri" w:hAnsi="Times New Roman" w:cs="Times New Roman"/>
          <w:color w:val="2F2F2F"/>
          <w:lang w:eastAsia="en-US"/>
        </w:rPr>
        <w:t xml:space="preserve">Федеральный портал «Российское образование» </w:t>
      </w:r>
      <w:hyperlink r:id="rId23" w:history="1">
        <w:r w:rsidRPr="00124EF3">
          <w:rPr>
            <w:rStyle w:val="a5"/>
            <w:rFonts w:ascii="Times New Roman" w:eastAsia="Calibri" w:hAnsi="Times New Roman" w:cs="Times New Roman"/>
            <w:lang w:eastAsia="en-US"/>
          </w:rPr>
          <w:t>http://www.edu.ru</w:t>
        </w:r>
      </w:hyperlink>
    </w:p>
    <w:p w14:paraId="506B80E5" w14:textId="77777777" w:rsidR="00C742FC" w:rsidRPr="00124EF3" w:rsidRDefault="00C742FC" w:rsidP="00C742FC">
      <w:pPr>
        <w:widowControl w:val="0"/>
        <w:numPr>
          <w:ilvl w:val="0"/>
          <w:numId w:val="36"/>
        </w:numPr>
        <w:autoSpaceDE w:val="0"/>
        <w:autoSpaceDN w:val="0"/>
        <w:adjustRightInd w:val="0"/>
        <w:spacing w:after="0" w:line="252" w:lineRule="auto"/>
        <w:contextualSpacing/>
        <w:rPr>
          <w:rFonts w:ascii="Times New Roman" w:eastAsia="Calibri" w:hAnsi="Times New Roman" w:cs="Times New Roman"/>
          <w:color w:val="000000"/>
          <w:lang w:eastAsia="en-US"/>
        </w:rPr>
      </w:pPr>
      <w:r w:rsidRPr="00124EF3">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4" w:history="1">
        <w:r w:rsidRPr="00124EF3">
          <w:rPr>
            <w:rStyle w:val="a5"/>
            <w:rFonts w:ascii="Times New Roman" w:eastAsia="Calibri" w:hAnsi="Times New Roman" w:cs="Times New Roman"/>
            <w:lang w:eastAsia="en-US"/>
          </w:rPr>
          <w:t>http://window.edu.ru</w:t>
        </w:r>
      </w:hyperlink>
    </w:p>
    <w:p w14:paraId="473CBD2A" w14:textId="77777777" w:rsidR="00C742FC" w:rsidRPr="00124EF3" w:rsidRDefault="00C742FC" w:rsidP="00C742FC">
      <w:pPr>
        <w:widowControl w:val="0"/>
        <w:numPr>
          <w:ilvl w:val="0"/>
          <w:numId w:val="36"/>
        </w:numPr>
        <w:autoSpaceDE w:val="0"/>
        <w:autoSpaceDN w:val="0"/>
        <w:adjustRightInd w:val="0"/>
        <w:spacing w:after="0" w:line="252" w:lineRule="auto"/>
        <w:contextualSpacing/>
        <w:rPr>
          <w:rFonts w:ascii="Times New Roman" w:eastAsia="Times New Roman" w:hAnsi="Times New Roman" w:cs="Times New Roman"/>
        </w:rPr>
      </w:pPr>
      <w:r w:rsidRPr="00124EF3">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5" w:history="1">
        <w:r w:rsidRPr="00124EF3">
          <w:rPr>
            <w:rStyle w:val="a5"/>
            <w:rFonts w:ascii="Times New Roman" w:eastAsia="Calibri" w:hAnsi="Times New Roman" w:cs="Times New Roman"/>
            <w:lang w:eastAsia="en-US"/>
          </w:rPr>
          <w:t>http://fcior.edu.ru</w:t>
        </w:r>
      </w:hyperlink>
    </w:p>
    <w:p w14:paraId="0031C449" w14:textId="77777777" w:rsidR="00C742FC" w:rsidRPr="00124EF3" w:rsidRDefault="00C742FC" w:rsidP="00C742FC">
      <w:pPr>
        <w:widowControl w:val="0"/>
        <w:numPr>
          <w:ilvl w:val="0"/>
          <w:numId w:val="36"/>
        </w:numPr>
        <w:autoSpaceDE w:val="0"/>
        <w:autoSpaceDN w:val="0"/>
        <w:adjustRightInd w:val="0"/>
        <w:spacing w:after="0" w:line="252" w:lineRule="auto"/>
        <w:contextualSpacing/>
        <w:rPr>
          <w:rFonts w:ascii="Times New Roman" w:hAnsi="Times New Roman" w:cs="Times New Roman"/>
          <w:color w:val="000000"/>
        </w:rPr>
      </w:pPr>
      <w:r w:rsidRPr="00124EF3">
        <w:rPr>
          <w:rFonts w:ascii="Times New Roman" w:hAnsi="Times New Roman" w:cs="Times New Roman"/>
        </w:rPr>
        <w:t xml:space="preserve">Министерство спорта Российской Федерации </w:t>
      </w:r>
      <w:hyperlink r:id="rId26" w:history="1">
        <w:r w:rsidRPr="00124EF3">
          <w:rPr>
            <w:rStyle w:val="a5"/>
            <w:rFonts w:ascii="Times New Roman" w:hAnsi="Times New Roman" w:cs="Times New Roman"/>
            <w:color w:val="0563C1"/>
          </w:rPr>
          <w:t>https://minsport.gov.ru/</w:t>
        </w:r>
      </w:hyperlink>
    </w:p>
    <w:p w14:paraId="1043D7B3" w14:textId="77777777" w:rsidR="00C742FC" w:rsidRPr="00124EF3" w:rsidRDefault="00C742FC" w:rsidP="00C742FC">
      <w:pPr>
        <w:widowControl w:val="0"/>
        <w:numPr>
          <w:ilvl w:val="0"/>
          <w:numId w:val="36"/>
        </w:numPr>
        <w:autoSpaceDE w:val="0"/>
        <w:autoSpaceDN w:val="0"/>
        <w:adjustRightInd w:val="0"/>
        <w:spacing w:after="0" w:line="252" w:lineRule="auto"/>
        <w:contextualSpacing/>
        <w:jc w:val="both"/>
        <w:rPr>
          <w:rFonts w:ascii="Times New Roman" w:hAnsi="Times New Roman" w:cs="Times New Roman"/>
        </w:rPr>
      </w:pPr>
      <w:r w:rsidRPr="00124EF3">
        <w:rPr>
          <w:rFonts w:ascii="Times New Roman" w:hAnsi="Times New Roman" w:cs="Times New Roman"/>
          <w:color w:val="333333"/>
        </w:rPr>
        <w:t xml:space="preserve">База данных научного цитирования Web </w:t>
      </w:r>
      <w:proofErr w:type="spellStart"/>
      <w:r w:rsidRPr="00124EF3">
        <w:rPr>
          <w:rFonts w:ascii="Times New Roman" w:hAnsi="Times New Roman" w:cs="Times New Roman"/>
          <w:color w:val="333333"/>
        </w:rPr>
        <w:t>of</w:t>
      </w:r>
      <w:proofErr w:type="spellEnd"/>
      <w:r w:rsidRPr="00124EF3">
        <w:rPr>
          <w:rFonts w:ascii="Times New Roman" w:hAnsi="Times New Roman" w:cs="Times New Roman"/>
          <w:color w:val="333333"/>
        </w:rPr>
        <w:t xml:space="preserve"> Science </w:t>
      </w:r>
      <w:hyperlink r:id="rId27" w:history="1">
        <w:r w:rsidRPr="00124EF3">
          <w:rPr>
            <w:rStyle w:val="a5"/>
            <w:rFonts w:ascii="Times New Roman" w:hAnsi="Times New Roman" w:cs="Times New Roman"/>
            <w:color w:val="0563C1"/>
          </w:rPr>
          <w:t>http://wokinfo.com/</w:t>
        </w:r>
      </w:hyperlink>
    </w:p>
    <w:p w14:paraId="15B6A3D5" w14:textId="77777777" w:rsidR="00C742FC" w:rsidRPr="00124EF3" w:rsidRDefault="00C742FC" w:rsidP="00C742FC">
      <w:pPr>
        <w:widowControl w:val="0"/>
        <w:numPr>
          <w:ilvl w:val="0"/>
          <w:numId w:val="36"/>
        </w:numPr>
        <w:autoSpaceDE w:val="0"/>
        <w:autoSpaceDN w:val="0"/>
        <w:adjustRightInd w:val="0"/>
        <w:spacing w:after="0" w:line="252" w:lineRule="auto"/>
        <w:contextualSpacing/>
        <w:jc w:val="both"/>
        <w:rPr>
          <w:rFonts w:ascii="Times New Roman" w:hAnsi="Times New Roman" w:cs="Times New Roman"/>
        </w:rPr>
      </w:pPr>
      <w:r w:rsidRPr="00124EF3">
        <w:rPr>
          <w:rFonts w:ascii="Times New Roman" w:hAnsi="Times New Roman" w:cs="Times New Roman"/>
          <w:color w:val="333333"/>
        </w:rPr>
        <w:t xml:space="preserve"> Единая мультидисциплинарная реферативная база данных </w:t>
      </w:r>
      <w:proofErr w:type="spellStart"/>
      <w:r w:rsidRPr="00124EF3">
        <w:rPr>
          <w:rFonts w:ascii="Times New Roman" w:hAnsi="Times New Roman" w:cs="Times New Roman"/>
          <w:color w:val="333333"/>
        </w:rPr>
        <w:t>Scopus</w:t>
      </w:r>
      <w:proofErr w:type="spellEnd"/>
      <w:r w:rsidRPr="00124EF3">
        <w:rPr>
          <w:rFonts w:ascii="Times New Roman" w:hAnsi="Times New Roman" w:cs="Times New Roman"/>
          <w:color w:val="333333"/>
        </w:rPr>
        <w:t xml:space="preserve"> </w:t>
      </w:r>
    </w:p>
    <w:p w14:paraId="1AB7CDE5" w14:textId="77777777" w:rsidR="00C742FC" w:rsidRPr="00124EF3" w:rsidRDefault="00C742FC" w:rsidP="00C742FC">
      <w:pPr>
        <w:ind w:firstLine="709"/>
        <w:jc w:val="both"/>
        <w:rPr>
          <w:rFonts w:ascii="Times New Roman" w:hAnsi="Times New Roman" w:cs="Times New Roman"/>
          <w:color w:val="0563C1"/>
          <w:u w:val="single"/>
        </w:rPr>
      </w:pPr>
      <w:r w:rsidRPr="00124EF3">
        <w:rPr>
          <w:rFonts w:ascii="Times New Roman" w:hAnsi="Times New Roman" w:cs="Times New Roman"/>
        </w:rPr>
        <w:t xml:space="preserve">                  </w:t>
      </w:r>
      <w:hyperlink r:id="rId28" w:history="1">
        <w:r w:rsidRPr="00124EF3">
          <w:rPr>
            <w:rStyle w:val="a5"/>
            <w:rFonts w:ascii="Times New Roman" w:hAnsi="Times New Roman" w:cs="Times New Roman"/>
            <w:color w:val="0563C1"/>
          </w:rPr>
          <w:t>https://www.scopus.com/search/form.uri?display=basic</w:t>
        </w:r>
      </w:hyperlink>
    </w:p>
    <w:p w14:paraId="23E74294" w14:textId="77777777" w:rsidR="00763FD7" w:rsidRPr="00124EF3" w:rsidRDefault="00763FD7" w:rsidP="00A108A3">
      <w:pPr>
        <w:spacing w:after="0"/>
        <w:rPr>
          <w:rFonts w:ascii="Times New Roman" w:eastAsia="Times New Roman" w:hAnsi="Times New Roman" w:cs="Times New Roman"/>
          <w:b/>
          <w:color w:val="000000"/>
          <w:sz w:val="24"/>
          <w:szCs w:val="24"/>
        </w:rPr>
      </w:pPr>
    </w:p>
    <w:p w14:paraId="79F1E25B" w14:textId="77777777" w:rsidR="0012411C" w:rsidRPr="00124EF3" w:rsidRDefault="0012411C" w:rsidP="00914CEB">
      <w:pPr>
        <w:spacing w:after="0"/>
        <w:ind w:firstLine="709"/>
        <w:jc w:val="both"/>
        <w:rPr>
          <w:rFonts w:ascii="Times New Roman" w:hAnsi="Times New Roman" w:cs="Times New Roman"/>
          <w:caps/>
          <w:spacing w:val="-1"/>
          <w:sz w:val="24"/>
          <w:szCs w:val="24"/>
        </w:rPr>
      </w:pPr>
    </w:p>
    <w:p w14:paraId="4F85BEE9" w14:textId="77777777" w:rsidR="0012411C" w:rsidRPr="00124EF3" w:rsidRDefault="0012411C" w:rsidP="00914CEB">
      <w:pPr>
        <w:spacing w:after="0"/>
        <w:ind w:firstLine="709"/>
        <w:jc w:val="both"/>
        <w:rPr>
          <w:rFonts w:ascii="Times New Roman" w:hAnsi="Times New Roman" w:cs="Times New Roman"/>
          <w:b/>
          <w:color w:val="000000" w:themeColor="text1"/>
          <w:sz w:val="24"/>
          <w:szCs w:val="24"/>
        </w:rPr>
      </w:pPr>
      <w:r w:rsidRPr="00124EF3">
        <w:rPr>
          <w:rFonts w:ascii="Times New Roman" w:hAnsi="Times New Roman" w:cs="Times New Roman"/>
          <w:b/>
          <w:caps/>
          <w:spacing w:val="-1"/>
          <w:sz w:val="24"/>
          <w:szCs w:val="24"/>
        </w:rPr>
        <w:t>8. Материально-техническое обеспечение дисциплины</w:t>
      </w:r>
    </w:p>
    <w:p w14:paraId="58F9C23E" w14:textId="77777777" w:rsidR="00C50A37" w:rsidRPr="00124EF3" w:rsidRDefault="00C50A37" w:rsidP="00914CEB">
      <w:pPr>
        <w:pStyle w:val="a4"/>
        <w:shd w:val="clear" w:color="auto" w:fill="FFFFFF"/>
        <w:tabs>
          <w:tab w:val="left" w:pos="0"/>
          <w:tab w:val="left" w:pos="1134"/>
          <w:tab w:val="left" w:pos="1276"/>
        </w:tabs>
        <w:spacing w:after="0" w:line="240" w:lineRule="auto"/>
        <w:ind w:left="0" w:firstLine="709"/>
        <w:jc w:val="both"/>
        <w:rPr>
          <w:rFonts w:ascii="Times New Roman" w:hAnsi="Times New Roman"/>
          <w:color w:val="000000" w:themeColor="text1"/>
          <w:sz w:val="24"/>
          <w:szCs w:val="24"/>
        </w:rPr>
      </w:pPr>
    </w:p>
    <w:p w14:paraId="009D96F3" w14:textId="77777777" w:rsidR="00F414D7" w:rsidRPr="00124EF3" w:rsidRDefault="00F414D7" w:rsidP="00914CEB">
      <w:pPr>
        <w:pStyle w:val="a4"/>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124EF3">
        <w:rPr>
          <w:rFonts w:ascii="Times New Roman" w:hAnsi="Times New Roman"/>
          <w:color w:val="000000" w:themeColor="text1"/>
          <w:sz w:val="24"/>
          <w:szCs w:val="24"/>
        </w:rPr>
        <w:t>8.1.</w:t>
      </w:r>
      <w:r w:rsidRPr="00124EF3">
        <w:rPr>
          <w:rFonts w:ascii="Times New Roman" w:hAnsi="Times New Roman"/>
          <w:color w:val="000000" w:themeColor="text1"/>
          <w:sz w:val="24"/>
          <w:szCs w:val="24"/>
        </w:rPr>
        <w:tab/>
      </w:r>
      <w:r w:rsidRPr="00124EF3">
        <w:rPr>
          <w:rFonts w:ascii="Times New Roman" w:hAnsi="Times New Roman"/>
          <w:sz w:val="24"/>
          <w:szCs w:val="24"/>
        </w:rPr>
        <w:t>Перечень специализированных аудиторий и компьютерной техники.</w:t>
      </w:r>
    </w:p>
    <w:p w14:paraId="38B49443" w14:textId="77777777" w:rsidR="00F414D7" w:rsidRPr="00124EF3" w:rsidRDefault="00F414D7" w:rsidP="00914CEB">
      <w:pPr>
        <w:tabs>
          <w:tab w:val="left" w:pos="0"/>
        </w:tabs>
        <w:spacing w:after="0" w:line="240" w:lineRule="auto"/>
        <w:ind w:firstLine="709"/>
        <w:jc w:val="both"/>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t xml:space="preserve">Для проведения лекционных и семинарских занятий: </w:t>
      </w:r>
    </w:p>
    <w:p w14:paraId="02A899B9" w14:textId="77777777" w:rsidR="00F414D7" w:rsidRPr="00124EF3" w:rsidRDefault="00F414D7" w:rsidP="00914CEB">
      <w:pPr>
        <w:tabs>
          <w:tab w:val="left" w:pos="0"/>
        </w:tabs>
        <w:spacing w:after="0" w:line="240" w:lineRule="auto"/>
        <w:ind w:firstLine="709"/>
        <w:jc w:val="both"/>
        <w:rPr>
          <w:rFonts w:ascii="Times New Roman" w:hAnsi="Times New Roman" w:cs="Times New Roman"/>
          <w:color w:val="000000" w:themeColor="text1"/>
          <w:sz w:val="24"/>
          <w:szCs w:val="24"/>
        </w:rPr>
      </w:pPr>
      <w:r w:rsidRPr="00124EF3">
        <w:rPr>
          <w:rFonts w:ascii="Times New Roman" w:hAnsi="Times New Roman" w:cs="Times New Roman"/>
          <w:b/>
          <w:color w:val="000000" w:themeColor="text1"/>
          <w:sz w:val="24"/>
          <w:szCs w:val="24"/>
        </w:rPr>
        <w:lastRenderedPageBreak/>
        <w:t>-</w:t>
      </w:r>
      <w:r w:rsidRPr="00124EF3">
        <w:rPr>
          <w:rFonts w:ascii="Times New Roman" w:hAnsi="Times New Roman" w:cs="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191E02CF" w14:textId="77777777" w:rsidR="00F414D7" w:rsidRPr="00124EF3" w:rsidRDefault="00F414D7" w:rsidP="00914CEB">
      <w:pPr>
        <w:tabs>
          <w:tab w:val="left" w:pos="0"/>
        </w:tabs>
        <w:spacing w:after="0" w:line="240" w:lineRule="auto"/>
        <w:ind w:firstLine="709"/>
        <w:jc w:val="both"/>
        <w:rPr>
          <w:rFonts w:ascii="Times New Roman" w:hAnsi="Times New Roman" w:cs="Times New Roman"/>
          <w:color w:val="000000" w:themeColor="text1"/>
          <w:sz w:val="24"/>
          <w:szCs w:val="24"/>
        </w:rPr>
      </w:pPr>
      <w:r w:rsidRPr="00124EF3">
        <w:rPr>
          <w:rFonts w:ascii="Times New Roman" w:hAnsi="Times New Roman" w:cs="Times New Roman"/>
          <w:b/>
          <w:color w:val="000000" w:themeColor="text1"/>
          <w:sz w:val="24"/>
          <w:szCs w:val="24"/>
        </w:rPr>
        <w:t>-</w:t>
      </w:r>
      <w:r w:rsidRPr="00124EF3">
        <w:rPr>
          <w:rFonts w:ascii="Times New Roman" w:hAnsi="Times New Roman" w:cs="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w:t>
      </w:r>
      <w:r w:rsidR="00423EDD" w:rsidRPr="00124EF3">
        <w:rPr>
          <w:rFonts w:ascii="Times New Roman" w:hAnsi="Times New Roman" w:cs="Times New Roman"/>
          <w:color w:val="000000" w:themeColor="text1"/>
          <w:sz w:val="24"/>
          <w:szCs w:val="24"/>
        </w:rPr>
        <w:t>21</w:t>
      </w:r>
      <w:r w:rsidRPr="00124EF3">
        <w:rPr>
          <w:rFonts w:ascii="Times New Roman" w:hAnsi="Times New Roman" w:cs="Times New Roman"/>
          <w:color w:val="000000" w:themeColor="text1"/>
          <w:sz w:val="24"/>
          <w:szCs w:val="24"/>
        </w:rPr>
        <w:t>, № 421);</w:t>
      </w:r>
    </w:p>
    <w:p w14:paraId="2F5E864F" w14:textId="77777777" w:rsidR="00F414D7" w:rsidRPr="00124EF3" w:rsidRDefault="00F414D7" w:rsidP="00914CEB">
      <w:pPr>
        <w:tabs>
          <w:tab w:val="left" w:pos="0"/>
        </w:tabs>
        <w:spacing w:after="0" w:line="240" w:lineRule="auto"/>
        <w:ind w:firstLine="709"/>
        <w:jc w:val="both"/>
        <w:rPr>
          <w:rFonts w:ascii="Times New Roman" w:hAnsi="Times New Roman" w:cs="Times New Roman"/>
          <w:color w:val="000000" w:themeColor="text1"/>
          <w:sz w:val="24"/>
          <w:szCs w:val="24"/>
        </w:rPr>
      </w:pPr>
      <w:r w:rsidRPr="00124EF3">
        <w:rPr>
          <w:rFonts w:ascii="Times New Roman" w:hAnsi="Times New Roman" w:cs="Times New Roman"/>
          <w:b/>
          <w:color w:val="000000" w:themeColor="text1"/>
          <w:sz w:val="24"/>
          <w:szCs w:val="24"/>
        </w:rPr>
        <w:t>-</w:t>
      </w:r>
      <w:r w:rsidRPr="00124EF3">
        <w:rPr>
          <w:rFonts w:ascii="Times New Roman" w:hAnsi="Times New Roman" w:cs="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58535DA3" w14:textId="77777777" w:rsidR="00197455" w:rsidRPr="00124EF3" w:rsidRDefault="00197455" w:rsidP="00914CEB">
      <w:pPr>
        <w:spacing w:after="0"/>
        <w:ind w:firstLine="709"/>
        <w:jc w:val="both"/>
        <w:rPr>
          <w:rFonts w:ascii="Times New Roman" w:hAnsi="Times New Roman" w:cs="Times New Roman"/>
          <w:color w:val="000000" w:themeColor="text1"/>
          <w:sz w:val="24"/>
          <w:szCs w:val="24"/>
        </w:rPr>
      </w:pPr>
    </w:p>
    <w:p w14:paraId="113C275C" w14:textId="77777777" w:rsidR="00423EDD" w:rsidRPr="00124EF3" w:rsidRDefault="00423EDD" w:rsidP="00914CEB">
      <w:pPr>
        <w:spacing w:after="0"/>
        <w:ind w:firstLine="709"/>
        <w:jc w:val="both"/>
        <w:rPr>
          <w:rFonts w:ascii="Times New Roman" w:hAnsi="Times New Roman" w:cs="Times New Roman"/>
          <w:sz w:val="24"/>
          <w:szCs w:val="24"/>
        </w:rPr>
      </w:pPr>
      <w:r w:rsidRPr="00124EF3">
        <w:rPr>
          <w:rFonts w:ascii="Times New Roman" w:hAnsi="Times New Roman" w:cs="Times New Roman"/>
          <w:color w:val="000000" w:themeColor="text1"/>
          <w:sz w:val="24"/>
          <w:szCs w:val="24"/>
        </w:rPr>
        <w:t xml:space="preserve">8.2. </w:t>
      </w:r>
      <w:r w:rsidRPr="00124EF3">
        <w:rPr>
          <w:rFonts w:ascii="Times New Roman"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24EF3">
        <w:rPr>
          <w:rFonts w:ascii="Times New Roman" w:hAnsi="Times New Roman" w:cs="Times New Roman"/>
          <w:sz w:val="24"/>
          <w:szCs w:val="24"/>
        </w:rPr>
        <w:t>LibreOffice</w:t>
      </w:r>
      <w:proofErr w:type="spellEnd"/>
      <w:r w:rsidRPr="00124EF3">
        <w:rPr>
          <w:rFonts w:ascii="Times New Roman" w:hAnsi="Times New Roman" w:cs="Times New Roman"/>
          <w:sz w:val="24"/>
          <w:szCs w:val="24"/>
        </w:rPr>
        <w:t xml:space="preserve"> или одна из лицензионных версий </w:t>
      </w:r>
      <w:proofErr w:type="spellStart"/>
      <w:r w:rsidRPr="00124EF3">
        <w:rPr>
          <w:rFonts w:ascii="Times New Roman" w:hAnsi="Times New Roman" w:cs="Times New Roman"/>
          <w:sz w:val="24"/>
          <w:szCs w:val="24"/>
        </w:rPr>
        <w:t>MicrosoftOffice</w:t>
      </w:r>
      <w:proofErr w:type="spellEnd"/>
      <w:r w:rsidRPr="00124EF3">
        <w:rPr>
          <w:rFonts w:ascii="Times New Roman" w:hAnsi="Times New Roman" w:cs="Times New Roman"/>
          <w:sz w:val="24"/>
          <w:szCs w:val="24"/>
        </w:rPr>
        <w:t>.</w:t>
      </w:r>
    </w:p>
    <w:p w14:paraId="4BBEB289" w14:textId="77777777" w:rsidR="00197455" w:rsidRPr="00124EF3" w:rsidRDefault="00197455" w:rsidP="00914CEB">
      <w:pPr>
        <w:pStyle w:val="a9"/>
        <w:kinsoku w:val="0"/>
        <w:overflowPunct w:val="0"/>
        <w:spacing w:after="0"/>
        <w:ind w:right="106" w:firstLine="709"/>
        <w:jc w:val="both"/>
        <w:rPr>
          <w:rFonts w:ascii="Times New Roman" w:hAnsi="Times New Roman"/>
          <w:spacing w:val="-1"/>
          <w:sz w:val="24"/>
          <w:szCs w:val="24"/>
        </w:rPr>
      </w:pPr>
    </w:p>
    <w:p w14:paraId="6DD421DC" w14:textId="77777777" w:rsidR="00F414D7" w:rsidRPr="00124EF3" w:rsidRDefault="00F414D7" w:rsidP="00914CEB">
      <w:pPr>
        <w:pStyle w:val="a9"/>
        <w:kinsoku w:val="0"/>
        <w:overflowPunct w:val="0"/>
        <w:spacing w:after="0"/>
        <w:ind w:right="106" w:firstLine="709"/>
        <w:jc w:val="both"/>
        <w:rPr>
          <w:rFonts w:ascii="Times New Roman" w:hAnsi="Times New Roman"/>
          <w:spacing w:val="-1"/>
          <w:sz w:val="24"/>
          <w:szCs w:val="24"/>
        </w:rPr>
      </w:pPr>
      <w:r w:rsidRPr="00124EF3">
        <w:rPr>
          <w:rFonts w:ascii="Times New Roman" w:hAnsi="Times New Roman"/>
          <w:spacing w:val="-1"/>
          <w:sz w:val="24"/>
          <w:szCs w:val="24"/>
        </w:rPr>
        <w:t>8.</w:t>
      </w:r>
      <w:r w:rsidR="00423EDD" w:rsidRPr="00124EF3">
        <w:rPr>
          <w:rFonts w:ascii="Times New Roman" w:hAnsi="Times New Roman"/>
          <w:spacing w:val="-1"/>
          <w:sz w:val="24"/>
          <w:szCs w:val="24"/>
        </w:rPr>
        <w:t>3.</w:t>
      </w:r>
      <w:r w:rsidRPr="00124EF3">
        <w:rPr>
          <w:rFonts w:ascii="Times New Roman" w:hAnsi="Times New Roman"/>
          <w:spacing w:val="-1"/>
          <w:sz w:val="24"/>
          <w:szCs w:val="24"/>
        </w:rPr>
        <w:t xml:space="preserve"> Изучение дисциплины инвалидами </w:t>
      </w:r>
      <w:r w:rsidRPr="00124EF3">
        <w:rPr>
          <w:rFonts w:ascii="Times New Roman" w:hAnsi="Times New Roman"/>
          <w:sz w:val="24"/>
          <w:szCs w:val="24"/>
        </w:rPr>
        <w:t xml:space="preserve">и </w:t>
      </w:r>
      <w:r w:rsidRPr="00124EF3">
        <w:rPr>
          <w:rFonts w:ascii="Times New Roman" w:hAnsi="Times New Roman"/>
          <w:spacing w:val="-1"/>
          <w:sz w:val="24"/>
          <w:szCs w:val="24"/>
        </w:rPr>
        <w:t xml:space="preserve">обучающимися </w:t>
      </w:r>
      <w:r w:rsidRPr="00124EF3">
        <w:rPr>
          <w:rFonts w:ascii="Times New Roman" w:hAnsi="Times New Roman"/>
          <w:sz w:val="24"/>
          <w:szCs w:val="24"/>
        </w:rPr>
        <w:t xml:space="preserve">с ограниченными </w:t>
      </w:r>
      <w:r w:rsidRPr="00124EF3">
        <w:rPr>
          <w:rFonts w:ascii="Times New Roman" w:hAnsi="Times New Roman"/>
          <w:spacing w:val="-1"/>
          <w:sz w:val="24"/>
          <w:szCs w:val="24"/>
        </w:rPr>
        <w:t xml:space="preserve">возможностями здоровья осуществляется </w:t>
      </w:r>
      <w:r w:rsidRPr="00124EF3">
        <w:rPr>
          <w:rFonts w:ascii="Times New Roman" w:hAnsi="Times New Roman"/>
          <w:sz w:val="24"/>
          <w:szCs w:val="24"/>
        </w:rPr>
        <w:t xml:space="preserve">с </w:t>
      </w:r>
      <w:r w:rsidRPr="00124EF3">
        <w:rPr>
          <w:rFonts w:ascii="Times New Roman" w:hAnsi="Times New Roman"/>
          <w:spacing w:val="-1"/>
          <w:sz w:val="24"/>
          <w:szCs w:val="24"/>
        </w:rPr>
        <w:t>учетом особенностей психофизического развития, индивидуальных возможностей</w:t>
      </w:r>
      <w:r w:rsidRPr="00124EF3">
        <w:rPr>
          <w:rFonts w:ascii="Times New Roman" w:hAnsi="Times New Roman"/>
          <w:sz w:val="24"/>
          <w:szCs w:val="24"/>
        </w:rPr>
        <w:t xml:space="preserve"> и </w:t>
      </w:r>
      <w:r w:rsidRPr="00124EF3">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124EF3">
        <w:rPr>
          <w:rFonts w:ascii="Times New Roman" w:hAnsi="Times New Roman"/>
          <w:spacing w:val="-2"/>
          <w:sz w:val="24"/>
          <w:szCs w:val="24"/>
        </w:rPr>
        <w:t xml:space="preserve">доступ </w:t>
      </w:r>
      <w:r w:rsidRPr="00124EF3">
        <w:rPr>
          <w:rFonts w:ascii="Times New Roman" w:hAnsi="Times New Roman"/>
          <w:sz w:val="24"/>
          <w:szCs w:val="24"/>
        </w:rPr>
        <w:t xml:space="preserve">в </w:t>
      </w:r>
      <w:r w:rsidRPr="00124EF3">
        <w:rPr>
          <w:rFonts w:ascii="Times New Roman" w:hAnsi="Times New Roman"/>
          <w:spacing w:val="-1"/>
          <w:sz w:val="24"/>
          <w:szCs w:val="24"/>
        </w:rPr>
        <w:t xml:space="preserve">учебные помещения Академии, организованы занятия </w:t>
      </w:r>
      <w:r w:rsidRPr="00124EF3">
        <w:rPr>
          <w:rFonts w:ascii="Times New Roman" w:hAnsi="Times New Roman"/>
          <w:sz w:val="24"/>
          <w:szCs w:val="24"/>
        </w:rPr>
        <w:t xml:space="preserve">на 1 этаже главного здания. </w:t>
      </w:r>
      <w:r w:rsidRPr="00124EF3">
        <w:rPr>
          <w:rFonts w:ascii="Times New Roman" w:hAnsi="Times New Roman"/>
          <w:spacing w:val="-1"/>
          <w:sz w:val="24"/>
          <w:szCs w:val="24"/>
        </w:rPr>
        <w:t xml:space="preserve">Созданы следующие специальные условия: </w:t>
      </w:r>
    </w:p>
    <w:p w14:paraId="7E23EAEE" w14:textId="77777777" w:rsidR="00F414D7" w:rsidRPr="00124EF3" w:rsidRDefault="00F414D7" w:rsidP="00914CEB">
      <w:pPr>
        <w:pStyle w:val="a9"/>
        <w:kinsoku w:val="0"/>
        <w:overflowPunct w:val="0"/>
        <w:spacing w:after="0" w:line="240" w:lineRule="auto"/>
        <w:ind w:firstLine="709"/>
        <w:jc w:val="both"/>
        <w:rPr>
          <w:rFonts w:ascii="Times New Roman" w:hAnsi="Times New Roman"/>
          <w:i/>
          <w:iCs/>
          <w:sz w:val="24"/>
          <w:szCs w:val="24"/>
        </w:rPr>
      </w:pPr>
      <w:r w:rsidRPr="00124EF3">
        <w:rPr>
          <w:rFonts w:ascii="Times New Roman" w:hAnsi="Times New Roman"/>
          <w:i/>
          <w:iCs/>
          <w:sz w:val="24"/>
          <w:szCs w:val="24"/>
        </w:rPr>
        <w:t>8.</w:t>
      </w:r>
      <w:r w:rsidR="00423EDD" w:rsidRPr="00124EF3">
        <w:rPr>
          <w:rFonts w:ascii="Times New Roman" w:hAnsi="Times New Roman"/>
          <w:i/>
          <w:iCs/>
          <w:sz w:val="24"/>
          <w:szCs w:val="24"/>
        </w:rPr>
        <w:t>3</w:t>
      </w:r>
      <w:r w:rsidRPr="00124EF3">
        <w:rPr>
          <w:rFonts w:ascii="Times New Roman" w:hAnsi="Times New Roman"/>
          <w:i/>
          <w:iCs/>
          <w:sz w:val="24"/>
          <w:szCs w:val="24"/>
        </w:rPr>
        <w:t xml:space="preserve">.1. для </w:t>
      </w:r>
      <w:r w:rsidRPr="00124EF3">
        <w:rPr>
          <w:rFonts w:ascii="Times New Roman" w:hAnsi="Times New Roman"/>
          <w:i/>
          <w:iCs/>
          <w:spacing w:val="-1"/>
          <w:sz w:val="24"/>
          <w:szCs w:val="24"/>
        </w:rPr>
        <w:t xml:space="preserve">инвалидов </w:t>
      </w:r>
      <w:r w:rsidRPr="00124EF3">
        <w:rPr>
          <w:rFonts w:ascii="Times New Roman" w:hAnsi="Times New Roman"/>
          <w:i/>
          <w:iCs/>
          <w:sz w:val="24"/>
          <w:szCs w:val="24"/>
        </w:rPr>
        <w:t>и лиц с</w:t>
      </w:r>
      <w:r w:rsidRPr="00124EF3">
        <w:rPr>
          <w:rFonts w:ascii="Times New Roman" w:hAnsi="Times New Roman"/>
          <w:i/>
          <w:iCs/>
          <w:spacing w:val="-1"/>
          <w:sz w:val="24"/>
          <w:szCs w:val="24"/>
        </w:rPr>
        <w:t xml:space="preserve"> ограниченными возможностями</w:t>
      </w:r>
      <w:r w:rsidRPr="00124EF3">
        <w:rPr>
          <w:rFonts w:ascii="Times New Roman" w:hAnsi="Times New Roman"/>
          <w:i/>
          <w:iCs/>
          <w:sz w:val="24"/>
          <w:szCs w:val="24"/>
        </w:rPr>
        <w:t xml:space="preserve"> здоровья по зрению:</w:t>
      </w:r>
    </w:p>
    <w:p w14:paraId="42F8AFF6" w14:textId="77777777" w:rsidR="00F414D7" w:rsidRPr="00124EF3" w:rsidRDefault="00F414D7" w:rsidP="00914CEB">
      <w:pPr>
        <w:spacing w:after="0" w:line="240" w:lineRule="auto"/>
        <w:ind w:firstLine="709"/>
        <w:jc w:val="both"/>
        <w:rPr>
          <w:rFonts w:ascii="Times New Roman" w:hAnsi="Times New Roman" w:cs="Times New Roman"/>
          <w:spacing w:val="-1"/>
          <w:sz w:val="24"/>
          <w:szCs w:val="24"/>
        </w:rPr>
      </w:pPr>
      <w:r w:rsidRPr="00124EF3">
        <w:rPr>
          <w:rFonts w:ascii="Times New Roman" w:hAnsi="Times New Roman" w:cs="Times New Roman"/>
          <w:i/>
          <w:iCs/>
          <w:sz w:val="24"/>
          <w:szCs w:val="24"/>
        </w:rPr>
        <w:t xml:space="preserve">- </w:t>
      </w:r>
      <w:r w:rsidRPr="00124EF3">
        <w:rPr>
          <w:rFonts w:ascii="Times New Roman" w:hAnsi="Times New Roman" w:cs="Times New Roman"/>
          <w:iCs/>
          <w:sz w:val="24"/>
          <w:szCs w:val="24"/>
        </w:rPr>
        <w:t>о</w:t>
      </w:r>
      <w:r w:rsidRPr="00124EF3">
        <w:rPr>
          <w:rFonts w:ascii="Times New Roman" w:hAnsi="Times New Roman" w:cs="Times New Roman"/>
          <w:spacing w:val="-1"/>
          <w:sz w:val="24"/>
          <w:szCs w:val="24"/>
        </w:rPr>
        <w:t xml:space="preserve">беспечен доступ </w:t>
      </w:r>
      <w:r w:rsidRPr="00124EF3">
        <w:rPr>
          <w:rFonts w:ascii="Times New Roman" w:hAnsi="Times New Roman" w:cs="Times New Roman"/>
          <w:sz w:val="24"/>
          <w:szCs w:val="24"/>
        </w:rPr>
        <w:t xml:space="preserve">обучающихся, </w:t>
      </w:r>
      <w:r w:rsidRPr="00124EF3">
        <w:rPr>
          <w:rFonts w:ascii="Times New Roman" w:hAnsi="Times New Roman" w:cs="Times New Roman"/>
          <w:spacing w:val="-1"/>
          <w:sz w:val="24"/>
          <w:szCs w:val="24"/>
        </w:rPr>
        <w:t xml:space="preserve">являющихся слепыми или слабовидящими </w:t>
      </w:r>
      <w:r w:rsidRPr="00124EF3">
        <w:rPr>
          <w:rFonts w:ascii="Times New Roman" w:hAnsi="Times New Roman" w:cs="Times New Roman"/>
          <w:sz w:val="24"/>
          <w:szCs w:val="24"/>
        </w:rPr>
        <w:t xml:space="preserve">к </w:t>
      </w:r>
      <w:r w:rsidRPr="00124EF3">
        <w:rPr>
          <w:rFonts w:ascii="Times New Roman" w:hAnsi="Times New Roman" w:cs="Times New Roman"/>
          <w:spacing w:val="-1"/>
          <w:sz w:val="24"/>
          <w:szCs w:val="24"/>
        </w:rPr>
        <w:t>зданиям Академии;</w:t>
      </w:r>
    </w:p>
    <w:p w14:paraId="598341D0" w14:textId="77777777" w:rsidR="00F414D7" w:rsidRPr="00124EF3" w:rsidRDefault="00F414D7" w:rsidP="00914CEB">
      <w:pPr>
        <w:spacing w:after="0" w:line="240" w:lineRule="auto"/>
        <w:ind w:firstLine="709"/>
        <w:jc w:val="both"/>
        <w:rPr>
          <w:rFonts w:ascii="Times New Roman" w:hAnsi="Times New Roman" w:cs="Times New Roman"/>
          <w:sz w:val="24"/>
          <w:szCs w:val="24"/>
        </w:rPr>
      </w:pPr>
      <w:r w:rsidRPr="00124EF3">
        <w:rPr>
          <w:rFonts w:ascii="Times New Roman" w:hAnsi="Times New Roman" w:cs="Times New Roman"/>
          <w:spacing w:val="-1"/>
          <w:sz w:val="24"/>
          <w:szCs w:val="24"/>
        </w:rPr>
        <w:t xml:space="preserve">- </w:t>
      </w:r>
      <w:r w:rsidRPr="00124EF3">
        <w:rPr>
          <w:rFonts w:ascii="Times New Roman" w:hAnsi="Times New Roman" w:cs="Times New Roman"/>
          <w:iCs/>
          <w:sz w:val="24"/>
          <w:szCs w:val="24"/>
        </w:rPr>
        <w:t>э</w:t>
      </w:r>
      <w:r w:rsidRPr="00124EF3">
        <w:rPr>
          <w:rFonts w:ascii="Times New Roman" w:hAnsi="Times New Roman" w:cs="Times New Roman"/>
          <w:sz w:val="24"/>
          <w:szCs w:val="24"/>
        </w:rPr>
        <w:t xml:space="preserve">лектронный видео увеличитель "ONYX </w:t>
      </w:r>
      <w:proofErr w:type="spellStart"/>
      <w:r w:rsidRPr="00124EF3">
        <w:rPr>
          <w:rFonts w:ascii="Times New Roman" w:hAnsi="Times New Roman" w:cs="Times New Roman"/>
          <w:sz w:val="24"/>
          <w:szCs w:val="24"/>
        </w:rPr>
        <w:t>Deskset</w:t>
      </w:r>
      <w:proofErr w:type="spellEnd"/>
      <w:r w:rsidRPr="00124EF3">
        <w:rPr>
          <w:rFonts w:ascii="Times New Roman" w:hAnsi="Times New Roman" w:cs="Times New Roman"/>
          <w:sz w:val="24"/>
          <w:szCs w:val="24"/>
        </w:rPr>
        <w:t xml:space="preserve"> HD 22 (в полной комплектации);</w:t>
      </w:r>
    </w:p>
    <w:p w14:paraId="1B80B36A" w14:textId="77777777" w:rsidR="00F414D7" w:rsidRPr="00124EF3" w:rsidRDefault="00F414D7" w:rsidP="00914CEB">
      <w:pPr>
        <w:spacing w:after="0" w:line="240" w:lineRule="auto"/>
        <w:ind w:firstLine="709"/>
        <w:jc w:val="both"/>
        <w:rPr>
          <w:rFonts w:ascii="Times New Roman" w:hAnsi="Times New Roman" w:cs="Times New Roman"/>
          <w:sz w:val="24"/>
          <w:szCs w:val="24"/>
        </w:rPr>
      </w:pPr>
      <w:r w:rsidRPr="00124EF3">
        <w:rPr>
          <w:rFonts w:ascii="Times New Roman" w:hAnsi="Times New Roman" w:cs="Times New Roman"/>
          <w:b/>
          <w:sz w:val="24"/>
          <w:szCs w:val="24"/>
        </w:rPr>
        <w:t xml:space="preserve">- </w:t>
      </w:r>
      <w:r w:rsidRPr="00124EF3">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006A5879" w:rsidRPr="00124EF3">
        <w:rPr>
          <w:rFonts w:ascii="Times New Roman" w:hAnsi="Times New Roman" w:cs="Times New Roman"/>
          <w:sz w:val="24"/>
          <w:szCs w:val="24"/>
          <w:shd w:val="clear" w:color="auto" w:fill="FFFFFF"/>
        </w:rPr>
        <w:t xml:space="preserve"> </w:t>
      </w:r>
      <w:r w:rsidR="00DF0148" w:rsidRPr="00124EF3">
        <w:rPr>
          <w:rFonts w:ascii="Times New Roman" w:hAnsi="Times New Roman" w:cs="Times New Roman"/>
          <w:sz w:val="24"/>
          <w:szCs w:val="24"/>
          <w:shd w:val="clear" w:color="auto" w:fill="FFFFFF"/>
        </w:rPr>
        <w:t>«ElBrailleW14J G2;</w:t>
      </w:r>
    </w:p>
    <w:p w14:paraId="336F9DBC" w14:textId="77777777" w:rsidR="00F414D7" w:rsidRPr="00124EF3" w:rsidRDefault="00F414D7" w:rsidP="00914CEB">
      <w:pPr>
        <w:spacing w:after="0" w:line="240" w:lineRule="auto"/>
        <w:ind w:firstLine="709"/>
        <w:jc w:val="both"/>
        <w:rPr>
          <w:rFonts w:ascii="Times New Roman" w:hAnsi="Times New Roman" w:cs="Times New Roman"/>
          <w:sz w:val="24"/>
          <w:szCs w:val="24"/>
          <w:shd w:val="clear" w:color="auto" w:fill="FFFFFF"/>
        </w:rPr>
      </w:pPr>
      <w:r w:rsidRPr="00124EF3">
        <w:rPr>
          <w:rFonts w:ascii="Times New Roman" w:hAnsi="Times New Roman" w:cs="Times New Roman"/>
          <w:b/>
          <w:sz w:val="24"/>
          <w:szCs w:val="24"/>
        </w:rPr>
        <w:t>-</w:t>
      </w:r>
      <w:r w:rsidRPr="00124EF3">
        <w:rPr>
          <w:rFonts w:ascii="Times New Roman" w:hAnsi="Times New Roman" w:cs="Times New Roman"/>
          <w:sz w:val="24"/>
          <w:szCs w:val="24"/>
        </w:rPr>
        <w:t xml:space="preserve"> принтер Брайля; </w:t>
      </w:r>
    </w:p>
    <w:p w14:paraId="5C02FFED" w14:textId="77777777" w:rsidR="00F414D7" w:rsidRPr="00124EF3" w:rsidRDefault="00F414D7" w:rsidP="00914CEB">
      <w:pPr>
        <w:spacing w:after="0" w:line="240" w:lineRule="auto"/>
        <w:ind w:firstLine="709"/>
        <w:jc w:val="both"/>
        <w:rPr>
          <w:rFonts w:ascii="Times New Roman" w:hAnsi="Times New Roman" w:cs="Times New Roman"/>
          <w:color w:val="000000"/>
          <w:sz w:val="24"/>
          <w:szCs w:val="24"/>
          <w:shd w:val="clear" w:color="auto" w:fill="FEFEFE"/>
        </w:rPr>
      </w:pPr>
      <w:r w:rsidRPr="00124EF3">
        <w:rPr>
          <w:rFonts w:ascii="Times New Roman" w:hAnsi="Times New Roman" w:cs="Times New Roman"/>
          <w:b/>
          <w:sz w:val="24"/>
          <w:szCs w:val="24"/>
          <w:shd w:val="clear" w:color="auto" w:fill="FFFFFF"/>
        </w:rPr>
        <w:t xml:space="preserve">- </w:t>
      </w:r>
      <w:r w:rsidRPr="00124EF3">
        <w:rPr>
          <w:rFonts w:ascii="Times New Roman" w:hAnsi="Times New Roman" w:cs="Times New Roman"/>
          <w:color w:val="000000"/>
          <w:sz w:val="24"/>
          <w:szCs w:val="24"/>
          <w:shd w:val="clear" w:color="auto" w:fill="FEFEFE"/>
        </w:rPr>
        <w:t>портативное устройство для чтения и увеличения.</w:t>
      </w:r>
    </w:p>
    <w:p w14:paraId="7A20FDA3" w14:textId="77777777" w:rsidR="00F414D7" w:rsidRPr="00124EF3" w:rsidRDefault="00F414D7" w:rsidP="00914CEB">
      <w:pPr>
        <w:pStyle w:val="a9"/>
        <w:kinsoku w:val="0"/>
        <w:overflowPunct w:val="0"/>
        <w:spacing w:after="0" w:line="240" w:lineRule="auto"/>
        <w:ind w:firstLine="709"/>
        <w:jc w:val="both"/>
        <w:rPr>
          <w:rFonts w:ascii="Times New Roman" w:hAnsi="Times New Roman"/>
          <w:i/>
          <w:iCs/>
          <w:sz w:val="24"/>
          <w:szCs w:val="24"/>
        </w:rPr>
      </w:pPr>
      <w:r w:rsidRPr="00124EF3">
        <w:rPr>
          <w:rFonts w:ascii="Times New Roman" w:hAnsi="Times New Roman"/>
          <w:i/>
          <w:iCs/>
          <w:sz w:val="24"/>
          <w:szCs w:val="24"/>
        </w:rPr>
        <w:t>8.</w:t>
      </w:r>
      <w:r w:rsidR="00423EDD" w:rsidRPr="00124EF3">
        <w:rPr>
          <w:rFonts w:ascii="Times New Roman" w:hAnsi="Times New Roman"/>
          <w:i/>
          <w:iCs/>
          <w:sz w:val="24"/>
          <w:szCs w:val="24"/>
        </w:rPr>
        <w:t>3</w:t>
      </w:r>
      <w:r w:rsidRPr="00124EF3">
        <w:rPr>
          <w:rFonts w:ascii="Times New Roman" w:hAnsi="Times New Roman"/>
          <w:i/>
          <w:iCs/>
          <w:sz w:val="24"/>
          <w:szCs w:val="24"/>
        </w:rPr>
        <w:t xml:space="preserve">.2. для </w:t>
      </w:r>
      <w:r w:rsidRPr="00124EF3">
        <w:rPr>
          <w:rFonts w:ascii="Times New Roman" w:hAnsi="Times New Roman"/>
          <w:i/>
          <w:iCs/>
          <w:spacing w:val="-1"/>
          <w:sz w:val="24"/>
          <w:szCs w:val="24"/>
        </w:rPr>
        <w:t xml:space="preserve">инвалидов </w:t>
      </w:r>
      <w:r w:rsidRPr="00124EF3">
        <w:rPr>
          <w:rFonts w:ascii="Times New Roman" w:hAnsi="Times New Roman"/>
          <w:i/>
          <w:iCs/>
          <w:sz w:val="24"/>
          <w:szCs w:val="24"/>
        </w:rPr>
        <w:t>и лиц с</w:t>
      </w:r>
      <w:r w:rsidRPr="00124EF3">
        <w:rPr>
          <w:rFonts w:ascii="Times New Roman" w:hAnsi="Times New Roman"/>
          <w:i/>
          <w:iCs/>
          <w:spacing w:val="-1"/>
          <w:sz w:val="24"/>
          <w:szCs w:val="24"/>
        </w:rPr>
        <w:t xml:space="preserve"> ограниченными возможностями</w:t>
      </w:r>
      <w:r w:rsidRPr="00124EF3">
        <w:rPr>
          <w:rFonts w:ascii="Times New Roman" w:hAnsi="Times New Roman"/>
          <w:i/>
          <w:iCs/>
          <w:sz w:val="24"/>
          <w:szCs w:val="24"/>
        </w:rPr>
        <w:t xml:space="preserve"> здоровья по слуху:</w:t>
      </w:r>
    </w:p>
    <w:p w14:paraId="5EAF4E8C" w14:textId="77777777" w:rsidR="00F414D7" w:rsidRPr="00124EF3" w:rsidRDefault="00F414D7" w:rsidP="00914CEB">
      <w:pPr>
        <w:pStyle w:val="a9"/>
        <w:kinsoku w:val="0"/>
        <w:overflowPunct w:val="0"/>
        <w:spacing w:after="0" w:line="240" w:lineRule="auto"/>
        <w:ind w:right="113" w:firstLine="709"/>
        <w:jc w:val="both"/>
        <w:rPr>
          <w:rFonts w:ascii="Times New Roman" w:hAnsi="Times New Roman"/>
          <w:i/>
          <w:iCs/>
          <w:sz w:val="24"/>
          <w:szCs w:val="24"/>
        </w:rPr>
      </w:pPr>
      <w:r w:rsidRPr="00124EF3">
        <w:rPr>
          <w:rFonts w:ascii="Times New Roman" w:hAnsi="Times New Roman"/>
          <w:i/>
          <w:iCs/>
          <w:sz w:val="24"/>
          <w:szCs w:val="24"/>
        </w:rPr>
        <w:t xml:space="preserve">- </w:t>
      </w:r>
      <w:r w:rsidRPr="00124EF3">
        <w:rPr>
          <w:rFonts w:ascii="Times New Roman" w:hAnsi="Times New Roman"/>
          <w:sz w:val="24"/>
          <w:szCs w:val="24"/>
        </w:rPr>
        <w:t>акустическая система</w:t>
      </w:r>
      <w:r w:rsidR="006A5879" w:rsidRPr="00124EF3">
        <w:rPr>
          <w:rFonts w:ascii="Times New Roman" w:hAnsi="Times New Roman"/>
          <w:sz w:val="24"/>
          <w:szCs w:val="24"/>
        </w:rPr>
        <w:t xml:space="preserve"> </w:t>
      </w:r>
      <w:proofErr w:type="spellStart"/>
      <w:r w:rsidRPr="00124EF3">
        <w:rPr>
          <w:rFonts w:ascii="Times New Roman" w:hAnsi="Times New Roman"/>
          <w:sz w:val="24"/>
          <w:szCs w:val="24"/>
          <w:shd w:val="clear" w:color="auto" w:fill="FFFFFF"/>
        </w:rPr>
        <w:t>FrontRowtoGo</w:t>
      </w:r>
      <w:proofErr w:type="spellEnd"/>
      <w:r w:rsidRPr="00124EF3">
        <w:rPr>
          <w:rFonts w:ascii="Times New Roman" w:hAnsi="Times New Roman"/>
          <w:sz w:val="24"/>
          <w:szCs w:val="24"/>
          <w:shd w:val="clear" w:color="auto" w:fill="FFFFFF"/>
        </w:rPr>
        <w:t xml:space="preserve"> в комплекте (системы свободного звукового поля);</w:t>
      </w:r>
    </w:p>
    <w:p w14:paraId="06654647" w14:textId="77777777" w:rsidR="00F414D7" w:rsidRPr="00124EF3" w:rsidRDefault="00F414D7" w:rsidP="00914CEB">
      <w:pPr>
        <w:pStyle w:val="a9"/>
        <w:kinsoku w:val="0"/>
        <w:overflowPunct w:val="0"/>
        <w:spacing w:after="0" w:line="240" w:lineRule="auto"/>
        <w:ind w:right="114" w:firstLine="709"/>
        <w:jc w:val="both"/>
        <w:rPr>
          <w:rFonts w:ascii="Times New Roman" w:hAnsi="Times New Roman"/>
          <w:sz w:val="24"/>
          <w:szCs w:val="24"/>
          <w:shd w:val="clear" w:color="auto" w:fill="FFFFFF"/>
        </w:rPr>
      </w:pPr>
      <w:r w:rsidRPr="00124EF3">
        <w:rPr>
          <w:rFonts w:ascii="Times New Roman" w:hAnsi="Times New Roman"/>
          <w:b/>
          <w:sz w:val="24"/>
          <w:szCs w:val="24"/>
          <w:shd w:val="clear" w:color="auto" w:fill="FFFFFF"/>
        </w:rPr>
        <w:t>-</w:t>
      </w:r>
      <w:r w:rsidRPr="00124EF3">
        <w:rPr>
          <w:rFonts w:ascii="Times New Roman" w:hAnsi="Times New Roman"/>
          <w:sz w:val="24"/>
          <w:szCs w:val="24"/>
          <w:shd w:val="clear" w:color="auto" w:fill="FFFFFF"/>
        </w:rPr>
        <w:t xml:space="preserve"> FM- приёмник ARC с индукционной петлей;</w:t>
      </w:r>
    </w:p>
    <w:p w14:paraId="7645B71B" w14:textId="77777777" w:rsidR="00F414D7" w:rsidRPr="00124EF3" w:rsidRDefault="00F414D7" w:rsidP="00914CEB">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124EF3">
        <w:rPr>
          <w:rFonts w:ascii="Times New Roman" w:hAnsi="Times New Roman"/>
          <w:sz w:val="24"/>
          <w:szCs w:val="24"/>
          <w:shd w:val="clear" w:color="auto" w:fill="FFFFFF"/>
        </w:rPr>
        <w:t>- FM-передатчик AMIGO T31;</w:t>
      </w:r>
    </w:p>
    <w:p w14:paraId="6B8E722E" w14:textId="77777777" w:rsidR="00F414D7" w:rsidRPr="00124EF3" w:rsidRDefault="00F414D7" w:rsidP="00914CEB">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124EF3">
        <w:rPr>
          <w:rFonts w:ascii="Times New Roman" w:hAnsi="Times New Roman"/>
          <w:sz w:val="24"/>
          <w:szCs w:val="24"/>
          <w:shd w:val="clear" w:color="auto" w:fill="FFFFFF"/>
        </w:rPr>
        <w:t xml:space="preserve">-  </w:t>
      </w:r>
      <w:proofErr w:type="spellStart"/>
      <w:r w:rsidRPr="00124EF3">
        <w:rPr>
          <w:rFonts w:ascii="Times New Roman" w:hAnsi="Times New Roman"/>
          <w:sz w:val="24"/>
          <w:szCs w:val="24"/>
          <w:shd w:val="clear" w:color="auto" w:fill="FFFFFF"/>
        </w:rPr>
        <w:t>радиокласс</w:t>
      </w:r>
      <w:proofErr w:type="spellEnd"/>
      <w:r w:rsidRPr="00124EF3">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52BF33CA" w14:textId="77777777" w:rsidR="00F414D7" w:rsidRPr="00124EF3" w:rsidRDefault="00F414D7" w:rsidP="00914CEB">
      <w:pPr>
        <w:pStyle w:val="a9"/>
        <w:kinsoku w:val="0"/>
        <w:overflowPunct w:val="0"/>
        <w:spacing w:after="0" w:line="240" w:lineRule="auto"/>
        <w:ind w:right="114" w:firstLine="709"/>
        <w:jc w:val="both"/>
        <w:rPr>
          <w:rFonts w:ascii="Times New Roman" w:hAnsi="Times New Roman"/>
          <w:i/>
          <w:iCs/>
          <w:sz w:val="24"/>
          <w:szCs w:val="24"/>
        </w:rPr>
      </w:pPr>
      <w:r w:rsidRPr="00124EF3">
        <w:rPr>
          <w:rFonts w:ascii="Times New Roman" w:hAnsi="Times New Roman"/>
          <w:i/>
          <w:iCs/>
          <w:sz w:val="24"/>
          <w:szCs w:val="24"/>
        </w:rPr>
        <w:t>8.</w:t>
      </w:r>
      <w:r w:rsidR="00423EDD" w:rsidRPr="00124EF3">
        <w:rPr>
          <w:rFonts w:ascii="Times New Roman" w:hAnsi="Times New Roman"/>
          <w:i/>
          <w:iCs/>
          <w:sz w:val="24"/>
          <w:szCs w:val="24"/>
        </w:rPr>
        <w:t>3</w:t>
      </w:r>
      <w:r w:rsidRPr="00124EF3">
        <w:rPr>
          <w:rFonts w:ascii="Times New Roman" w:hAnsi="Times New Roman"/>
          <w:i/>
          <w:iCs/>
          <w:sz w:val="24"/>
          <w:szCs w:val="24"/>
        </w:rPr>
        <w:t xml:space="preserve">.3. для </w:t>
      </w:r>
      <w:r w:rsidRPr="00124EF3">
        <w:rPr>
          <w:rFonts w:ascii="Times New Roman" w:hAnsi="Times New Roman"/>
          <w:i/>
          <w:iCs/>
          <w:spacing w:val="-1"/>
          <w:sz w:val="24"/>
          <w:szCs w:val="24"/>
        </w:rPr>
        <w:t xml:space="preserve">инвалидов </w:t>
      </w:r>
      <w:r w:rsidRPr="00124EF3">
        <w:rPr>
          <w:rFonts w:ascii="Times New Roman" w:hAnsi="Times New Roman"/>
          <w:i/>
          <w:iCs/>
          <w:sz w:val="24"/>
          <w:szCs w:val="24"/>
        </w:rPr>
        <w:t xml:space="preserve">и лиц с </w:t>
      </w:r>
      <w:r w:rsidRPr="00124EF3">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124EF3">
        <w:rPr>
          <w:rFonts w:ascii="Times New Roman" w:hAnsi="Times New Roman"/>
          <w:i/>
          <w:iCs/>
          <w:sz w:val="24"/>
          <w:szCs w:val="24"/>
        </w:rPr>
        <w:t>аппарата:</w:t>
      </w:r>
    </w:p>
    <w:p w14:paraId="0C32A793" w14:textId="77777777" w:rsidR="00F414D7" w:rsidRPr="00124EF3" w:rsidRDefault="00F414D7" w:rsidP="00914CEB">
      <w:pPr>
        <w:pStyle w:val="a9"/>
        <w:kinsoku w:val="0"/>
        <w:overflowPunct w:val="0"/>
        <w:spacing w:after="0" w:line="240" w:lineRule="auto"/>
        <w:ind w:right="113" w:firstLine="709"/>
        <w:jc w:val="both"/>
        <w:rPr>
          <w:rFonts w:ascii="Times New Roman" w:hAnsi="Times New Roman"/>
          <w:i/>
          <w:iCs/>
          <w:sz w:val="24"/>
          <w:szCs w:val="24"/>
        </w:rPr>
      </w:pPr>
      <w:r w:rsidRPr="00124EF3">
        <w:rPr>
          <w:rFonts w:ascii="Times New Roman" w:hAnsi="Times New Roman"/>
          <w:i/>
          <w:iCs/>
          <w:sz w:val="24"/>
          <w:szCs w:val="24"/>
        </w:rPr>
        <w:t xml:space="preserve">- </w:t>
      </w:r>
      <w:r w:rsidRPr="00124EF3">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1F9322DE" w14:textId="77777777" w:rsidR="00BD1134" w:rsidRPr="00124EF3" w:rsidRDefault="00BD1134">
      <w:pPr>
        <w:rPr>
          <w:rFonts w:ascii="Times New Roman" w:hAnsi="Times New Roman" w:cs="Times New Roman"/>
          <w:i/>
          <w:color w:val="000000" w:themeColor="text1"/>
          <w:sz w:val="20"/>
          <w:szCs w:val="20"/>
        </w:rPr>
      </w:pPr>
      <w:r w:rsidRPr="00124EF3">
        <w:rPr>
          <w:rFonts w:ascii="Times New Roman" w:hAnsi="Times New Roman" w:cs="Times New Roman"/>
          <w:i/>
          <w:color w:val="000000" w:themeColor="text1"/>
          <w:sz w:val="20"/>
          <w:szCs w:val="20"/>
        </w:rPr>
        <w:br w:type="page"/>
      </w:r>
    </w:p>
    <w:p w14:paraId="0E53680E" w14:textId="15880E23" w:rsidR="001867CA" w:rsidRPr="00124EF3" w:rsidRDefault="00BD1134" w:rsidP="001867CA">
      <w:pPr>
        <w:spacing w:after="0" w:line="240" w:lineRule="auto"/>
        <w:ind w:firstLine="708"/>
        <w:jc w:val="right"/>
        <w:rPr>
          <w:rFonts w:ascii="Times New Roman" w:hAnsi="Times New Roman" w:cs="Times New Roman"/>
          <w:i/>
          <w:color w:val="000000" w:themeColor="text1"/>
          <w:sz w:val="20"/>
          <w:szCs w:val="20"/>
        </w:rPr>
      </w:pPr>
      <w:r w:rsidRPr="00124EF3">
        <w:rPr>
          <w:rFonts w:ascii="Times New Roman" w:hAnsi="Times New Roman" w:cs="Times New Roman"/>
          <w:i/>
          <w:color w:val="000000" w:themeColor="text1"/>
          <w:sz w:val="20"/>
          <w:szCs w:val="20"/>
        </w:rPr>
        <w:lastRenderedPageBreak/>
        <w:t>П</w:t>
      </w:r>
      <w:r w:rsidR="001867CA" w:rsidRPr="00124EF3">
        <w:rPr>
          <w:rFonts w:ascii="Times New Roman" w:hAnsi="Times New Roman" w:cs="Times New Roman"/>
          <w:i/>
          <w:color w:val="000000" w:themeColor="text1"/>
          <w:sz w:val="20"/>
          <w:szCs w:val="20"/>
        </w:rPr>
        <w:t>риложение к Рабочей программе дисциплины</w:t>
      </w:r>
    </w:p>
    <w:p w14:paraId="30CB96A9" w14:textId="77777777" w:rsidR="001867CA" w:rsidRPr="00124EF3" w:rsidRDefault="001867CA" w:rsidP="001867CA">
      <w:pPr>
        <w:widowControl w:val="0"/>
        <w:spacing w:after="0" w:line="240" w:lineRule="auto"/>
        <w:jc w:val="right"/>
        <w:rPr>
          <w:rFonts w:ascii="Times New Roman" w:hAnsi="Times New Roman" w:cs="Times New Roman"/>
          <w:bCs/>
          <w:i/>
          <w:color w:val="000000" w:themeColor="text1"/>
          <w:sz w:val="20"/>
          <w:szCs w:val="20"/>
        </w:rPr>
      </w:pPr>
      <w:r w:rsidRPr="00124EF3">
        <w:rPr>
          <w:rFonts w:ascii="Times New Roman" w:hAnsi="Times New Roman" w:cs="Times New Roman"/>
          <w:i/>
          <w:color w:val="000000" w:themeColor="text1"/>
          <w:sz w:val="20"/>
          <w:szCs w:val="20"/>
        </w:rPr>
        <w:t>«Профессиональные стандарты в области физической культуры и спорта»</w:t>
      </w:r>
    </w:p>
    <w:p w14:paraId="0D5FA65E" w14:textId="77777777" w:rsidR="001867CA" w:rsidRPr="00124EF3" w:rsidRDefault="001867CA" w:rsidP="001867CA">
      <w:pPr>
        <w:widowControl w:val="0"/>
        <w:spacing w:after="0" w:line="240" w:lineRule="auto"/>
        <w:jc w:val="center"/>
        <w:rPr>
          <w:rFonts w:ascii="Times New Roman" w:hAnsi="Times New Roman" w:cs="Times New Roman"/>
          <w:caps/>
          <w:color w:val="000000" w:themeColor="text1"/>
          <w:sz w:val="24"/>
          <w:szCs w:val="24"/>
        </w:rPr>
      </w:pPr>
    </w:p>
    <w:p w14:paraId="297E16E0"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 xml:space="preserve">Министерство спорта Российской Федерации </w:t>
      </w:r>
    </w:p>
    <w:p w14:paraId="65406817"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 xml:space="preserve">Федеральное государственное бюджетное образовательное учреждение </w:t>
      </w:r>
    </w:p>
    <w:p w14:paraId="72E61697"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высшего образования</w:t>
      </w:r>
    </w:p>
    <w:p w14:paraId="7FFD8FB2"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 xml:space="preserve"> «Московская государственная академия физической культуры»</w:t>
      </w:r>
    </w:p>
    <w:p w14:paraId="3D7E8EC9"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p>
    <w:p w14:paraId="3B3876E2" w14:textId="77777777" w:rsidR="001867CA" w:rsidRPr="00124EF3" w:rsidRDefault="001867CA" w:rsidP="001867CA">
      <w:pPr>
        <w:widowControl w:val="0"/>
        <w:spacing w:after="0" w:line="240" w:lineRule="auto"/>
        <w:ind w:firstLine="709"/>
        <w:jc w:val="center"/>
        <w:rPr>
          <w:rFonts w:ascii="Times New Roman" w:hAnsi="Times New Roman" w:cs="Times New Roman"/>
          <w:sz w:val="24"/>
          <w:szCs w:val="24"/>
        </w:rPr>
      </w:pPr>
      <w:r w:rsidRPr="00124EF3">
        <w:rPr>
          <w:rFonts w:ascii="Times New Roman" w:hAnsi="Times New Roman" w:cs="Times New Roman"/>
          <w:sz w:val="24"/>
          <w:szCs w:val="24"/>
        </w:rPr>
        <w:t>Кафедра Теории и методики физической культуры и спорта</w:t>
      </w:r>
    </w:p>
    <w:p w14:paraId="003588FB" w14:textId="77777777" w:rsidR="001867CA" w:rsidRPr="00124EF3" w:rsidRDefault="001867CA" w:rsidP="001867CA">
      <w:pPr>
        <w:widowControl w:val="0"/>
        <w:spacing w:after="0" w:line="240" w:lineRule="auto"/>
        <w:ind w:firstLine="709"/>
        <w:jc w:val="right"/>
        <w:rPr>
          <w:rFonts w:ascii="Times New Roman" w:hAnsi="Times New Roman" w:cs="Times New Roman"/>
          <w:sz w:val="24"/>
          <w:szCs w:val="24"/>
        </w:rPr>
      </w:pPr>
    </w:p>
    <w:p w14:paraId="3A5A64BB"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УТВЕРЖДЕНО</w:t>
      </w:r>
    </w:p>
    <w:p w14:paraId="38D72D68"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 xml:space="preserve">решением Учебно-методической комиссии     </w:t>
      </w:r>
    </w:p>
    <w:p w14:paraId="31F5AF98"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 xml:space="preserve">   протокол № 6/22 от «21» июня 2022г.</w:t>
      </w:r>
    </w:p>
    <w:p w14:paraId="395E38A1"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 xml:space="preserve">Председатель УМК, </w:t>
      </w:r>
    </w:p>
    <w:p w14:paraId="6EAF4D3B"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и. о. проректора по учебной работе</w:t>
      </w:r>
    </w:p>
    <w:p w14:paraId="5632BAFB" w14:textId="77777777" w:rsidR="00BD1134" w:rsidRPr="00124EF3" w:rsidRDefault="00BD1134" w:rsidP="00BD1134">
      <w:pPr>
        <w:spacing w:after="0" w:line="240" w:lineRule="auto"/>
        <w:jc w:val="right"/>
        <w:rPr>
          <w:rFonts w:ascii="Times New Roman" w:hAnsi="Times New Roman" w:cs="Times New Roman"/>
          <w:sz w:val="24"/>
          <w:szCs w:val="24"/>
        </w:rPr>
      </w:pPr>
      <w:r w:rsidRPr="00124EF3">
        <w:rPr>
          <w:rFonts w:ascii="Times New Roman" w:hAnsi="Times New Roman" w:cs="Times New Roman"/>
          <w:sz w:val="24"/>
          <w:szCs w:val="24"/>
        </w:rPr>
        <w:t>___________________А.С. Солнцева</w:t>
      </w:r>
    </w:p>
    <w:p w14:paraId="38248454" w14:textId="77777777" w:rsidR="001867CA" w:rsidRPr="00124EF3" w:rsidRDefault="001867CA" w:rsidP="001867CA">
      <w:pPr>
        <w:widowControl w:val="0"/>
        <w:spacing w:after="0" w:line="240" w:lineRule="auto"/>
        <w:jc w:val="center"/>
        <w:rPr>
          <w:rFonts w:ascii="Times New Roman" w:hAnsi="Times New Roman" w:cs="Times New Roman"/>
          <w:b/>
          <w:bCs/>
          <w:sz w:val="24"/>
          <w:szCs w:val="24"/>
        </w:rPr>
      </w:pPr>
    </w:p>
    <w:p w14:paraId="6BF54C13" w14:textId="77777777" w:rsidR="001867CA" w:rsidRPr="00124EF3" w:rsidRDefault="001867CA" w:rsidP="001867CA">
      <w:pPr>
        <w:widowControl w:val="0"/>
        <w:spacing w:after="0" w:line="240" w:lineRule="auto"/>
        <w:jc w:val="center"/>
        <w:rPr>
          <w:rFonts w:ascii="Times New Roman" w:hAnsi="Times New Roman" w:cs="Times New Roman"/>
          <w:b/>
          <w:bCs/>
          <w:sz w:val="24"/>
          <w:szCs w:val="24"/>
        </w:rPr>
      </w:pPr>
    </w:p>
    <w:p w14:paraId="3C7472A2" w14:textId="77777777" w:rsidR="001867CA" w:rsidRPr="00124EF3" w:rsidRDefault="001867CA" w:rsidP="001867CA">
      <w:pPr>
        <w:widowControl w:val="0"/>
        <w:spacing w:after="0" w:line="240" w:lineRule="auto"/>
        <w:jc w:val="center"/>
        <w:rPr>
          <w:rFonts w:ascii="Times New Roman" w:hAnsi="Times New Roman" w:cs="Times New Roman"/>
          <w:b/>
          <w:bCs/>
          <w:sz w:val="24"/>
          <w:szCs w:val="24"/>
        </w:rPr>
      </w:pPr>
      <w:r w:rsidRPr="00124EF3">
        <w:rPr>
          <w:rFonts w:ascii="Times New Roman" w:hAnsi="Times New Roman" w:cs="Times New Roman"/>
          <w:b/>
          <w:bCs/>
          <w:sz w:val="24"/>
          <w:szCs w:val="24"/>
        </w:rPr>
        <w:t>Фонд оценочных средств</w:t>
      </w:r>
    </w:p>
    <w:p w14:paraId="5A5E82E6" w14:textId="77777777" w:rsidR="001867CA" w:rsidRPr="00124EF3" w:rsidRDefault="001867CA" w:rsidP="001867CA">
      <w:pPr>
        <w:widowControl w:val="0"/>
        <w:spacing w:after="0" w:line="240" w:lineRule="auto"/>
        <w:jc w:val="center"/>
        <w:rPr>
          <w:rFonts w:ascii="Times New Roman" w:hAnsi="Times New Roman" w:cs="Times New Roman"/>
          <w:i/>
          <w:color w:val="000000" w:themeColor="text1"/>
          <w:sz w:val="24"/>
          <w:szCs w:val="24"/>
        </w:rPr>
      </w:pPr>
      <w:r w:rsidRPr="00124EF3">
        <w:rPr>
          <w:rFonts w:ascii="Times New Roman" w:hAnsi="Times New Roman" w:cs="Times New Roman"/>
          <w:b/>
          <w:bCs/>
          <w:sz w:val="24"/>
          <w:szCs w:val="24"/>
        </w:rPr>
        <w:t xml:space="preserve">по дисциплине </w:t>
      </w:r>
    </w:p>
    <w:p w14:paraId="76D0876B" w14:textId="77777777" w:rsidR="001867CA" w:rsidRPr="00124EF3" w:rsidRDefault="001867CA" w:rsidP="001867CA">
      <w:pPr>
        <w:spacing w:after="0" w:line="240" w:lineRule="auto"/>
        <w:ind w:firstLine="708"/>
        <w:jc w:val="right"/>
        <w:rPr>
          <w:rFonts w:ascii="Times New Roman" w:hAnsi="Times New Roman" w:cs="Times New Roman"/>
          <w:i/>
          <w:color w:val="000000" w:themeColor="text1"/>
          <w:sz w:val="24"/>
          <w:szCs w:val="24"/>
        </w:rPr>
      </w:pPr>
    </w:p>
    <w:p w14:paraId="38E81A38" w14:textId="77777777" w:rsidR="001867CA" w:rsidRPr="00124EF3" w:rsidRDefault="001867CA" w:rsidP="001867CA">
      <w:pPr>
        <w:spacing w:after="0" w:line="240" w:lineRule="auto"/>
        <w:ind w:firstLine="708"/>
        <w:jc w:val="right"/>
        <w:rPr>
          <w:rFonts w:ascii="Times New Roman" w:hAnsi="Times New Roman" w:cs="Times New Roman"/>
          <w:i/>
          <w:color w:val="000000" w:themeColor="text1"/>
          <w:sz w:val="24"/>
          <w:szCs w:val="24"/>
        </w:rPr>
      </w:pPr>
    </w:p>
    <w:p w14:paraId="3B42A40C" w14:textId="77777777" w:rsidR="001867CA" w:rsidRPr="00124EF3" w:rsidRDefault="001867CA" w:rsidP="001867CA">
      <w:pPr>
        <w:widowControl w:val="0"/>
        <w:spacing w:after="0" w:line="240" w:lineRule="auto"/>
        <w:jc w:val="center"/>
        <w:rPr>
          <w:rFonts w:ascii="Times New Roman" w:hAnsi="Times New Roman" w:cs="Times New Roman"/>
          <w:b/>
          <w:bCs/>
          <w:color w:val="000000" w:themeColor="text1"/>
          <w:sz w:val="24"/>
          <w:szCs w:val="24"/>
        </w:rPr>
      </w:pPr>
      <w:r w:rsidRPr="00124EF3">
        <w:rPr>
          <w:rFonts w:ascii="Times New Roman" w:hAnsi="Times New Roman" w:cs="Times New Roman"/>
          <w:b/>
          <w:color w:val="000000" w:themeColor="text1"/>
          <w:sz w:val="24"/>
          <w:szCs w:val="24"/>
        </w:rPr>
        <w:t>«Профессиональные стандарты в области физической культуры и спорта</w:t>
      </w:r>
    </w:p>
    <w:p w14:paraId="069C21B3" w14:textId="77777777" w:rsidR="001867CA" w:rsidRPr="00124EF3" w:rsidRDefault="001867CA" w:rsidP="001867CA">
      <w:pPr>
        <w:widowControl w:val="0"/>
        <w:spacing w:after="0" w:line="240" w:lineRule="auto"/>
        <w:jc w:val="center"/>
        <w:rPr>
          <w:rFonts w:ascii="Times New Roman" w:hAnsi="Times New Roman" w:cs="Times New Roman"/>
          <w:caps/>
          <w:color w:val="000000" w:themeColor="text1"/>
          <w:sz w:val="24"/>
          <w:szCs w:val="24"/>
        </w:rPr>
      </w:pPr>
    </w:p>
    <w:p w14:paraId="2EC5927D" w14:textId="77777777" w:rsidR="001867CA" w:rsidRPr="00124EF3" w:rsidRDefault="001867CA" w:rsidP="001867CA">
      <w:pPr>
        <w:widowControl w:val="0"/>
        <w:spacing w:after="0" w:line="36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Направление подготовки </w:t>
      </w:r>
    </w:p>
    <w:p w14:paraId="6C91A3AB" w14:textId="77777777" w:rsidR="001867CA" w:rsidRPr="00124EF3" w:rsidRDefault="00254FD3" w:rsidP="001867CA">
      <w:pPr>
        <w:widowControl w:val="0"/>
        <w:spacing w:after="0" w:line="360" w:lineRule="auto"/>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 49.04.03 Спорт</w:t>
      </w:r>
    </w:p>
    <w:p w14:paraId="2A40C44B" w14:textId="77777777" w:rsidR="001867CA" w:rsidRPr="00124EF3" w:rsidRDefault="001867CA" w:rsidP="001867CA">
      <w:pPr>
        <w:widowControl w:val="0"/>
        <w:spacing w:after="0" w:line="240" w:lineRule="auto"/>
        <w:jc w:val="center"/>
        <w:rPr>
          <w:rFonts w:ascii="Times New Roman" w:hAnsi="Times New Roman" w:cs="Times New Roman"/>
          <w:color w:val="000000" w:themeColor="text1"/>
          <w:sz w:val="24"/>
          <w:szCs w:val="24"/>
        </w:rPr>
      </w:pPr>
    </w:p>
    <w:p w14:paraId="11B73DC0" w14:textId="77777777" w:rsidR="00254FD3" w:rsidRPr="00124EF3" w:rsidRDefault="00254FD3" w:rsidP="001867CA">
      <w:pPr>
        <w:widowControl w:val="0"/>
        <w:spacing w:after="0" w:line="240" w:lineRule="auto"/>
        <w:jc w:val="center"/>
        <w:rPr>
          <w:rFonts w:ascii="Times New Roman" w:hAnsi="Times New Roman" w:cs="Times New Roman"/>
          <w:color w:val="000000" w:themeColor="text1"/>
          <w:sz w:val="24"/>
          <w:szCs w:val="24"/>
        </w:rPr>
      </w:pPr>
    </w:p>
    <w:p w14:paraId="3DC8B3AF" w14:textId="77777777" w:rsidR="001867CA" w:rsidRPr="00124EF3" w:rsidRDefault="001867CA" w:rsidP="001867CA">
      <w:pPr>
        <w:widowControl w:val="0"/>
        <w:spacing w:after="0"/>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Образовательная программа</w:t>
      </w:r>
    </w:p>
    <w:p w14:paraId="57A21E9C" w14:textId="77777777" w:rsidR="001867CA" w:rsidRPr="00124EF3" w:rsidRDefault="001867CA" w:rsidP="001867CA">
      <w:pPr>
        <w:widowControl w:val="0"/>
        <w:spacing w:after="0"/>
        <w:jc w:val="center"/>
        <w:rPr>
          <w:rFonts w:ascii="Times New Roman" w:hAnsi="Times New Roman" w:cs="Times New Roman"/>
          <w:b/>
          <w:color w:val="000000" w:themeColor="text1"/>
          <w:sz w:val="24"/>
          <w:szCs w:val="24"/>
        </w:rPr>
      </w:pPr>
      <w:r w:rsidRPr="00124EF3">
        <w:rPr>
          <w:rFonts w:ascii="Times New Roman" w:hAnsi="Times New Roman" w:cs="Times New Roman"/>
          <w:color w:val="000000" w:themeColor="text1"/>
          <w:sz w:val="24"/>
          <w:szCs w:val="24"/>
        </w:rPr>
        <w:t>«Подготовка спортивного резерва</w:t>
      </w:r>
      <w:r w:rsidRPr="00124EF3">
        <w:rPr>
          <w:rFonts w:ascii="Times New Roman" w:hAnsi="Times New Roman" w:cs="Times New Roman"/>
          <w:b/>
          <w:color w:val="000000" w:themeColor="text1"/>
          <w:sz w:val="24"/>
          <w:szCs w:val="24"/>
        </w:rPr>
        <w:t>»</w:t>
      </w:r>
    </w:p>
    <w:p w14:paraId="017D1EF1" w14:textId="77777777" w:rsidR="001867CA" w:rsidRPr="00124EF3" w:rsidRDefault="001867CA" w:rsidP="001867CA">
      <w:pPr>
        <w:widowControl w:val="0"/>
        <w:spacing w:after="0"/>
        <w:jc w:val="center"/>
        <w:rPr>
          <w:rFonts w:ascii="Times New Roman" w:hAnsi="Times New Roman" w:cs="Times New Roman"/>
          <w:color w:val="000000" w:themeColor="text1"/>
          <w:sz w:val="24"/>
          <w:szCs w:val="24"/>
        </w:rPr>
      </w:pPr>
    </w:p>
    <w:p w14:paraId="3818B5FA" w14:textId="77777777" w:rsidR="001867CA" w:rsidRPr="00124EF3" w:rsidRDefault="001867CA" w:rsidP="001867CA">
      <w:pPr>
        <w:widowControl w:val="0"/>
        <w:spacing w:after="0"/>
        <w:jc w:val="center"/>
        <w:rPr>
          <w:rFonts w:ascii="Times New Roman" w:hAnsi="Times New Roman" w:cs="Times New Roman"/>
          <w:b/>
          <w:color w:val="000000" w:themeColor="text1"/>
          <w:sz w:val="24"/>
          <w:szCs w:val="24"/>
        </w:rPr>
      </w:pPr>
    </w:p>
    <w:p w14:paraId="270A1B07" w14:textId="77777777" w:rsidR="001867CA" w:rsidRPr="00124EF3" w:rsidRDefault="001867CA" w:rsidP="001867CA">
      <w:pPr>
        <w:widowControl w:val="0"/>
        <w:spacing w:after="0"/>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 xml:space="preserve">Форма обучения </w:t>
      </w:r>
    </w:p>
    <w:p w14:paraId="49BBAD5D" w14:textId="77777777" w:rsidR="001867CA" w:rsidRPr="00124EF3" w:rsidRDefault="001867CA" w:rsidP="001867CA">
      <w:pPr>
        <w:widowControl w:val="0"/>
        <w:spacing w:after="0"/>
        <w:jc w:val="center"/>
        <w:rPr>
          <w:rFonts w:ascii="Times New Roman" w:hAnsi="Times New Roman" w:cs="Times New Roman"/>
          <w:b/>
          <w:color w:val="000000" w:themeColor="text1"/>
          <w:sz w:val="24"/>
          <w:szCs w:val="24"/>
        </w:rPr>
      </w:pPr>
      <w:r w:rsidRPr="00124EF3">
        <w:rPr>
          <w:rFonts w:ascii="Times New Roman" w:hAnsi="Times New Roman" w:cs="Times New Roman"/>
          <w:b/>
          <w:color w:val="000000" w:themeColor="text1"/>
          <w:sz w:val="24"/>
          <w:szCs w:val="24"/>
        </w:rPr>
        <w:t>очная / заочная</w:t>
      </w:r>
    </w:p>
    <w:p w14:paraId="3FF6B01D" w14:textId="77777777" w:rsidR="001867CA" w:rsidRPr="00124EF3" w:rsidRDefault="001867CA" w:rsidP="001867CA">
      <w:pPr>
        <w:spacing w:after="0" w:line="240" w:lineRule="auto"/>
        <w:ind w:firstLine="708"/>
        <w:jc w:val="center"/>
        <w:rPr>
          <w:rFonts w:ascii="Times New Roman" w:hAnsi="Times New Roman" w:cs="Times New Roman"/>
          <w:i/>
          <w:color w:val="000000" w:themeColor="text1"/>
          <w:sz w:val="24"/>
          <w:szCs w:val="24"/>
        </w:rPr>
      </w:pPr>
    </w:p>
    <w:p w14:paraId="75CF0E84" w14:textId="77777777" w:rsidR="001867CA" w:rsidRPr="00124EF3" w:rsidRDefault="001867CA" w:rsidP="001867CA">
      <w:pPr>
        <w:widowControl w:val="0"/>
        <w:spacing w:after="0" w:line="240" w:lineRule="auto"/>
        <w:jc w:val="center"/>
        <w:rPr>
          <w:rFonts w:ascii="Times New Roman" w:hAnsi="Times New Roman" w:cs="Times New Roman"/>
          <w:color w:val="000000" w:themeColor="text1"/>
          <w:sz w:val="24"/>
          <w:szCs w:val="24"/>
        </w:rPr>
      </w:pPr>
    </w:p>
    <w:p w14:paraId="236CD0D2" w14:textId="77777777" w:rsidR="001867CA" w:rsidRPr="00124EF3" w:rsidRDefault="001867CA" w:rsidP="001867CA">
      <w:pPr>
        <w:widowControl w:val="0"/>
        <w:spacing w:after="0" w:line="240" w:lineRule="auto"/>
        <w:ind w:firstLine="709"/>
        <w:jc w:val="right"/>
        <w:rPr>
          <w:rFonts w:ascii="Times New Roman" w:hAnsi="Times New Roman" w:cs="Times New Roman"/>
          <w:sz w:val="24"/>
          <w:szCs w:val="24"/>
        </w:rPr>
      </w:pPr>
      <w:r w:rsidRPr="00124EF3">
        <w:rPr>
          <w:rFonts w:ascii="Times New Roman" w:hAnsi="Times New Roman" w:cs="Times New Roman"/>
          <w:sz w:val="24"/>
          <w:szCs w:val="24"/>
        </w:rPr>
        <w:t>Рассмотрено и одобрено на заседании кафедры</w:t>
      </w:r>
    </w:p>
    <w:p w14:paraId="2093CD4D" w14:textId="4F9764B0" w:rsidR="001867CA" w:rsidRPr="00124EF3" w:rsidRDefault="001867CA" w:rsidP="001867CA">
      <w:pPr>
        <w:widowControl w:val="0"/>
        <w:spacing w:after="0" w:line="240" w:lineRule="auto"/>
        <w:ind w:firstLine="709"/>
        <w:jc w:val="right"/>
        <w:rPr>
          <w:rFonts w:ascii="Times New Roman" w:hAnsi="Times New Roman" w:cs="Times New Roman"/>
          <w:sz w:val="24"/>
          <w:szCs w:val="24"/>
        </w:rPr>
      </w:pPr>
      <w:r w:rsidRPr="00124EF3">
        <w:rPr>
          <w:rFonts w:ascii="Times New Roman" w:hAnsi="Times New Roman" w:cs="Times New Roman"/>
          <w:sz w:val="24"/>
          <w:szCs w:val="24"/>
        </w:rPr>
        <w:t>(протокол №</w:t>
      </w:r>
      <w:r w:rsidR="00E43F9F" w:rsidRPr="00124EF3">
        <w:rPr>
          <w:rFonts w:ascii="Times New Roman" w:hAnsi="Times New Roman" w:cs="Times New Roman"/>
          <w:sz w:val="24"/>
          <w:szCs w:val="24"/>
        </w:rPr>
        <w:t>9</w:t>
      </w:r>
      <w:r w:rsidRPr="00124EF3">
        <w:rPr>
          <w:rFonts w:ascii="Times New Roman" w:hAnsi="Times New Roman" w:cs="Times New Roman"/>
          <w:sz w:val="24"/>
          <w:szCs w:val="24"/>
        </w:rPr>
        <w:t xml:space="preserve"> от 0</w:t>
      </w:r>
      <w:r w:rsidR="00E43F9F" w:rsidRPr="00124EF3">
        <w:rPr>
          <w:rFonts w:ascii="Times New Roman" w:hAnsi="Times New Roman" w:cs="Times New Roman"/>
          <w:sz w:val="24"/>
          <w:szCs w:val="24"/>
        </w:rPr>
        <w:t>9</w:t>
      </w:r>
      <w:r w:rsidRPr="00124EF3">
        <w:rPr>
          <w:rFonts w:ascii="Times New Roman" w:hAnsi="Times New Roman" w:cs="Times New Roman"/>
          <w:sz w:val="24"/>
          <w:szCs w:val="24"/>
        </w:rPr>
        <w:t>.0</w:t>
      </w:r>
      <w:r w:rsidR="00E43F9F" w:rsidRPr="00124EF3">
        <w:rPr>
          <w:rFonts w:ascii="Times New Roman" w:hAnsi="Times New Roman" w:cs="Times New Roman"/>
          <w:sz w:val="24"/>
          <w:szCs w:val="24"/>
        </w:rPr>
        <w:t>6</w:t>
      </w:r>
      <w:r w:rsidRPr="00124EF3">
        <w:rPr>
          <w:rFonts w:ascii="Times New Roman" w:hAnsi="Times New Roman" w:cs="Times New Roman"/>
          <w:sz w:val="24"/>
          <w:szCs w:val="24"/>
        </w:rPr>
        <w:t>.</w:t>
      </w:r>
      <w:r w:rsidR="00BD1134" w:rsidRPr="00124EF3">
        <w:rPr>
          <w:rFonts w:ascii="Times New Roman" w:hAnsi="Times New Roman" w:cs="Times New Roman"/>
          <w:sz w:val="24"/>
          <w:szCs w:val="24"/>
        </w:rPr>
        <w:t>2022</w:t>
      </w:r>
      <w:r w:rsidRPr="00124EF3">
        <w:rPr>
          <w:rFonts w:ascii="Times New Roman" w:hAnsi="Times New Roman" w:cs="Times New Roman"/>
          <w:sz w:val="24"/>
          <w:szCs w:val="24"/>
        </w:rPr>
        <w:t xml:space="preserve"> г.) </w:t>
      </w:r>
    </w:p>
    <w:p w14:paraId="6137C19C" w14:textId="77777777" w:rsidR="001867CA" w:rsidRPr="00124EF3" w:rsidRDefault="001867CA" w:rsidP="001867CA">
      <w:pPr>
        <w:widowControl w:val="0"/>
        <w:spacing w:after="0" w:line="240" w:lineRule="auto"/>
        <w:ind w:firstLine="709"/>
        <w:jc w:val="right"/>
        <w:rPr>
          <w:rFonts w:ascii="Times New Roman" w:hAnsi="Times New Roman" w:cs="Times New Roman"/>
          <w:sz w:val="24"/>
          <w:szCs w:val="24"/>
        </w:rPr>
      </w:pPr>
    </w:p>
    <w:p w14:paraId="330B782E" w14:textId="77777777" w:rsidR="001867CA" w:rsidRPr="00124EF3" w:rsidRDefault="001867CA" w:rsidP="001867CA">
      <w:pPr>
        <w:widowControl w:val="0"/>
        <w:spacing w:after="0" w:line="240" w:lineRule="auto"/>
        <w:ind w:firstLine="709"/>
        <w:jc w:val="right"/>
        <w:rPr>
          <w:rFonts w:ascii="Times New Roman" w:hAnsi="Times New Roman" w:cs="Times New Roman"/>
          <w:sz w:val="24"/>
          <w:szCs w:val="24"/>
        </w:rPr>
      </w:pPr>
      <w:r w:rsidRPr="00124EF3">
        <w:rPr>
          <w:rFonts w:ascii="Times New Roman" w:hAnsi="Times New Roman" w:cs="Times New Roman"/>
          <w:sz w:val="24"/>
          <w:szCs w:val="24"/>
        </w:rPr>
        <w:t xml:space="preserve">заведующий кафедрой, </w:t>
      </w:r>
      <w:proofErr w:type="spellStart"/>
      <w:r w:rsidRPr="00124EF3">
        <w:rPr>
          <w:rFonts w:ascii="Times New Roman" w:hAnsi="Times New Roman" w:cs="Times New Roman"/>
          <w:sz w:val="24"/>
          <w:szCs w:val="24"/>
        </w:rPr>
        <w:t>д.п.н</w:t>
      </w:r>
      <w:proofErr w:type="spellEnd"/>
      <w:r w:rsidRPr="00124EF3">
        <w:rPr>
          <w:rFonts w:ascii="Times New Roman" w:hAnsi="Times New Roman" w:cs="Times New Roman"/>
          <w:sz w:val="24"/>
          <w:szCs w:val="24"/>
        </w:rPr>
        <w:t>., профессор</w:t>
      </w:r>
      <w:r w:rsidRPr="00124EF3">
        <w:rPr>
          <w:rFonts w:ascii="Times New Roman" w:hAnsi="Times New Roman" w:cs="Times New Roman"/>
          <w:sz w:val="24"/>
          <w:szCs w:val="24"/>
          <w:u w:val="single"/>
        </w:rPr>
        <w:t xml:space="preserve">______________ </w:t>
      </w:r>
      <w:r w:rsidRPr="00124EF3">
        <w:rPr>
          <w:rFonts w:ascii="Times New Roman" w:hAnsi="Times New Roman" w:cs="Times New Roman"/>
          <w:sz w:val="24"/>
          <w:szCs w:val="24"/>
        </w:rPr>
        <w:t>К.С. Дунаев</w:t>
      </w:r>
    </w:p>
    <w:p w14:paraId="5A0E55E0" w14:textId="77777777" w:rsidR="001867CA" w:rsidRPr="00124EF3" w:rsidRDefault="001867CA" w:rsidP="001867CA">
      <w:pPr>
        <w:widowControl w:val="0"/>
        <w:tabs>
          <w:tab w:val="left" w:pos="5245"/>
          <w:tab w:val="left" w:pos="5529"/>
        </w:tabs>
        <w:spacing w:after="0" w:line="240" w:lineRule="auto"/>
        <w:jc w:val="right"/>
        <w:rPr>
          <w:rFonts w:ascii="Times New Roman" w:hAnsi="Times New Roman" w:cs="Times New Roman"/>
          <w:sz w:val="24"/>
          <w:szCs w:val="24"/>
        </w:rPr>
      </w:pPr>
    </w:p>
    <w:p w14:paraId="7301520E" w14:textId="77777777" w:rsidR="001867CA" w:rsidRPr="00124EF3" w:rsidRDefault="001867CA" w:rsidP="001867CA">
      <w:pPr>
        <w:widowControl w:val="0"/>
        <w:tabs>
          <w:tab w:val="left" w:pos="5245"/>
          <w:tab w:val="left" w:pos="5529"/>
        </w:tabs>
        <w:spacing w:after="0" w:line="240" w:lineRule="auto"/>
        <w:jc w:val="center"/>
        <w:rPr>
          <w:rFonts w:ascii="Times New Roman" w:hAnsi="Times New Roman" w:cs="Times New Roman"/>
          <w:sz w:val="24"/>
          <w:szCs w:val="24"/>
        </w:rPr>
      </w:pPr>
      <w:r w:rsidRPr="00124EF3">
        <w:rPr>
          <w:rFonts w:ascii="Times New Roman" w:hAnsi="Times New Roman" w:cs="Times New Roman"/>
          <w:sz w:val="24"/>
          <w:szCs w:val="24"/>
        </w:rPr>
        <w:t xml:space="preserve">                                                                                           </w:t>
      </w:r>
    </w:p>
    <w:p w14:paraId="14B5E191"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209B4288"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7F54207D"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596F4761"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1D124AB4" w14:textId="77777777" w:rsidR="001867CA" w:rsidRPr="00124EF3" w:rsidRDefault="001867CA" w:rsidP="001867CA">
      <w:pPr>
        <w:widowControl w:val="0"/>
        <w:spacing w:after="0" w:line="240" w:lineRule="auto"/>
        <w:jc w:val="center"/>
        <w:rPr>
          <w:rFonts w:ascii="Times New Roman" w:hAnsi="Times New Roman" w:cs="Times New Roman"/>
          <w:sz w:val="24"/>
          <w:szCs w:val="24"/>
        </w:rPr>
      </w:pPr>
    </w:p>
    <w:p w14:paraId="61C89589" w14:textId="4F1776EA" w:rsidR="001867CA" w:rsidRPr="00124EF3" w:rsidRDefault="001867CA" w:rsidP="001867CA">
      <w:pPr>
        <w:widowControl w:val="0"/>
        <w:spacing w:after="0" w:line="240" w:lineRule="auto"/>
        <w:jc w:val="center"/>
        <w:rPr>
          <w:rFonts w:ascii="Times New Roman" w:hAnsi="Times New Roman" w:cs="Times New Roman"/>
          <w:b/>
          <w:sz w:val="24"/>
          <w:szCs w:val="24"/>
        </w:rPr>
      </w:pPr>
      <w:r w:rsidRPr="00124EF3">
        <w:rPr>
          <w:rFonts w:ascii="Times New Roman" w:hAnsi="Times New Roman" w:cs="Times New Roman"/>
          <w:b/>
          <w:sz w:val="24"/>
          <w:szCs w:val="24"/>
        </w:rPr>
        <w:t xml:space="preserve">Малаховка, </w:t>
      </w:r>
      <w:r w:rsidR="00BD1134" w:rsidRPr="00124EF3">
        <w:rPr>
          <w:rFonts w:ascii="Times New Roman" w:hAnsi="Times New Roman" w:cs="Times New Roman"/>
          <w:b/>
          <w:sz w:val="24"/>
          <w:szCs w:val="24"/>
        </w:rPr>
        <w:t>2022</w:t>
      </w:r>
      <w:r w:rsidRPr="00124EF3">
        <w:rPr>
          <w:rFonts w:ascii="Times New Roman" w:hAnsi="Times New Roman" w:cs="Times New Roman"/>
          <w:b/>
          <w:sz w:val="24"/>
          <w:szCs w:val="24"/>
        </w:rPr>
        <w:t xml:space="preserve"> год </w:t>
      </w:r>
    </w:p>
    <w:p w14:paraId="671D80CF" w14:textId="77777777" w:rsidR="001867CA" w:rsidRPr="00124EF3" w:rsidRDefault="001867CA" w:rsidP="001867CA">
      <w:pPr>
        <w:widowControl w:val="0"/>
        <w:spacing w:after="0" w:line="240" w:lineRule="auto"/>
        <w:jc w:val="center"/>
        <w:rPr>
          <w:rFonts w:ascii="Times New Roman" w:hAnsi="Times New Roman" w:cs="Times New Roman"/>
          <w:b/>
          <w:sz w:val="24"/>
          <w:szCs w:val="24"/>
        </w:rPr>
      </w:pPr>
    </w:p>
    <w:p w14:paraId="71E36F72" w14:textId="77777777" w:rsidR="001867CA" w:rsidRPr="00124EF3" w:rsidRDefault="001867CA" w:rsidP="00AA6F9B">
      <w:pPr>
        <w:spacing w:after="0"/>
        <w:jc w:val="center"/>
        <w:rPr>
          <w:rFonts w:ascii="Times New Roman" w:hAnsi="Times New Roman" w:cs="Times New Roman"/>
          <w:b/>
          <w:sz w:val="24"/>
          <w:szCs w:val="24"/>
        </w:rPr>
      </w:pPr>
      <w:r w:rsidRPr="00124EF3">
        <w:rPr>
          <w:rFonts w:ascii="Times New Roman" w:hAnsi="Times New Roman" w:cs="Times New Roman"/>
          <w:b/>
          <w:sz w:val="28"/>
          <w:szCs w:val="24"/>
        </w:rPr>
        <w:br w:type="page"/>
      </w:r>
      <w:r w:rsidRPr="00124EF3">
        <w:rPr>
          <w:rFonts w:ascii="Times New Roman" w:hAnsi="Times New Roman" w:cs="Times New Roman"/>
          <w:b/>
          <w:sz w:val="24"/>
          <w:szCs w:val="24"/>
        </w:rPr>
        <w:lastRenderedPageBreak/>
        <w:t>ФОНД ОЦЕНОЧНЫХ СРЕДСТВ ДЛЯ ПРОВЕДЕНИЯ ПРОМЕЖУТОЧНОЙ АТТЕСТАЦИИ</w:t>
      </w:r>
    </w:p>
    <w:p w14:paraId="64FC371F" w14:textId="77777777" w:rsidR="00AA6F9B" w:rsidRPr="00124EF3" w:rsidRDefault="00AA6F9B" w:rsidP="00AA6F9B">
      <w:pPr>
        <w:pStyle w:val="a4"/>
        <w:shd w:val="clear" w:color="auto" w:fill="FFFFFF"/>
        <w:spacing w:after="0" w:line="240" w:lineRule="auto"/>
        <w:ind w:left="0"/>
        <w:contextualSpacing/>
        <w:jc w:val="center"/>
        <w:rPr>
          <w:rFonts w:ascii="Times New Roman" w:hAnsi="Times New Roman"/>
          <w:b/>
          <w:sz w:val="24"/>
          <w:szCs w:val="24"/>
        </w:rPr>
      </w:pPr>
    </w:p>
    <w:p w14:paraId="3D3757FC" w14:textId="5FAC0301" w:rsidR="001867CA" w:rsidRPr="00124EF3" w:rsidRDefault="001867CA" w:rsidP="00AA6F9B">
      <w:pPr>
        <w:pStyle w:val="a4"/>
        <w:shd w:val="clear" w:color="auto" w:fill="FFFFFF"/>
        <w:spacing w:after="0" w:line="240" w:lineRule="auto"/>
        <w:ind w:left="0"/>
        <w:contextualSpacing/>
        <w:jc w:val="center"/>
        <w:rPr>
          <w:rFonts w:ascii="Times New Roman" w:hAnsi="Times New Roman"/>
          <w:b/>
          <w:sz w:val="24"/>
          <w:szCs w:val="24"/>
        </w:rPr>
      </w:pPr>
      <w:r w:rsidRPr="00124EF3">
        <w:rPr>
          <w:rFonts w:ascii="Times New Roman" w:hAnsi="Times New Roman"/>
          <w:b/>
          <w:sz w:val="24"/>
          <w:szCs w:val="24"/>
        </w:rPr>
        <w:t>Паспорт фонда оценочных средств</w:t>
      </w:r>
    </w:p>
    <w:p w14:paraId="5B6C2A9F" w14:textId="77777777" w:rsidR="00AA6F9B" w:rsidRPr="00124EF3" w:rsidRDefault="00AA6F9B" w:rsidP="00AA6F9B">
      <w:pPr>
        <w:pStyle w:val="a4"/>
        <w:shd w:val="clear" w:color="auto" w:fill="FFFFFF"/>
        <w:spacing w:after="0" w:line="240" w:lineRule="auto"/>
        <w:ind w:left="0"/>
        <w:contextualSpacing/>
        <w:jc w:val="center"/>
        <w:rPr>
          <w:rFonts w:ascii="Times New Roman" w:hAnsi="Times New Roman"/>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5"/>
        <w:gridCol w:w="5961"/>
        <w:gridCol w:w="2261"/>
      </w:tblGrid>
      <w:tr w:rsidR="001867CA" w:rsidRPr="00124EF3" w14:paraId="31D2A96B" w14:textId="77777777" w:rsidTr="00124EF3">
        <w:trPr>
          <w:jc w:val="center"/>
        </w:trPr>
        <w:tc>
          <w:tcPr>
            <w:tcW w:w="945" w:type="pct"/>
            <w:tcBorders>
              <w:top w:val="single" w:sz="4" w:space="0" w:color="000000"/>
              <w:left w:val="single" w:sz="4" w:space="0" w:color="000000"/>
              <w:bottom w:val="single" w:sz="4" w:space="0" w:color="000000"/>
              <w:right w:val="single" w:sz="4" w:space="0" w:color="000000"/>
            </w:tcBorders>
            <w:hideMark/>
          </w:tcPr>
          <w:p w14:paraId="0F3723DC" w14:textId="77777777" w:rsidR="001867CA" w:rsidRPr="00124EF3" w:rsidRDefault="001867CA" w:rsidP="00243EBA">
            <w:pPr>
              <w:spacing w:after="0"/>
              <w:ind w:right="1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Формируемые компетенции</w:t>
            </w:r>
          </w:p>
        </w:tc>
        <w:tc>
          <w:tcPr>
            <w:tcW w:w="2940" w:type="pct"/>
            <w:tcBorders>
              <w:top w:val="single" w:sz="4" w:space="0" w:color="000000"/>
              <w:left w:val="single" w:sz="4" w:space="0" w:color="000000"/>
              <w:bottom w:val="single" w:sz="4" w:space="0" w:color="000000"/>
              <w:right w:val="single" w:sz="4" w:space="0" w:color="000000"/>
            </w:tcBorders>
          </w:tcPr>
          <w:p w14:paraId="51676312" w14:textId="77777777" w:rsidR="001867CA" w:rsidRPr="00124EF3" w:rsidRDefault="001867CA" w:rsidP="00243EBA">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Трудовая </w:t>
            </w:r>
          </w:p>
          <w:p w14:paraId="06509391" w14:textId="77777777" w:rsidR="001867CA" w:rsidRPr="00124EF3" w:rsidRDefault="001867CA" w:rsidP="00243EBA">
            <w:pPr>
              <w:spacing w:after="0"/>
              <w:jc w:val="center"/>
              <w:rPr>
                <w:rFonts w:ascii="Times New Roman" w:hAnsi="Times New Roman" w:cs="Times New Roman"/>
                <w:i/>
                <w:color w:val="000000"/>
                <w:spacing w:val="-1"/>
                <w:sz w:val="24"/>
                <w:szCs w:val="24"/>
              </w:rPr>
            </w:pPr>
            <w:r w:rsidRPr="00124EF3">
              <w:rPr>
                <w:rFonts w:ascii="Times New Roman" w:hAnsi="Times New Roman" w:cs="Times New Roman"/>
                <w:color w:val="000000"/>
                <w:spacing w:val="-1"/>
                <w:sz w:val="24"/>
                <w:szCs w:val="24"/>
              </w:rPr>
              <w:t>функция</w:t>
            </w:r>
          </w:p>
        </w:tc>
        <w:tc>
          <w:tcPr>
            <w:tcW w:w="1115" w:type="pct"/>
            <w:tcBorders>
              <w:top w:val="single" w:sz="4" w:space="0" w:color="000000"/>
              <w:left w:val="single" w:sz="4" w:space="0" w:color="000000"/>
              <w:bottom w:val="single" w:sz="4" w:space="0" w:color="000000"/>
              <w:right w:val="single" w:sz="4" w:space="0" w:color="000000"/>
            </w:tcBorders>
            <w:hideMark/>
          </w:tcPr>
          <w:p w14:paraId="5C39D5F9" w14:textId="77777777" w:rsidR="001867CA" w:rsidRPr="00124EF3" w:rsidRDefault="001867CA" w:rsidP="00243EBA">
            <w:pPr>
              <w:spacing w:after="0"/>
              <w:jc w:val="center"/>
              <w:rPr>
                <w:rFonts w:ascii="Times New Roman" w:hAnsi="Times New Roman" w:cs="Times New Roman"/>
                <w:b/>
                <w:i/>
                <w:color w:val="000000"/>
                <w:spacing w:val="-1"/>
                <w:sz w:val="24"/>
                <w:szCs w:val="24"/>
              </w:rPr>
            </w:pPr>
            <w:r w:rsidRPr="00124EF3">
              <w:rPr>
                <w:rFonts w:ascii="Times New Roman" w:hAnsi="Times New Roman" w:cs="Times New Roman"/>
                <w:color w:val="000000"/>
                <w:spacing w:val="-1"/>
                <w:sz w:val="24"/>
                <w:szCs w:val="24"/>
              </w:rPr>
              <w:t>Индикаторы достижения</w:t>
            </w:r>
          </w:p>
        </w:tc>
      </w:tr>
      <w:tr w:rsidR="00124EF3" w:rsidRPr="00124EF3" w14:paraId="788792F5" w14:textId="77777777" w:rsidTr="00124EF3">
        <w:trPr>
          <w:trHeight w:val="537"/>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79BA404A" w14:textId="77777777" w:rsidR="00124EF3" w:rsidRPr="00124EF3" w:rsidRDefault="00124EF3" w:rsidP="00124EF3">
            <w:pPr>
              <w:spacing w:after="0"/>
              <w:ind w:right="1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УК - 4</w:t>
            </w:r>
          </w:p>
        </w:tc>
        <w:tc>
          <w:tcPr>
            <w:tcW w:w="2940" w:type="pct"/>
            <w:vMerge w:val="restart"/>
            <w:tcBorders>
              <w:top w:val="single" w:sz="4" w:space="0" w:color="000000"/>
              <w:left w:val="single" w:sz="4" w:space="0" w:color="000000"/>
              <w:bottom w:val="single" w:sz="4" w:space="0" w:color="000000"/>
              <w:right w:val="single" w:sz="4" w:space="0" w:color="000000"/>
            </w:tcBorders>
          </w:tcPr>
          <w:p w14:paraId="712CB193" w14:textId="77777777" w:rsidR="00124EF3" w:rsidRPr="005C22C2" w:rsidRDefault="00124EF3" w:rsidP="00124EF3">
            <w:pPr>
              <w:spacing w:after="0" w:line="240" w:lineRule="auto"/>
              <w:jc w:val="both"/>
              <w:rPr>
                <w:rFonts w:ascii="Times New Roman" w:hAnsi="Times New Roman" w:cs="Times New Roman"/>
                <w:i/>
                <w:color w:val="000000"/>
                <w:spacing w:val="-1"/>
                <w:sz w:val="24"/>
                <w:szCs w:val="24"/>
              </w:rPr>
            </w:pPr>
            <w:r w:rsidRPr="005C22C2">
              <w:rPr>
                <w:rFonts w:ascii="Times New Roman" w:hAnsi="Times New Roman" w:cs="Times New Roman"/>
                <w:i/>
                <w:color w:val="000000"/>
                <w:spacing w:val="-1"/>
                <w:sz w:val="24"/>
                <w:szCs w:val="24"/>
              </w:rPr>
              <w:t>Т 05.003</w:t>
            </w:r>
          </w:p>
          <w:p w14:paraId="5AA54CE3"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G/02.7</w:t>
            </w:r>
          </w:p>
          <w:p w14:paraId="12837D4E"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96ACED5"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Р 05.008</w:t>
            </w:r>
          </w:p>
          <w:p w14:paraId="718DB5BD"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Н/03.7</w:t>
            </w:r>
          </w:p>
          <w:p w14:paraId="6482173B" w14:textId="77777777" w:rsidR="00124EF3" w:rsidRDefault="00124EF3" w:rsidP="00124EF3">
            <w:pPr>
              <w:spacing w:after="0" w:line="240" w:lineRule="auto"/>
              <w:jc w:val="both"/>
              <w:rPr>
                <w:rFonts w:ascii="Times New Roman" w:hAnsi="Times New Roman" w:cs="Times New Roman"/>
                <w:color w:val="000000" w:themeColor="text1"/>
                <w:sz w:val="24"/>
                <w:szCs w:val="24"/>
              </w:rPr>
            </w:pPr>
            <w:r w:rsidRPr="005C22C2">
              <w:rPr>
                <w:rFonts w:ascii="Times New Roman" w:hAnsi="Times New Roman" w:cs="Times New Roman"/>
                <w:color w:val="000000" w:themeColor="text1"/>
                <w:sz w:val="24"/>
                <w:szCs w:val="24"/>
              </w:rPr>
              <w:t>Управление соревновательной деятельностью спортивной сборной команды</w:t>
            </w:r>
          </w:p>
          <w:p w14:paraId="6DC23123"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Т-П 05.012</w:t>
            </w:r>
          </w:p>
          <w:p w14:paraId="4DE3EB79"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В/07.7</w:t>
            </w:r>
          </w:p>
          <w:p w14:paraId="23BCC14D" w14:textId="3BCD6031"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1115" w:type="pct"/>
            <w:vMerge w:val="restart"/>
            <w:tcBorders>
              <w:top w:val="single" w:sz="4" w:space="0" w:color="000000"/>
              <w:left w:val="single" w:sz="4" w:space="0" w:color="000000"/>
              <w:bottom w:val="single" w:sz="4" w:space="0" w:color="000000"/>
              <w:right w:val="single" w:sz="4" w:space="0" w:color="000000"/>
            </w:tcBorders>
          </w:tcPr>
          <w:p w14:paraId="1B50743A" w14:textId="77777777" w:rsidR="00124EF3" w:rsidRPr="00124EF3" w:rsidRDefault="00124EF3" w:rsidP="00124EF3">
            <w:pPr>
              <w:spacing w:after="0"/>
              <w:rPr>
                <w:rFonts w:ascii="Times New Roman" w:hAnsi="Times New Roman" w:cs="Times New Roman"/>
                <w:i/>
                <w:color w:val="000000"/>
                <w:spacing w:val="-1"/>
                <w:sz w:val="24"/>
                <w:szCs w:val="24"/>
              </w:rPr>
            </w:pPr>
            <w:r w:rsidRPr="00124EF3">
              <w:rPr>
                <w:rFonts w:ascii="Times New Roman" w:hAnsi="Times New Roman" w:cs="Times New Roman"/>
                <w:sz w:val="24"/>
                <w:szCs w:val="24"/>
              </w:rPr>
              <w:t>Осуществляет конструктивный диалог со всеми заинтересованными сторонами  - спортсменами, их социальным окружением,  другими специалистами в области спортивной подготовки,  а также средствами массовой информации, государственными и общественными организациями</w:t>
            </w:r>
          </w:p>
        </w:tc>
      </w:tr>
      <w:tr w:rsidR="00124EF3" w:rsidRPr="00124EF3" w14:paraId="0E06772E"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041DC28F"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hideMark/>
          </w:tcPr>
          <w:p w14:paraId="04BD9DAD"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7956B263"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r>
      <w:tr w:rsidR="00124EF3" w:rsidRPr="00124EF3" w14:paraId="3BFB9ACD"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2916D2E4"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hideMark/>
          </w:tcPr>
          <w:p w14:paraId="6BA52AA0"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3A612600"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r>
      <w:tr w:rsidR="00124EF3" w:rsidRPr="00124EF3" w14:paraId="7ABEF5EE" w14:textId="77777777" w:rsidTr="00124EF3">
        <w:trPr>
          <w:trHeight w:val="570"/>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3E6E8B48" w14:textId="77777777" w:rsidR="00124EF3" w:rsidRPr="00124EF3" w:rsidRDefault="00124EF3" w:rsidP="00124EF3">
            <w:pPr>
              <w:ind w:right="19"/>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ПК-1</w:t>
            </w:r>
          </w:p>
        </w:tc>
        <w:tc>
          <w:tcPr>
            <w:tcW w:w="2940" w:type="pct"/>
            <w:vMerge w:val="restart"/>
            <w:tcBorders>
              <w:top w:val="single" w:sz="4" w:space="0" w:color="000000"/>
              <w:left w:val="single" w:sz="4" w:space="0" w:color="000000"/>
              <w:bottom w:val="single" w:sz="4" w:space="0" w:color="000000"/>
              <w:right w:val="single" w:sz="4" w:space="0" w:color="000000"/>
            </w:tcBorders>
          </w:tcPr>
          <w:p w14:paraId="241B3B2D" w14:textId="77777777" w:rsidR="00124EF3" w:rsidRPr="005C22C2" w:rsidRDefault="00124EF3" w:rsidP="00124EF3">
            <w:pPr>
              <w:spacing w:after="0" w:line="240" w:lineRule="auto"/>
              <w:jc w:val="both"/>
              <w:rPr>
                <w:rFonts w:ascii="Times New Roman" w:hAnsi="Times New Roman" w:cs="Times New Roman"/>
                <w:i/>
                <w:color w:val="000000"/>
                <w:spacing w:val="-1"/>
                <w:sz w:val="24"/>
                <w:szCs w:val="24"/>
              </w:rPr>
            </w:pPr>
            <w:r w:rsidRPr="005C22C2">
              <w:rPr>
                <w:rFonts w:ascii="Times New Roman" w:hAnsi="Times New Roman" w:cs="Times New Roman"/>
                <w:i/>
                <w:color w:val="000000"/>
                <w:spacing w:val="-1"/>
                <w:sz w:val="24"/>
                <w:szCs w:val="24"/>
              </w:rPr>
              <w:t>Т 05.003</w:t>
            </w:r>
          </w:p>
          <w:p w14:paraId="43B9F02F"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G/02.7</w:t>
            </w:r>
          </w:p>
          <w:p w14:paraId="4F4015D0"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891A520"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Р 05.008</w:t>
            </w:r>
          </w:p>
          <w:p w14:paraId="3678B14A"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Н/03.7</w:t>
            </w:r>
          </w:p>
          <w:p w14:paraId="4F36369A" w14:textId="77777777" w:rsidR="00124EF3" w:rsidRDefault="00124EF3" w:rsidP="00124EF3">
            <w:pPr>
              <w:spacing w:after="0" w:line="240" w:lineRule="auto"/>
              <w:jc w:val="both"/>
              <w:rPr>
                <w:rFonts w:ascii="Times New Roman" w:hAnsi="Times New Roman" w:cs="Times New Roman"/>
                <w:color w:val="000000" w:themeColor="text1"/>
                <w:sz w:val="24"/>
                <w:szCs w:val="24"/>
              </w:rPr>
            </w:pPr>
            <w:r w:rsidRPr="005C22C2">
              <w:rPr>
                <w:rFonts w:ascii="Times New Roman" w:hAnsi="Times New Roman" w:cs="Times New Roman"/>
                <w:color w:val="000000" w:themeColor="text1"/>
                <w:sz w:val="24"/>
                <w:szCs w:val="24"/>
              </w:rPr>
              <w:lastRenderedPageBreak/>
              <w:t>Управление соревновательной деятельностью спортивной сборной команды</w:t>
            </w:r>
          </w:p>
          <w:p w14:paraId="6DD9A02A"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Т-П 05.012</w:t>
            </w:r>
          </w:p>
          <w:p w14:paraId="50E24C84"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В/07.7</w:t>
            </w:r>
          </w:p>
          <w:p w14:paraId="4438C26C" w14:textId="149E351A"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1115" w:type="pct"/>
            <w:vMerge w:val="restart"/>
            <w:tcBorders>
              <w:top w:val="single" w:sz="4" w:space="0" w:color="000000"/>
              <w:left w:val="single" w:sz="4" w:space="0" w:color="000000"/>
              <w:bottom w:val="single" w:sz="4" w:space="0" w:color="000000"/>
              <w:right w:val="single" w:sz="4" w:space="0" w:color="000000"/>
            </w:tcBorders>
          </w:tcPr>
          <w:p w14:paraId="508789D1" w14:textId="77777777" w:rsidR="00124EF3" w:rsidRPr="00124EF3" w:rsidRDefault="00124EF3" w:rsidP="00124EF3">
            <w:pPr>
              <w:jc w:val="both"/>
              <w:rPr>
                <w:rFonts w:ascii="Times New Roman" w:hAnsi="Times New Roman" w:cs="Times New Roman"/>
                <w:color w:val="000000"/>
                <w:spacing w:val="-1"/>
                <w:sz w:val="24"/>
                <w:szCs w:val="24"/>
              </w:rPr>
            </w:pPr>
            <w:r w:rsidRPr="00124EF3">
              <w:rPr>
                <w:rFonts w:ascii="Times New Roman" w:hAnsi="Times New Roman" w:cs="Times New Roman"/>
                <w:sz w:val="24"/>
                <w:szCs w:val="24"/>
              </w:rPr>
              <w:lastRenderedPageBreak/>
              <w:t xml:space="preserve">Обеспечивает методическое сопровождение спортивной подготовки на всех этапах, основываясь на требованиях профессионального стандарта и соответствующего </w:t>
            </w:r>
            <w:r w:rsidRPr="00124EF3">
              <w:rPr>
                <w:rFonts w:ascii="Times New Roman" w:hAnsi="Times New Roman" w:cs="Times New Roman"/>
                <w:sz w:val="24"/>
                <w:szCs w:val="24"/>
              </w:rPr>
              <w:lastRenderedPageBreak/>
              <w:t>ему уровня профессионального образования</w:t>
            </w:r>
          </w:p>
        </w:tc>
      </w:tr>
      <w:tr w:rsidR="00124EF3" w:rsidRPr="00124EF3" w14:paraId="3B363111"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0AEDB7F4"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tcPr>
          <w:p w14:paraId="5CB6D54B"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6D218D4A"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r>
      <w:tr w:rsidR="00124EF3" w:rsidRPr="00124EF3" w14:paraId="3AD49019" w14:textId="77777777" w:rsidTr="00124EF3">
        <w:trPr>
          <w:trHeight w:val="903"/>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29052348"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tcPr>
          <w:p w14:paraId="45274D49"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0FCCB1FA"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r>
      <w:tr w:rsidR="00124EF3" w:rsidRPr="00124EF3" w14:paraId="398D590E" w14:textId="77777777" w:rsidTr="00124EF3">
        <w:trPr>
          <w:trHeight w:val="570"/>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07A8E57A" w14:textId="77777777" w:rsidR="00124EF3" w:rsidRPr="00124EF3" w:rsidRDefault="00124EF3" w:rsidP="00124EF3">
            <w:pPr>
              <w:ind w:right="19"/>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ПК-2</w:t>
            </w:r>
          </w:p>
        </w:tc>
        <w:tc>
          <w:tcPr>
            <w:tcW w:w="2940" w:type="pct"/>
            <w:vMerge w:val="restart"/>
            <w:tcBorders>
              <w:top w:val="single" w:sz="4" w:space="0" w:color="000000"/>
              <w:left w:val="single" w:sz="4" w:space="0" w:color="000000"/>
              <w:bottom w:val="single" w:sz="4" w:space="0" w:color="000000"/>
              <w:right w:val="single" w:sz="4" w:space="0" w:color="000000"/>
            </w:tcBorders>
          </w:tcPr>
          <w:p w14:paraId="733EF4F1" w14:textId="77777777" w:rsidR="00124EF3" w:rsidRPr="005C22C2" w:rsidRDefault="00124EF3" w:rsidP="00124EF3">
            <w:pPr>
              <w:spacing w:after="0" w:line="240" w:lineRule="auto"/>
              <w:jc w:val="both"/>
              <w:rPr>
                <w:rFonts w:ascii="Times New Roman" w:hAnsi="Times New Roman" w:cs="Times New Roman"/>
                <w:i/>
                <w:color w:val="000000"/>
                <w:spacing w:val="-1"/>
                <w:sz w:val="24"/>
                <w:szCs w:val="24"/>
              </w:rPr>
            </w:pPr>
            <w:r w:rsidRPr="005C22C2">
              <w:rPr>
                <w:rFonts w:ascii="Times New Roman" w:hAnsi="Times New Roman" w:cs="Times New Roman"/>
                <w:i/>
                <w:color w:val="000000"/>
                <w:spacing w:val="-1"/>
                <w:sz w:val="24"/>
                <w:szCs w:val="24"/>
              </w:rPr>
              <w:t>Т 05.003</w:t>
            </w:r>
          </w:p>
          <w:p w14:paraId="5147B10B"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G/02.7</w:t>
            </w:r>
          </w:p>
          <w:p w14:paraId="465FD7A0"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5DFECCA"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Р 05.008</w:t>
            </w:r>
          </w:p>
          <w:p w14:paraId="5A8BEF27"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Н/03.7</w:t>
            </w:r>
          </w:p>
          <w:p w14:paraId="456288FA" w14:textId="77777777" w:rsidR="00124EF3" w:rsidRDefault="00124EF3" w:rsidP="00124EF3">
            <w:pPr>
              <w:spacing w:after="0" w:line="240" w:lineRule="auto"/>
              <w:jc w:val="both"/>
              <w:rPr>
                <w:rFonts w:ascii="Times New Roman" w:hAnsi="Times New Roman" w:cs="Times New Roman"/>
                <w:color w:val="000000" w:themeColor="text1"/>
                <w:sz w:val="24"/>
                <w:szCs w:val="24"/>
              </w:rPr>
            </w:pPr>
            <w:r w:rsidRPr="005C22C2">
              <w:rPr>
                <w:rFonts w:ascii="Times New Roman" w:hAnsi="Times New Roman" w:cs="Times New Roman"/>
                <w:color w:val="000000" w:themeColor="text1"/>
                <w:sz w:val="24"/>
                <w:szCs w:val="24"/>
              </w:rPr>
              <w:t>Управление соревновательной деятельностью спортивной сборной команды</w:t>
            </w:r>
          </w:p>
          <w:p w14:paraId="702DC88B"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Т-П 05.012</w:t>
            </w:r>
          </w:p>
          <w:p w14:paraId="277361A7"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В/07.7</w:t>
            </w:r>
          </w:p>
          <w:p w14:paraId="20BF5064" w14:textId="1075FF8A"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1115" w:type="pct"/>
            <w:vMerge w:val="restart"/>
            <w:tcBorders>
              <w:top w:val="single" w:sz="4" w:space="0" w:color="000000"/>
              <w:left w:val="single" w:sz="4" w:space="0" w:color="000000"/>
              <w:bottom w:val="single" w:sz="4" w:space="0" w:color="000000"/>
              <w:right w:val="single" w:sz="4" w:space="0" w:color="000000"/>
            </w:tcBorders>
          </w:tcPr>
          <w:p w14:paraId="667BE1AB" w14:textId="77777777" w:rsidR="00124EF3" w:rsidRPr="00124EF3" w:rsidRDefault="00124EF3" w:rsidP="00124EF3">
            <w:pPr>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Знает предъявляемые к планированию тренировочного процесса и соревновательной деятельности современные требования, характеристики контингента занимающихся, материально-техническое обеспечение спортивной подготовки </w:t>
            </w:r>
          </w:p>
        </w:tc>
      </w:tr>
      <w:tr w:rsidR="00124EF3" w:rsidRPr="00124EF3" w14:paraId="1F59F06E"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7E9E3231"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hideMark/>
          </w:tcPr>
          <w:p w14:paraId="15F88647"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7A440AA9"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r>
      <w:tr w:rsidR="00124EF3" w:rsidRPr="00124EF3" w14:paraId="7F74F38D"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58696953"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hideMark/>
          </w:tcPr>
          <w:p w14:paraId="5EFA8C49"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4CE4C561" w14:textId="77777777" w:rsidR="00124EF3" w:rsidRPr="00124EF3" w:rsidRDefault="00124EF3" w:rsidP="00124EF3">
            <w:pPr>
              <w:spacing w:after="0" w:line="240" w:lineRule="auto"/>
              <w:rPr>
                <w:rFonts w:ascii="Times New Roman" w:hAnsi="Times New Roman" w:cs="Times New Roman"/>
                <w:color w:val="000000"/>
                <w:spacing w:val="-1"/>
                <w:sz w:val="24"/>
                <w:szCs w:val="24"/>
              </w:rPr>
            </w:pPr>
          </w:p>
        </w:tc>
      </w:tr>
      <w:tr w:rsidR="00124EF3" w:rsidRPr="00124EF3" w14:paraId="2B0E780A" w14:textId="77777777" w:rsidTr="00124EF3">
        <w:trPr>
          <w:trHeight w:val="570"/>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44B055D8" w14:textId="77777777" w:rsidR="00124EF3" w:rsidRPr="00124EF3" w:rsidRDefault="00124EF3" w:rsidP="00124EF3">
            <w:pPr>
              <w:ind w:right="19"/>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lastRenderedPageBreak/>
              <w:t>ПК-3</w:t>
            </w:r>
          </w:p>
        </w:tc>
        <w:tc>
          <w:tcPr>
            <w:tcW w:w="2940" w:type="pct"/>
            <w:vMerge w:val="restart"/>
            <w:tcBorders>
              <w:top w:val="single" w:sz="4" w:space="0" w:color="000000"/>
              <w:left w:val="single" w:sz="4" w:space="0" w:color="000000"/>
              <w:bottom w:val="single" w:sz="4" w:space="0" w:color="000000"/>
              <w:right w:val="single" w:sz="4" w:space="0" w:color="000000"/>
            </w:tcBorders>
          </w:tcPr>
          <w:p w14:paraId="36533DAE" w14:textId="77777777" w:rsidR="00124EF3" w:rsidRPr="005C22C2" w:rsidRDefault="00124EF3" w:rsidP="00124EF3">
            <w:pPr>
              <w:spacing w:after="0" w:line="240" w:lineRule="auto"/>
              <w:jc w:val="both"/>
              <w:rPr>
                <w:rFonts w:ascii="Times New Roman" w:hAnsi="Times New Roman" w:cs="Times New Roman"/>
                <w:i/>
                <w:color w:val="000000"/>
                <w:spacing w:val="-1"/>
                <w:sz w:val="24"/>
                <w:szCs w:val="24"/>
              </w:rPr>
            </w:pPr>
            <w:r w:rsidRPr="005C22C2">
              <w:rPr>
                <w:rFonts w:ascii="Times New Roman" w:hAnsi="Times New Roman" w:cs="Times New Roman"/>
                <w:i/>
                <w:color w:val="000000"/>
                <w:spacing w:val="-1"/>
                <w:sz w:val="24"/>
                <w:szCs w:val="24"/>
              </w:rPr>
              <w:t>Т 05.003</w:t>
            </w:r>
          </w:p>
          <w:p w14:paraId="32720E09"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G/02.7</w:t>
            </w:r>
          </w:p>
          <w:p w14:paraId="5C91303B"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48F433C8"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Р 05.008</w:t>
            </w:r>
          </w:p>
          <w:p w14:paraId="5B734C28" w14:textId="77777777" w:rsidR="00124EF3" w:rsidRPr="005C22C2" w:rsidRDefault="00124EF3" w:rsidP="00124EF3">
            <w:pPr>
              <w:spacing w:after="0" w:line="240" w:lineRule="auto"/>
              <w:jc w:val="both"/>
              <w:rPr>
                <w:rFonts w:ascii="Times New Roman" w:hAnsi="Times New Roman" w:cs="Times New Roman"/>
                <w:bCs/>
                <w:sz w:val="24"/>
                <w:szCs w:val="24"/>
              </w:rPr>
            </w:pPr>
            <w:r w:rsidRPr="005C22C2">
              <w:rPr>
                <w:rFonts w:ascii="Times New Roman" w:hAnsi="Times New Roman" w:cs="Times New Roman"/>
                <w:bCs/>
                <w:sz w:val="24"/>
                <w:szCs w:val="24"/>
              </w:rPr>
              <w:t>Н/03.7</w:t>
            </w:r>
          </w:p>
          <w:p w14:paraId="713D85D3" w14:textId="77777777" w:rsidR="00124EF3" w:rsidRDefault="00124EF3" w:rsidP="00124EF3">
            <w:pPr>
              <w:spacing w:after="0" w:line="240" w:lineRule="auto"/>
              <w:jc w:val="both"/>
              <w:rPr>
                <w:rFonts w:ascii="Times New Roman" w:hAnsi="Times New Roman" w:cs="Times New Roman"/>
                <w:color w:val="000000" w:themeColor="text1"/>
                <w:sz w:val="24"/>
                <w:szCs w:val="24"/>
              </w:rPr>
            </w:pPr>
            <w:r w:rsidRPr="005C22C2">
              <w:rPr>
                <w:rFonts w:ascii="Times New Roman" w:hAnsi="Times New Roman" w:cs="Times New Roman"/>
                <w:color w:val="000000" w:themeColor="text1"/>
                <w:sz w:val="24"/>
                <w:szCs w:val="24"/>
              </w:rPr>
              <w:t>Управление соревновательной деятельностью спортивной сборной команды</w:t>
            </w:r>
          </w:p>
          <w:p w14:paraId="6043F40D"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Т-П 05.012</w:t>
            </w:r>
          </w:p>
          <w:p w14:paraId="29F66F11" w14:textId="77777777" w:rsidR="00124EF3" w:rsidRDefault="00124EF3" w:rsidP="00124EF3">
            <w:pPr>
              <w:spacing w:after="0" w:line="240" w:lineRule="auto"/>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В/07.7</w:t>
            </w:r>
          </w:p>
          <w:p w14:paraId="5ED2E77D" w14:textId="6E0F9892"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1115" w:type="pct"/>
            <w:vMerge w:val="restart"/>
            <w:tcBorders>
              <w:top w:val="single" w:sz="4" w:space="0" w:color="000000"/>
              <w:left w:val="single" w:sz="4" w:space="0" w:color="000000"/>
              <w:bottom w:val="single" w:sz="4" w:space="0" w:color="000000"/>
              <w:right w:val="single" w:sz="4" w:space="0" w:color="000000"/>
            </w:tcBorders>
          </w:tcPr>
          <w:p w14:paraId="5C079C92" w14:textId="77777777" w:rsidR="00124EF3" w:rsidRPr="00124EF3" w:rsidRDefault="00124EF3" w:rsidP="00124EF3">
            <w:pPr>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Понимает существующие критерии к результатам практической деятельности в области физической культуры и спорта, и обеспечивает реализацию государственного задания на подготовку в избранном виде спорта, основываясь на положениях теории и методики спорта</w:t>
            </w:r>
          </w:p>
        </w:tc>
      </w:tr>
      <w:tr w:rsidR="001867CA" w:rsidRPr="00124EF3" w14:paraId="64FB7AE3"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651FD9CB"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vAlign w:val="center"/>
            <w:hideMark/>
          </w:tcPr>
          <w:p w14:paraId="11F32980"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388BC46E"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r>
      <w:tr w:rsidR="001867CA" w:rsidRPr="00124EF3" w14:paraId="7739DFB4" w14:textId="77777777" w:rsidTr="00124EF3">
        <w:trPr>
          <w:trHeight w:val="537"/>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1EA648E2"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c>
          <w:tcPr>
            <w:tcW w:w="2940" w:type="pct"/>
            <w:vMerge/>
            <w:tcBorders>
              <w:top w:val="single" w:sz="4" w:space="0" w:color="000000"/>
              <w:left w:val="single" w:sz="4" w:space="0" w:color="000000"/>
              <w:bottom w:val="single" w:sz="4" w:space="0" w:color="000000"/>
              <w:right w:val="single" w:sz="4" w:space="0" w:color="000000"/>
            </w:tcBorders>
            <w:vAlign w:val="center"/>
            <w:hideMark/>
          </w:tcPr>
          <w:p w14:paraId="6C46C796"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c>
          <w:tcPr>
            <w:tcW w:w="1115" w:type="pct"/>
            <w:vMerge/>
            <w:tcBorders>
              <w:top w:val="single" w:sz="4" w:space="0" w:color="000000"/>
              <w:left w:val="single" w:sz="4" w:space="0" w:color="000000"/>
              <w:bottom w:val="single" w:sz="4" w:space="0" w:color="000000"/>
              <w:right w:val="single" w:sz="4" w:space="0" w:color="000000"/>
            </w:tcBorders>
            <w:vAlign w:val="center"/>
            <w:hideMark/>
          </w:tcPr>
          <w:p w14:paraId="7263BC40" w14:textId="77777777" w:rsidR="001867CA" w:rsidRPr="00124EF3" w:rsidRDefault="001867CA" w:rsidP="00243EBA">
            <w:pPr>
              <w:spacing w:after="0" w:line="240" w:lineRule="auto"/>
              <w:rPr>
                <w:rFonts w:ascii="Times New Roman" w:hAnsi="Times New Roman" w:cs="Times New Roman"/>
                <w:color w:val="000000"/>
                <w:spacing w:val="-1"/>
                <w:sz w:val="24"/>
                <w:szCs w:val="24"/>
              </w:rPr>
            </w:pPr>
          </w:p>
        </w:tc>
      </w:tr>
    </w:tbl>
    <w:p w14:paraId="0247F15C" w14:textId="77777777" w:rsidR="001867CA" w:rsidRPr="00124EF3" w:rsidRDefault="001867CA" w:rsidP="001867CA">
      <w:pPr>
        <w:pStyle w:val="a"/>
        <w:widowControl w:val="0"/>
        <w:numPr>
          <w:ilvl w:val="0"/>
          <w:numId w:val="0"/>
        </w:numPr>
        <w:spacing w:line="240" w:lineRule="auto"/>
        <w:rPr>
          <w:b/>
        </w:rPr>
      </w:pPr>
    </w:p>
    <w:p w14:paraId="1D02F85E" w14:textId="77777777" w:rsidR="001867CA" w:rsidRPr="00124EF3" w:rsidRDefault="001867CA" w:rsidP="001867CA">
      <w:pPr>
        <w:spacing w:after="0" w:line="240" w:lineRule="auto"/>
        <w:ind w:left="57" w:right="57"/>
        <w:jc w:val="center"/>
        <w:rPr>
          <w:rFonts w:ascii="Times New Roman" w:hAnsi="Times New Roman" w:cs="Times New Roman"/>
          <w:sz w:val="24"/>
          <w:szCs w:val="24"/>
        </w:rPr>
      </w:pPr>
    </w:p>
    <w:p w14:paraId="15FEEC7E" w14:textId="77777777" w:rsidR="001867CA" w:rsidRPr="00124EF3" w:rsidRDefault="001867CA" w:rsidP="001867CA">
      <w:pPr>
        <w:spacing w:after="0" w:line="240" w:lineRule="auto"/>
        <w:ind w:left="57" w:right="57"/>
        <w:jc w:val="center"/>
        <w:rPr>
          <w:rFonts w:ascii="Times New Roman" w:hAnsi="Times New Roman" w:cs="Times New Roman"/>
          <w:b/>
          <w:bCs/>
          <w:sz w:val="24"/>
          <w:szCs w:val="24"/>
        </w:rPr>
      </w:pPr>
      <w:r w:rsidRPr="00124EF3">
        <w:rPr>
          <w:rFonts w:ascii="Times New Roman" w:hAnsi="Times New Roman" w:cs="Times New Roman"/>
          <w:b/>
          <w:bCs/>
          <w:sz w:val="24"/>
          <w:szCs w:val="24"/>
        </w:rPr>
        <w:t>Вопросы к зачёту</w:t>
      </w:r>
    </w:p>
    <w:p w14:paraId="6FC36D0C" w14:textId="77777777" w:rsidR="001867CA" w:rsidRPr="00124EF3" w:rsidRDefault="001867CA" w:rsidP="001867CA">
      <w:pPr>
        <w:spacing w:after="0" w:line="240" w:lineRule="auto"/>
        <w:ind w:left="57" w:right="57"/>
        <w:jc w:val="center"/>
        <w:rPr>
          <w:rFonts w:ascii="Times New Roman" w:hAnsi="Times New Roman" w:cs="Times New Roman"/>
          <w:sz w:val="24"/>
          <w:szCs w:val="24"/>
        </w:rPr>
      </w:pPr>
      <w:r w:rsidRPr="00124EF3">
        <w:rPr>
          <w:rFonts w:ascii="Times New Roman" w:hAnsi="Times New Roman" w:cs="Times New Roman"/>
          <w:sz w:val="24"/>
          <w:szCs w:val="24"/>
        </w:rPr>
        <w:t>По дисциплине «Профессиональные стандарты в области физической культуры и спорта»</w:t>
      </w:r>
    </w:p>
    <w:p w14:paraId="373B45F1" w14:textId="77777777" w:rsidR="001867CA" w:rsidRPr="00124EF3" w:rsidRDefault="001867CA" w:rsidP="001867CA">
      <w:pPr>
        <w:spacing w:after="0" w:line="240" w:lineRule="auto"/>
        <w:ind w:left="57" w:right="57"/>
        <w:jc w:val="center"/>
        <w:rPr>
          <w:rFonts w:ascii="Times New Roman" w:hAnsi="Times New Roman" w:cs="Times New Roman"/>
          <w:sz w:val="24"/>
          <w:szCs w:val="24"/>
        </w:rPr>
      </w:pPr>
      <w:r w:rsidRPr="00124EF3">
        <w:rPr>
          <w:rFonts w:ascii="Times New Roman" w:hAnsi="Times New Roman" w:cs="Times New Roman"/>
          <w:sz w:val="24"/>
          <w:szCs w:val="24"/>
          <w:vertAlign w:val="superscript"/>
        </w:rPr>
        <w:t xml:space="preserve"> </w:t>
      </w:r>
    </w:p>
    <w:p w14:paraId="77F70DA2"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Структура и содержание профессиональных стандартов</w:t>
      </w:r>
    </w:p>
    <w:p w14:paraId="5BD2ECF2"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Взаимосвязь профессиональных стандартов в области физической культуры и спорта с другими нормативно-правовыми документами.</w:t>
      </w:r>
    </w:p>
    <w:p w14:paraId="45D8EBBC"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пятому уровню квалификации специалиста. Краткая характеристика.</w:t>
      </w:r>
    </w:p>
    <w:p w14:paraId="2DD873C0"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шестому уровню квалификации специалиста. Краткая характеристика.</w:t>
      </w:r>
    </w:p>
    <w:p w14:paraId="63DD482B"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седьмому уровню квалификации специалиста. Краткая характеристика.</w:t>
      </w:r>
    </w:p>
    <w:p w14:paraId="3B267509"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восьмому уровню квалификации специалиста. Краткая характеристика.</w:t>
      </w:r>
    </w:p>
    <w:p w14:paraId="4D64A4D3"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Требования профессионального стандарта к девятому уровню квалификации специалиста. Краткая характеристика.</w:t>
      </w:r>
    </w:p>
    <w:p w14:paraId="2914023A"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Как и кем утверждается профессиональный стандарт?</w:t>
      </w:r>
    </w:p>
    <w:p w14:paraId="7FA64129"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Имеет ли профессиональный  стандарт срок действия?</w:t>
      </w:r>
    </w:p>
    <w:p w14:paraId="281EB6C9"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lastRenderedPageBreak/>
        <w:t>Можно ли внести изменения в профессиональный стандарт, если да то каким образом?</w:t>
      </w:r>
    </w:p>
    <w:p w14:paraId="3D56FE48"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По каким направлениям области физической культуры и спорта есть профессиональные стандарты?</w:t>
      </w:r>
    </w:p>
    <w:p w14:paraId="4D65F203"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Существуют ли стандарты по служебно-прикладным видам спорта?</w:t>
      </w:r>
    </w:p>
    <w:p w14:paraId="5B023F78" w14:textId="77777777" w:rsidR="001867CA" w:rsidRPr="00124EF3" w:rsidRDefault="001867CA" w:rsidP="001867CA">
      <w:pPr>
        <w:pStyle w:val="a4"/>
        <w:numPr>
          <w:ilvl w:val="0"/>
          <w:numId w:val="26"/>
        </w:numPr>
        <w:tabs>
          <w:tab w:val="left" w:pos="426"/>
          <w:tab w:val="left" w:pos="851"/>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 xml:space="preserve"> Существуют ли стандарты по национальным видам спорта?</w:t>
      </w:r>
    </w:p>
    <w:p w14:paraId="0049CB65" w14:textId="77777777" w:rsidR="001867CA" w:rsidRPr="00124EF3" w:rsidRDefault="001867CA" w:rsidP="001867CA">
      <w:pPr>
        <w:pStyle w:val="a4"/>
        <w:numPr>
          <w:ilvl w:val="0"/>
          <w:numId w:val="26"/>
        </w:numPr>
        <w:tabs>
          <w:tab w:val="left" w:pos="426"/>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Что стало причиной необходимости разработки профессиональных стандартов?</w:t>
      </w:r>
    </w:p>
    <w:p w14:paraId="2A0C8B47" w14:textId="77777777" w:rsidR="001867CA" w:rsidRPr="00124EF3" w:rsidRDefault="001867CA" w:rsidP="001867CA">
      <w:pPr>
        <w:pStyle w:val="a4"/>
        <w:numPr>
          <w:ilvl w:val="0"/>
          <w:numId w:val="26"/>
        </w:numPr>
        <w:tabs>
          <w:tab w:val="left" w:pos="426"/>
          <w:tab w:val="left" w:pos="2295"/>
        </w:tabs>
        <w:spacing w:after="0" w:line="240" w:lineRule="auto"/>
        <w:ind w:left="57" w:right="57" w:firstLine="0"/>
        <w:contextualSpacing/>
        <w:jc w:val="both"/>
        <w:rPr>
          <w:rFonts w:ascii="Times New Roman" w:hAnsi="Times New Roman"/>
          <w:sz w:val="24"/>
          <w:szCs w:val="24"/>
        </w:rPr>
      </w:pPr>
      <w:r w:rsidRPr="00124EF3">
        <w:rPr>
          <w:rFonts w:ascii="Times New Roman" w:hAnsi="Times New Roman"/>
          <w:sz w:val="24"/>
          <w:szCs w:val="24"/>
        </w:rPr>
        <w:t>Роль профессиональных стандартов в современных  социально-экономических условиях</w:t>
      </w:r>
    </w:p>
    <w:p w14:paraId="3E47F55E" w14:textId="77777777" w:rsidR="001867CA" w:rsidRPr="00124EF3" w:rsidRDefault="001867CA" w:rsidP="001867CA">
      <w:pPr>
        <w:tabs>
          <w:tab w:val="left" w:pos="426"/>
          <w:tab w:val="num" w:pos="2149"/>
        </w:tabs>
        <w:spacing w:after="0" w:line="240" w:lineRule="auto"/>
        <w:jc w:val="both"/>
        <w:rPr>
          <w:rFonts w:ascii="Times New Roman" w:hAnsi="Times New Roman" w:cs="Times New Roman"/>
          <w:sz w:val="24"/>
          <w:szCs w:val="24"/>
        </w:rPr>
      </w:pPr>
    </w:p>
    <w:p w14:paraId="699CDF74" w14:textId="77777777" w:rsidR="001867CA" w:rsidRPr="00124EF3" w:rsidRDefault="001867CA" w:rsidP="001867CA">
      <w:pPr>
        <w:tabs>
          <w:tab w:val="left" w:pos="2295"/>
        </w:tabs>
        <w:spacing w:after="0" w:line="240" w:lineRule="auto"/>
        <w:ind w:left="57" w:right="57" w:firstLine="720"/>
        <w:jc w:val="both"/>
        <w:rPr>
          <w:rFonts w:ascii="Times New Roman" w:hAnsi="Times New Roman" w:cs="Times New Roman"/>
          <w:b/>
          <w:sz w:val="24"/>
          <w:szCs w:val="24"/>
        </w:rPr>
      </w:pPr>
      <w:r w:rsidRPr="00124EF3">
        <w:rPr>
          <w:rFonts w:ascii="Times New Roman" w:hAnsi="Times New Roman" w:cs="Times New Roman"/>
          <w:b/>
          <w:sz w:val="24"/>
          <w:szCs w:val="24"/>
        </w:rPr>
        <w:t>Критерии оценки:</w:t>
      </w:r>
    </w:p>
    <w:p w14:paraId="423549D8" w14:textId="77777777" w:rsidR="001867CA" w:rsidRPr="00124EF3" w:rsidRDefault="001867CA" w:rsidP="001867CA">
      <w:pPr>
        <w:spacing w:after="0" w:line="240" w:lineRule="auto"/>
        <w:ind w:left="57" w:right="57" w:firstLine="709"/>
        <w:jc w:val="both"/>
        <w:rPr>
          <w:rFonts w:ascii="Times New Roman" w:hAnsi="Times New Roman" w:cs="Times New Roman"/>
          <w:iCs/>
          <w:sz w:val="24"/>
          <w:szCs w:val="24"/>
        </w:rPr>
      </w:pPr>
      <w:r w:rsidRPr="00124EF3">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115EC21B" w14:textId="77777777" w:rsidR="001867CA" w:rsidRPr="00124EF3" w:rsidRDefault="001867CA" w:rsidP="001867CA">
      <w:pPr>
        <w:spacing w:after="0" w:line="240" w:lineRule="auto"/>
        <w:ind w:left="57" w:right="57" w:firstLine="709"/>
        <w:jc w:val="both"/>
        <w:rPr>
          <w:rFonts w:ascii="Times New Roman" w:hAnsi="Times New Roman" w:cs="Times New Roman"/>
          <w:iCs/>
          <w:sz w:val="24"/>
          <w:szCs w:val="24"/>
        </w:rPr>
      </w:pPr>
      <w:r w:rsidRPr="00124EF3">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7B494917" w14:textId="77777777" w:rsidR="001867CA" w:rsidRPr="00124EF3" w:rsidRDefault="001867CA" w:rsidP="001867CA">
      <w:pPr>
        <w:spacing w:after="0" w:line="240" w:lineRule="auto"/>
        <w:ind w:left="57" w:right="57" w:firstLine="708"/>
        <w:jc w:val="both"/>
        <w:rPr>
          <w:rFonts w:ascii="Times New Roman" w:hAnsi="Times New Roman" w:cs="Times New Roman"/>
          <w:sz w:val="24"/>
          <w:szCs w:val="24"/>
        </w:rPr>
      </w:pPr>
    </w:p>
    <w:p w14:paraId="401DB332" w14:textId="77777777" w:rsidR="001867CA" w:rsidRPr="00124EF3" w:rsidRDefault="001867CA" w:rsidP="001867CA">
      <w:pPr>
        <w:tabs>
          <w:tab w:val="left" w:pos="2295"/>
        </w:tabs>
        <w:spacing w:after="0" w:line="240" w:lineRule="auto"/>
        <w:ind w:left="57" w:right="57"/>
        <w:jc w:val="center"/>
        <w:rPr>
          <w:rFonts w:ascii="Times New Roman" w:hAnsi="Times New Roman" w:cs="Times New Roman"/>
          <w:b/>
          <w:sz w:val="24"/>
          <w:szCs w:val="24"/>
        </w:rPr>
      </w:pPr>
      <w:r w:rsidRPr="00124EF3">
        <w:rPr>
          <w:rFonts w:ascii="Times New Roman" w:hAnsi="Times New Roman" w:cs="Times New Roman"/>
          <w:b/>
          <w:sz w:val="24"/>
          <w:szCs w:val="24"/>
        </w:rPr>
        <w:t>Вопросы для коллоквиума</w:t>
      </w:r>
    </w:p>
    <w:p w14:paraId="4E705CAE" w14:textId="77777777" w:rsidR="001867CA" w:rsidRPr="00124EF3" w:rsidRDefault="001867CA" w:rsidP="001867CA">
      <w:pPr>
        <w:spacing w:after="0" w:line="240" w:lineRule="auto"/>
        <w:ind w:left="57" w:right="57"/>
        <w:jc w:val="center"/>
        <w:rPr>
          <w:rFonts w:ascii="Times New Roman" w:hAnsi="Times New Roman" w:cs="Times New Roman"/>
          <w:sz w:val="24"/>
          <w:szCs w:val="24"/>
        </w:rPr>
      </w:pPr>
      <w:r w:rsidRPr="00124EF3">
        <w:rPr>
          <w:rFonts w:ascii="Times New Roman" w:hAnsi="Times New Roman" w:cs="Times New Roman"/>
          <w:sz w:val="24"/>
          <w:szCs w:val="24"/>
        </w:rPr>
        <w:t>по дисциплине «Профессиональные стандарты в области физической культуры и спорта»</w:t>
      </w:r>
    </w:p>
    <w:p w14:paraId="47A05F0B" w14:textId="77777777" w:rsidR="001867CA" w:rsidRPr="00124EF3" w:rsidRDefault="001867CA" w:rsidP="00124EF3">
      <w:pPr>
        <w:spacing w:after="0" w:line="240" w:lineRule="auto"/>
        <w:ind w:left="57" w:right="57" w:firstLine="652"/>
        <w:jc w:val="center"/>
        <w:rPr>
          <w:rFonts w:ascii="Times New Roman" w:hAnsi="Times New Roman" w:cs="Times New Roman"/>
          <w:sz w:val="24"/>
          <w:szCs w:val="24"/>
        </w:rPr>
      </w:pPr>
    </w:p>
    <w:p w14:paraId="6E6B0F0C" w14:textId="77777777" w:rsidR="001867CA" w:rsidRPr="00124EF3" w:rsidRDefault="001867CA" w:rsidP="00124EF3">
      <w:pPr>
        <w:spacing w:after="0" w:line="240" w:lineRule="auto"/>
        <w:ind w:left="57" w:right="57" w:firstLine="652"/>
        <w:jc w:val="both"/>
        <w:rPr>
          <w:rFonts w:ascii="Times New Roman" w:hAnsi="Times New Roman" w:cs="Times New Roman"/>
          <w:b/>
          <w:spacing w:val="-4"/>
          <w:sz w:val="24"/>
          <w:szCs w:val="24"/>
        </w:rPr>
      </w:pPr>
      <w:r w:rsidRPr="00124EF3">
        <w:rPr>
          <w:rFonts w:ascii="Times New Roman" w:hAnsi="Times New Roman" w:cs="Times New Roman"/>
          <w:b/>
          <w:spacing w:val="-4"/>
          <w:sz w:val="24"/>
          <w:szCs w:val="24"/>
        </w:rPr>
        <w:t xml:space="preserve">Раздел 1. </w:t>
      </w:r>
      <w:r w:rsidRPr="00124EF3">
        <w:rPr>
          <w:rFonts w:ascii="Times New Roman" w:hAnsi="Times New Roman" w:cs="Times New Roman"/>
          <w:b/>
        </w:rPr>
        <w:t>Нормативно-правовая основа профессиональных стандартов</w:t>
      </w:r>
    </w:p>
    <w:p w14:paraId="1C2D2856" w14:textId="77777777" w:rsidR="001867CA" w:rsidRPr="00124EF3" w:rsidRDefault="001867CA" w:rsidP="00124EF3">
      <w:pPr>
        <w:pStyle w:val="a4"/>
        <w:numPr>
          <w:ilvl w:val="0"/>
          <w:numId w:val="24"/>
        </w:numPr>
        <w:shd w:val="clear" w:color="auto" w:fill="FFFFFF"/>
        <w:autoSpaceDE w:val="0"/>
        <w:autoSpaceDN w:val="0"/>
        <w:adjustRightInd w:val="0"/>
        <w:spacing w:after="0" w:line="240" w:lineRule="auto"/>
        <w:ind w:left="57" w:right="57" w:firstLine="652"/>
        <w:contextualSpacing/>
        <w:jc w:val="both"/>
        <w:rPr>
          <w:rFonts w:ascii="Times New Roman" w:hAnsi="Times New Roman"/>
          <w:bCs/>
          <w:sz w:val="24"/>
          <w:szCs w:val="24"/>
        </w:rPr>
      </w:pPr>
      <w:r w:rsidRPr="00124EF3">
        <w:rPr>
          <w:rFonts w:ascii="Times New Roman" w:hAnsi="Times New Roman"/>
          <w:sz w:val="24"/>
          <w:szCs w:val="24"/>
        </w:rPr>
        <w:t xml:space="preserve"> </w:t>
      </w:r>
      <w:r w:rsidRPr="00124EF3">
        <w:rPr>
          <w:rFonts w:ascii="Times New Roman" w:hAnsi="Times New Roman"/>
          <w:bCs/>
          <w:sz w:val="24"/>
          <w:szCs w:val="24"/>
        </w:rPr>
        <w:t>Квалификационные характеристики бакалавра.</w:t>
      </w:r>
    </w:p>
    <w:p w14:paraId="0B713127" w14:textId="77777777" w:rsidR="001867CA" w:rsidRPr="00124EF3" w:rsidRDefault="001867CA" w:rsidP="00124EF3">
      <w:pPr>
        <w:shd w:val="clear" w:color="auto" w:fill="FFFFFF"/>
        <w:autoSpaceDE w:val="0"/>
        <w:autoSpaceDN w:val="0"/>
        <w:adjustRightInd w:val="0"/>
        <w:spacing w:after="0" w:line="240" w:lineRule="auto"/>
        <w:ind w:left="57" w:right="57" w:firstLine="652"/>
        <w:jc w:val="both"/>
        <w:rPr>
          <w:rFonts w:ascii="Times New Roman" w:hAnsi="Times New Roman" w:cs="Times New Roman"/>
          <w:bCs/>
          <w:sz w:val="24"/>
          <w:szCs w:val="24"/>
        </w:rPr>
      </w:pPr>
      <w:r w:rsidRPr="00124EF3">
        <w:rPr>
          <w:rFonts w:ascii="Times New Roman" w:hAnsi="Times New Roman" w:cs="Times New Roman"/>
          <w:bCs/>
          <w:sz w:val="24"/>
          <w:szCs w:val="24"/>
        </w:rPr>
        <w:t>2. Квалификационные характеристики магистра.</w:t>
      </w:r>
    </w:p>
    <w:p w14:paraId="10776AB4" w14:textId="77777777" w:rsidR="001867CA" w:rsidRPr="00124EF3" w:rsidRDefault="001867CA" w:rsidP="00124EF3">
      <w:pPr>
        <w:spacing w:after="0" w:line="240" w:lineRule="auto"/>
        <w:ind w:left="57" w:right="57" w:firstLine="652"/>
        <w:jc w:val="both"/>
        <w:rPr>
          <w:rFonts w:ascii="Times New Roman" w:hAnsi="Times New Roman" w:cs="Times New Roman"/>
          <w:sz w:val="24"/>
          <w:szCs w:val="24"/>
        </w:rPr>
      </w:pPr>
      <w:r w:rsidRPr="00124EF3">
        <w:rPr>
          <w:rFonts w:ascii="Times New Roman" w:hAnsi="Times New Roman" w:cs="Times New Roman"/>
          <w:sz w:val="24"/>
          <w:szCs w:val="24"/>
        </w:rPr>
        <w:t>3. Квалификационные характеристики аспиранта</w:t>
      </w:r>
    </w:p>
    <w:p w14:paraId="50454472" w14:textId="77777777" w:rsidR="001867CA" w:rsidRPr="00124EF3" w:rsidRDefault="001867CA" w:rsidP="00124EF3">
      <w:pPr>
        <w:spacing w:after="0" w:line="240" w:lineRule="auto"/>
        <w:ind w:left="57" w:right="57" w:firstLine="652"/>
        <w:jc w:val="both"/>
        <w:rPr>
          <w:rFonts w:ascii="Times New Roman" w:hAnsi="Times New Roman" w:cs="Times New Roman"/>
          <w:sz w:val="24"/>
          <w:szCs w:val="24"/>
        </w:rPr>
      </w:pPr>
      <w:r w:rsidRPr="00124EF3">
        <w:rPr>
          <w:rFonts w:ascii="Times New Roman" w:hAnsi="Times New Roman" w:cs="Times New Roman"/>
          <w:sz w:val="24"/>
          <w:szCs w:val="24"/>
        </w:rPr>
        <w:t>4. Требования к деятельности тренера</w:t>
      </w:r>
    </w:p>
    <w:p w14:paraId="0C5FA714" w14:textId="77777777" w:rsidR="001867CA" w:rsidRPr="00124EF3" w:rsidRDefault="001867CA" w:rsidP="00124EF3">
      <w:pPr>
        <w:spacing w:after="0" w:line="240" w:lineRule="auto"/>
        <w:ind w:left="57" w:right="57" w:firstLine="652"/>
        <w:jc w:val="both"/>
        <w:rPr>
          <w:rFonts w:ascii="Times New Roman" w:hAnsi="Times New Roman" w:cs="Times New Roman"/>
          <w:sz w:val="24"/>
          <w:szCs w:val="24"/>
        </w:rPr>
      </w:pPr>
      <w:r w:rsidRPr="00124EF3">
        <w:rPr>
          <w:rFonts w:ascii="Times New Roman" w:hAnsi="Times New Roman" w:cs="Times New Roman"/>
          <w:sz w:val="24"/>
          <w:szCs w:val="24"/>
        </w:rPr>
        <w:t>5. Тренер-исследователь и тренер-коммерсант</w:t>
      </w:r>
    </w:p>
    <w:p w14:paraId="4C995FB0" w14:textId="77777777" w:rsidR="001867CA" w:rsidRPr="00124EF3" w:rsidRDefault="001867CA" w:rsidP="00124EF3">
      <w:pPr>
        <w:pStyle w:val="a4"/>
        <w:spacing w:after="0"/>
        <w:ind w:left="57" w:right="57" w:firstLine="652"/>
        <w:jc w:val="both"/>
        <w:rPr>
          <w:rFonts w:ascii="Times New Roman" w:hAnsi="Times New Roman"/>
          <w:bCs/>
          <w:sz w:val="24"/>
          <w:szCs w:val="24"/>
        </w:rPr>
      </w:pPr>
      <w:r w:rsidRPr="00124EF3">
        <w:rPr>
          <w:rFonts w:ascii="Times New Roman" w:hAnsi="Times New Roman"/>
          <w:sz w:val="24"/>
          <w:szCs w:val="24"/>
        </w:rPr>
        <w:t xml:space="preserve">6. </w:t>
      </w:r>
      <w:r w:rsidRPr="00124EF3">
        <w:rPr>
          <w:rFonts w:ascii="Times New Roman" w:hAnsi="Times New Roman"/>
          <w:bCs/>
          <w:sz w:val="24"/>
          <w:szCs w:val="24"/>
        </w:rPr>
        <w:t>Дистанционные технологии управления в профессиональной деятельности специалиста в области физической культуры и спорта</w:t>
      </w:r>
    </w:p>
    <w:p w14:paraId="32F8D055" w14:textId="77777777" w:rsidR="001867CA" w:rsidRPr="00124EF3" w:rsidRDefault="001867CA" w:rsidP="00124EF3">
      <w:pPr>
        <w:pStyle w:val="a4"/>
        <w:numPr>
          <w:ilvl w:val="0"/>
          <w:numId w:val="28"/>
        </w:numPr>
        <w:spacing w:after="0" w:line="240" w:lineRule="auto"/>
        <w:ind w:left="57" w:right="57" w:firstLine="652"/>
        <w:jc w:val="both"/>
        <w:rPr>
          <w:rFonts w:ascii="Times New Roman" w:hAnsi="Times New Roman"/>
          <w:bCs/>
          <w:sz w:val="24"/>
          <w:szCs w:val="24"/>
        </w:rPr>
      </w:pPr>
      <w:r w:rsidRPr="00124EF3">
        <w:rPr>
          <w:rFonts w:ascii="Times New Roman" w:hAnsi="Times New Roman"/>
          <w:bCs/>
          <w:sz w:val="24"/>
          <w:szCs w:val="24"/>
        </w:rPr>
        <w:t>Особенности профессиональной деятельности специалиста в области физической культуры и спорта</w:t>
      </w:r>
    </w:p>
    <w:p w14:paraId="0E5D2E37" w14:textId="77777777" w:rsidR="001867CA" w:rsidRPr="00124EF3" w:rsidRDefault="001867CA" w:rsidP="00124EF3">
      <w:pPr>
        <w:pStyle w:val="a4"/>
        <w:numPr>
          <w:ilvl w:val="0"/>
          <w:numId w:val="27"/>
        </w:numPr>
        <w:spacing w:after="0"/>
        <w:ind w:left="57" w:right="57" w:firstLine="652"/>
        <w:jc w:val="both"/>
        <w:rPr>
          <w:rFonts w:ascii="Times New Roman" w:hAnsi="Times New Roman"/>
          <w:bCs/>
          <w:sz w:val="24"/>
          <w:szCs w:val="24"/>
        </w:rPr>
      </w:pPr>
      <w:r w:rsidRPr="00124EF3">
        <w:rPr>
          <w:rFonts w:ascii="Times New Roman" w:hAnsi="Times New Roman"/>
          <w:bCs/>
          <w:sz w:val="24"/>
          <w:szCs w:val="24"/>
        </w:rPr>
        <w:t>Информационная среда как сфера профессиональной деятельности специалиста в области физической культуры и спорта</w:t>
      </w:r>
    </w:p>
    <w:p w14:paraId="27C2A596" w14:textId="77777777" w:rsidR="001867CA" w:rsidRPr="00124EF3" w:rsidRDefault="001867CA" w:rsidP="00124EF3">
      <w:pPr>
        <w:pStyle w:val="a4"/>
        <w:numPr>
          <w:ilvl w:val="0"/>
          <w:numId w:val="27"/>
        </w:numPr>
        <w:spacing w:after="0" w:line="240" w:lineRule="auto"/>
        <w:ind w:left="57" w:right="57" w:firstLine="652"/>
        <w:jc w:val="both"/>
        <w:rPr>
          <w:rFonts w:ascii="Times New Roman" w:hAnsi="Times New Roman"/>
          <w:bCs/>
          <w:sz w:val="24"/>
          <w:szCs w:val="24"/>
        </w:rPr>
      </w:pPr>
      <w:r w:rsidRPr="00124EF3">
        <w:rPr>
          <w:rFonts w:ascii="Times New Roman" w:hAnsi="Times New Roman"/>
          <w:bCs/>
          <w:sz w:val="24"/>
          <w:szCs w:val="24"/>
        </w:rPr>
        <w:t>Особенности профессиональной деятельности тренера на этапе высшего спортивного мастерства</w:t>
      </w:r>
    </w:p>
    <w:p w14:paraId="37B61179" w14:textId="77777777" w:rsidR="001867CA" w:rsidRPr="00124EF3" w:rsidRDefault="001867CA" w:rsidP="00124EF3">
      <w:pPr>
        <w:spacing w:after="0" w:line="240" w:lineRule="auto"/>
        <w:ind w:left="57" w:right="57" w:firstLine="652"/>
        <w:jc w:val="both"/>
        <w:rPr>
          <w:rFonts w:ascii="Times New Roman" w:hAnsi="Times New Roman" w:cs="Times New Roman"/>
          <w:sz w:val="24"/>
          <w:szCs w:val="24"/>
          <w:lang w:eastAsia="en-US"/>
        </w:rPr>
      </w:pPr>
    </w:p>
    <w:p w14:paraId="5EC913D1" w14:textId="77777777" w:rsidR="001867CA" w:rsidRPr="00124EF3" w:rsidRDefault="001867CA" w:rsidP="00124EF3">
      <w:pPr>
        <w:tabs>
          <w:tab w:val="right" w:leader="underscore" w:pos="9356"/>
        </w:tabs>
        <w:spacing w:after="0" w:line="240" w:lineRule="auto"/>
        <w:ind w:left="57" w:right="57" w:firstLine="652"/>
        <w:jc w:val="both"/>
        <w:rPr>
          <w:rFonts w:ascii="Times New Roman" w:hAnsi="Times New Roman" w:cs="Times New Roman"/>
          <w:b/>
          <w:sz w:val="24"/>
          <w:szCs w:val="24"/>
        </w:rPr>
      </w:pPr>
      <w:r w:rsidRPr="00124EF3">
        <w:rPr>
          <w:rFonts w:ascii="Times New Roman" w:hAnsi="Times New Roman" w:cs="Times New Roman"/>
          <w:b/>
          <w:spacing w:val="-4"/>
          <w:sz w:val="24"/>
          <w:szCs w:val="24"/>
        </w:rPr>
        <w:t xml:space="preserve">Раздел 2. </w:t>
      </w:r>
      <w:r w:rsidRPr="00124EF3">
        <w:rPr>
          <w:rFonts w:ascii="Times New Roman" w:hAnsi="Times New Roman" w:cs="Times New Roman"/>
          <w:b/>
        </w:rPr>
        <w:t>Структура профессиональных стандартов, их разработка утверждение</w:t>
      </w:r>
    </w:p>
    <w:p w14:paraId="630A0FFE" w14:textId="77777777" w:rsidR="001867CA" w:rsidRPr="00124EF3" w:rsidRDefault="001867CA" w:rsidP="00124EF3">
      <w:pPr>
        <w:pStyle w:val="a4"/>
        <w:widowControl w:val="0"/>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contextualSpacing/>
        <w:jc w:val="both"/>
        <w:rPr>
          <w:rFonts w:ascii="Times New Roman" w:hAnsi="Times New Roman"/>
          <w:color w:val="000000" w:themeColor="text1"/>
          <w:sz w:val="24"/>
          <w:szCs w:val="24"/>
        </w:rPr>
      </w:pPr>
      <w:r w:rsidRPr="00124EF3">
        <w:rPr>
          <w:rFonts w:ascii="Times New Roman" w:hAnsi="Times New Roman"/>
          <w:color w:val="000000" w:themeColor="text1"/>
          <w:sz w:val="24"/>
          <w:szCs w:val="24"/>
        </w:rPr>
        <w:t>Современные технологии управления спортивной формой в многолетнем тренировочном процессе (конкретный пример)</w:t>
      </w:r>
    </w:p>
    <w:p w14:paraId="14145FAA" w14:textId="77777777" w:rsidR="001867CA" w:rsidRPr="00124EF3" w:rsidRDefault="001867CA" w:rsidP="00124EF3">
      <w:pPr>
        <w:pStyle w:val="a4"/>
        <w:widowControl w:val="0"/>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 xml:space="preserve">Организационно-методические </w:t>
      </w:r>
    </w:p>
    <w:p w14:paraId="6CA6AECF"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Профессиональное образование в области физической культуры и спорта: характеристика, задачи, оценка</w:t>
      </w:r>
    </w:p>
    <w:p w14:paraId="518D21ED"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Структура профессионального образования в Российской Федерации</w:t>
      </w:r>
    </w:p>
    <w:p w14:paraId="2E5B5C23"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Характеристика этапа профессионального образования (по выбору – бакалавриат, магистратура, аспирантура)</w:t>
      </w:r>
    </w:p>
    <w:p w14:paraId="01EA78CB"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Профессиональные стандарты и их значение для специалистов в области физической культуры и спорта.</w:t>
      </w:r>
    </w:p>
    <w:p w14:paraId="1B28C191"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Современные педагогические технологии в спортивной практике </w:t>
      </w:r>
    </w:p>
    <w:p w14:paraId="0596858A"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Преемственность профессиональных образовательных программ в системе непрерывного образования в сфере физической культуры и спорта.</w:t>
      </w:r>
    </w:p>
    <w:p w14:paraId="7A8DA98A"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Аттестация тренерского состава и специалистов в области физической культуры и спорта</w:t>
      </w:r>
    </w:p>
    <w:p w14:paraId="27AE0BFE"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lastRenderedPageBreak/>
        <w:t>Экспертная характеристика деятельности специалистов в области физической культуры и спорта</w:t>
      </w:r>
    </w:p>
    <w:p w14:paraId="5B0EE8A9"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Самоанализ результатов профессиональной деятельности</w:t>
      </w:r>
    </w:p>
    <w:p w14:paraId="66008FFB" w14:textId="77777777" w:rsidR="001867CA" w:rsidRPr="00124EF3" w:rsidRDefault="001867CA" w:rsidP="00124EF3">
      <w:pPr>
        <w:pStyle w:val="a4"/>
        <w:numPr>
          <w:ilvl w:val="0"/>
          <w:numId w:val="29"/>
        </w:numPr>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Требования нормативно-правовых документов к профессиональной деятельности специалистов в области физической культуры и спорта</w:t>
      </w:r>
    </w:p>
    <w:p w14:paraId="3EA0824D" w14:textId="77777777" w:rsidR="001867CA" w:rsidRPr="00124EF3" w:rsidRDefault="001867CA" w:rsidP="00124EF3">
      <w:pPr>
        <w:pStyle w:val="a4"/>
        <w:ind w:left="57" w:right="57" w:firstLine="652"/>
        <w:jc w:val="both"/>
        <w:rPr>
          <w:rFonts w:ascii="Times New Roman" w:hAnsi="Times New Roman"/>
          <w:sz w:val="24"/>
          <w:szCs w:val="24"/>
        </w:rPr>
      </w:pPr>
    </w:p>
    <w:p w14:paraId="2EB38FF4" w14:textId="77777777" w:rsidR="001867CA" w:rsidRPr="00124EF3" w:rsidRDefault="001867CA" w:rsidP="00124EF3">
      <w:pPr>
        <w:tabs>
          <w:tab w:val="right" w:leader="underscore" w:pos="9356"/>
        </w:tabs>
        <w:spacing w:after="0" w:line="240" w:lineRule="auto"/>
        <w:ind w:left="57" w:right="57" w:firstLine="652"/>
        <w:jc w:val="both"/>
        <w:rPr>
          <w:rFonts w:ascii="Times New Roman" w:hAnsi="Times New Roman" w:cs="Times New Roman"/>
          <w:b/>
          <w:sz w:val="24"/>
          <w:szCs w:val="24"/>
        </w:rPr>
      </w:pPr>
      <w:r w:rsidRPr="00124EF3">
        <w:rPr>
          <w:rFonts w:ascii="Times New Roman" w:hAnsi="Times New Roman" w:cs="Times New Roman"/>
          <w:b/>
          <w:sz w:val="24"/>
          <w:szCs w:val="24"/>
        </w:rPr>
        <w:t xml:space="preserve">Раздел 3. </w:t>
      </w:r>
      <w:r w:rsidRPr="00124EF3">
        <w:rPr>
          <w:rFonts w:ascii="Times New Roman" w:hAnsi="Times New Roman" w:cs="Times New Roman"/>
          <w:b/>
          <w:bCs/>
        </w:rPr>
        <w:t>Значение профессиональных стандартов в области физической культуры и спорта</w:t>
      </w:r>
    </w:p>
    <w:p w14:paraId="39A63E29" w14:textId="77777777" w:rsidR="001867CA" w:rsidRPr="00124EF3" w:rsidRDefault="001867CA" w:rsidP="00124EF3">
      <w:pPr>
        <w:pStyle w:val="a4"/>
        <w:widowControl w:val="0"/>
        <w:numPr>
          <w:ilvl w:val="0"/>
          <w:numId w:val="32"/>
        </w:numPr>
        <w:tabs>
          <w:tab w:val="left" w:pos="-142"/>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 xml:space="preserve">Повышение квалификации и профессиональная переподготовка кадров в области физической культуры и спорта </w:t>
      </w:r>
    </w:p>
    <w:p w14:paraId="39AB7F6A" w14:textId="77777777" w:rsidR="001867CA" w:rsidRPr="00124EF3" w:rsidRDefault="001867CA" w:rsidP="00124EF3">
      <w:pPr>
        <w:pStyle w:val="a4"/>
        <w:widowControl w:val="0"/>
        <w:numPr>
          <w:ilvl w:val="0"/>
          <w:numId w:val="32"/>
        </w:numPr>
        <w:tabs>
          <w:tab w:val="left" w:pos="-142"/>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contextualSpacing/>
        <w:jc w:val="both"/>
        <w:rPr>
          <w:rFonts w:ascii="Times New Roman" w:hAnsi="Times New Roman"/>
          <w:sz w:val="24"/>
          <w:szCs w:val="24"/>
        </w:rPr>
      </w:pPr>
      <w:r w:rsidRPr="00124EF3">
        <w:rPr>
          <w:rFonts w:ascii="Times New Roman" w:hAnsi="Times New Roman"/>
          <w:sz w:val="24"/>
          <w:szCs w:val="24"/>
        </w:rPr>
        <w:t>Самообразование и самоанализ профессиональной деятельности специалиста в области физической культуры и спорта. Критерии оценки эффективной деятельности специалиста в области физической культуры и спорта</w:t>
      </w:r>
    </w:p>
    <w:p w14:paraId="0343DB28" w14:textId="77777777" w:rsidR="001867CA" w:rsidRPr="00124EF3" w:rsidRDefault="001867CA" w:rsidP="00124EF3">
      <w:pPr>
        <w:pStyle w:val="a4"/>
        <w:widowControl w:val="0"/>
        <w:numPr>
          <w:ilvl w:val="0"/>
          <w:numId w:val="32"/>
        </w:numPr>
        <w:tabs>
          <w:tab w:val="left" w:pos="-142"/>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jc w:val="both"/>
        <w:rPr>
          <w:rFonts w:ascii="Times New Roman" w:hAnsi="Times New Roman"/>
          <w:color w:val="000000" w:themeColor="text1"/>
          <w:sz w:val="24"/>
          <w:szCs w:val="24"/>
        </w:rPr>
      </w:pPr>
      <w:r w:rsidRPr="00124EF3">
        <w:rPr>
          <w:rFonts w:ascii="Times New Roman" w:hAnsi="Times New Roman"/>
          <w:color w:val="000000" w:themeColor="text1"/>
          <w:sz w:val="24"/>
          <w:szCs w:val="24"/>
        </w:rPr>
        <w:t>Реализация трудовых функций тренерским составом: критерии и оценка эффективности</w:t>
      </w:r>
    </w:p>
    <w:p w14:paraId="5D3B323F" w14:textId="77777777" w:rsidR="001867CA" w:rsidRPr="00124EF3" w:rsidRDefault="001867CA" w:rsidP="00124EF3">
      <w:pPr>
        <w:pStyle w:val="a4"/>
        <w:widowControl w:val="0"/>
        <w:numPr>
          <w:ilvl w:val="0"/>
          <w:numId w:val="32"/>
        </w:numPr>
        <w:tabs>
          <w:tab w:val="left" w:pos="-142"/>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firstLine="652"/>
        <w:jc w:val="both"/>
        <w:rPr>
          <w:rFonts w:ascii="Times New Roman" w:hAnsi="Times New Roman"/>
          <w:color w:val="000000" w:themeColor="text1"/>
          <w:sz w:val="24"/>
          <w:szCs w:val="24"/>
        </w:rPr>
      </w:pPr>
      <w:r w:rsidRPr="00124EF3">
        <w:rPr>
          <w:rFonts w:ascii="Times New Roman" w:hAnsi="Times New Roman"/>
          <w:sz w:val="24"/>
          <w:szCs w:val="24"/>
        </w:rPr>
        <w:t>Непрерывное самообразование и повышение квалификации как необходимое условие эффективной деятельности специалиста в области физической культуры и спорта</w:t>
      </w:r>
    </w:p>
    <w:p w14:paraId="430374E1" w14:textId="77777777" w:rsidR="001867CA" w:rsidRPr="00124EF3" w:rsidRDefault="001867CA" w:rsidP="00124EF3">
      <w:pPr>
        <w:pStyle w:val="a4"/>
        <w:spacing w:after="0"/>
        <w:ind w:left="57" w:right="57" w:firstLine="652"/>
        <w:jc w:val="both"/>
        <w:rPr>
          <w:rFonts w:ascii="Times New Roman" w:hAnsi="Times New Roman"/>
          <w:sz w:val="24"/>
          <w:szCs w:val="24"/>
        </w:rPr>
      </w:pPr>
    </w:p>
    <w:p w14:paraId="197DD0FE" w14:textId="77777777" w:rsidR="001867CA" w:rsidRPr="00124EF3" w:rsidRDefault="001867CA" w:rsidP="00124EF3">
      <w:pPr>
        <w:pStyle w:val="a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firstLine="652"/>
        <w:jc w:val="both"/>
        <w:rPr>
          <w:rFonts w:ascii="Times New Roman" w:hAnsi="Times New Roman"/>
          <w:b/>
          <w:sz w:val="24"/>
          <w:szCs w:val="24"/>
        </w:rPr>
      </w:pPr>
      <w:r w:rsidRPr="00124EF3">
        <w:rPr>
          <w:rFonts w:ascii="Times New Roman" w:hAnsi="Times New Roman"/>
          <w:b/>
          <w:sz w:val="24"/>
          <w:szCs w:val="24"/>
        </w:rPr>
        <w:t>Критерии оценки:</w:t>
      </w:r>
    </w:p>
    <w:p w14:paraId="20290D48" w14:textId="77777777" w:rsidR="001867CA" w:rsidRPr="00124EF3" w:rsidRDefault="001867CA" w:rsidP="00124EF3">
      <w:pPr>
        <w:spacing w:after="0" w:line="240" w:lineRule="auto"/>
        <w:ind w:left="57" w:right="57" w:firstLine="652"/>
        <w:jc w:val="both"/>
        <w:rPr>
          <w:rFonts w:ascii="Times New Roman" w:hAnsi="Times New Roman" w:cs="Times New Roman"/>
          <w:iCs/>
          <w:sz w:val="24"/>
          <w:szCs w:val="24"/>
        </w:rPr>
      </w:pPr>
      <w:r w:rsidRPr="00124EF3">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14:paraId="61EF3D13" w14:textId="77777777" w:rsidR="001867CA" w:rsidRPr="00124EF3" w:rsidRDefault="001867CA" w:rsidP="00124EF3">
      <w:pPr>
        <w:spacing w:after="0" w:line="240" w:lineRule="auto"/>
        <w:ind w:left="57" w:right="57" w:firstLine="652"/>
        <w:jc w:val="both"/>
        <w:rPr>
          <w:rFonts w:ascii="Times New Roman" w:hAnsi="Times New Roman" w:cs="Times New Roman"/>
          <w:iCs/>
          <w:sz w:val="24"/>
          <w:szCs w:val="24"/>
        </w:rPr>
      </w:pPr>
      <w:r w:rsidRPr="00124EF3">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14:paraId="3206EB67" w14:textId="77777777" w:rsidR="001867CA" w:rsidRPr="00124EF3" w:rsidRDefault="001867CA" w:rsidP="00124EF3">
      <w:pPr>
        <w:spacing w:after="0" w:line="240" w:lineRule="auto"/>
        <w:ind w:left="57" w:right="57"/>
        <w:jc w:val="both"/>
        <w:rPr>
          <w:rFonts w:ascii="Times New Roman" w:hAnsi="Times New Roman" w:cs="Times New Roman"/>
          <w:sz w:val="24"/>
          <w:szCs w:val="24"/>
        </w:rPr>
      </w:pPr>
    </w:p>
    <w:p w14:paraId="4E819EAA" w14:textId="77777777" w:rsidR="001867CA" w:rsidRPr="00124EF3" w:rsidRDefault="001867CA" w:rsidP="00124EF3">
      <w:pPr>
        <w:tabs>
          <w:tab w:val="left" w:pos="2295"/>
        </w:tabs>
        <w:spacing w:after="0" w:line="240" w:lineRule="auto"/>
        <w:ind w:firstLine="709"/>
        <w:jc w:val="center"/>
        <w:rPr>
          <w:rFonts w:ascii="Times New Roman" w:hAnsi="Times New Roman" w:cs="Times New Roman"/>
          <w:b/>
          <w:sz w:val="24"/>
          <w:szCs w:val="24"/>
        </w:rPr>
      </w:pPr>
      <w:r w:rsidRPr="00124EF3">
        <w:rPr>
          <w:rFonts w:ascii="Times New Roman" w:hAnsi="Times New Roman" w:cs="Times New Roman"/>
          <w:b/>
          <w:sz w:val="24"/>
          <w:szCs w:val="24"/>
        </w:rPr>
        <w:t>Темы для  презентации</w:t>
      </w:r>
    </w:p>
    <w:p w14:paraId="5DB0CE33" w14:textId="77777777" w:rsidR="001867CA" w:rsidRPr="00124EF3" w:rsidRDefault="001867CA" w:rsidP="00124EF3">
      <w:pPr>
        <w:spacing w:after="0" w:line="240" w:lineRule="auto"/>
        <w:ind w:left="57" w:right="57"/>
        <w:jc w:val="center"/>
        <w:rPr>
          <w:rFonts w:ascii="Times New Roman" w:hAnsi="Times New Roman" w:cs="Times New Roman"/>
          <w:sz w:val="24"/>
          <w:szCs w:val="24"/>
          <w:vertAlign w:val="superscript"/>
        </w:rPr>
      </w:pPr>
      <w:r w:rsidRPr="00124EF3">
        <w:rPr>
          <w:rFonts w:ascii="Times New Roman" w:hAnsi="Times New Roman" w:cs="Times New Roman"/>
          <w:sz w:val="24"/>
          <w:szCs w:val="24"/>
        </w:rPr>
        <w:t>по дисциплине «Профессиональные стандарты в области физической культуры и спорта»</w:t>
      </w:r>
    </w:p>
    <w:p w14:paraId="62E370B0" w14:textId="77777777" w:rsidR="001867CA" w:rsidRPr="00124EF3" w:rsidRDefault="001867CA" w:rsidP="00124EF3">
      <w:pPr>
        <w:spacing w:after="0" w:line="240" w:lineRule="auto"/>
        <w:ind w:left="57" w:right="57"/>
        <w:jc w:val="both"/>
        <w:rPr>
          <w:rFonts w:ascii="Times New Roman" w:hAnsi="Times New Roman" w:cs="Times New Roman"/>
          <w:b/>
          <w:sz w:val="24"/>
          <w:szCs w:val="24"/>
        </w:rPr>
      </w:pPr>
    </w:p>
    <w:p w14:paraId="4A66FAEF" w14:textId="77777777" w:rsidR="001867CA" w:rsidRPr="00124EF3" w:rsidRDefault="001867CA" w:rsidP="00124EF3">
      <w:pPr>
        <w:pStyle w:val="Default"/>
        <w:ind w:firstLine="709"/>
        <w:jc w:val="both"/>
        <w:rPr>
          <w:rFonts w:ascii="Times New Roman" w:hAnsi="Times New Roman"/>
        </w:rPr>
      </w:pPr>
    </w:p>
    <w:p w14:paraId="6BB58B59" w14:textId="77777777" w:rsidR="001867CA" w:rsidRPr="00124EF3" w:rsidRDefault="001867CA" w:rsidP="00124EF3">
      <w:pPr>
        <w:widowControl w:val="0"/>
        <w:spacing w:after="0" w:line="240" w:lineRule="auto"/>
        <w:ind w:firstLine="709"/>
        <w:jc w:val="both"/>
        <w:rPr>
          <w:rFonts w:ascii="Times New Roman" w:hAnsi="Times New Roman" w:cs="Times New Roman"/>
          <w:sz w:val="24"/>
          <w:szCs w:val="24"/>
        </w:rPr>
      </w:pPr>
      <w:r w:rsidRPr="00124EF3">
        <w:rPr>
          <w:rFonts w:ascii="Times New Roman" w:hAnsi="Times New Roman" w:cs="Times New Roman"/>
          <w:b/>
          <w:sz w:val="24"/>
          <w:szCs w:val="24"/>
        </w:rPr>
        <w:t xml:space="preserve">Раздел 1. Нормативно-правовая основа профессиональных стандартов </w:t>
      </w:r>
    </w:p>
    <w:p w14:paraId="2EAFBE15" w14:textId="77777777" w:rsidR="001867CA" w:rsidRPr="00124EF3" w:rsidRDefault="001867CA" w:rsidP="00124EF3">
      <w:pPr>
        <w:pStyle w:val="a4"/>
        <w:numPr>
          <w:ilvl w:val="0"/>
          <w:numId w:val="25"/>
        </w:numPr>
        <w:tabs>
          <w:tab w:val="left" w:pos="0"/>
          <w:tab w:val="left" w:pos="426"/>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Структура профессиональных стандартов</w:t>
      </w:r>
    </w:p>
    <w:p w14:paraId="271C0312" w14:textId="77777777" w:rsidR="001867CA" w:rsidRPr="00124EF3" w:rsidRDefault="001867CA" w:rsidP="00124EF3">
      <w:pPr>
        <w:pStyle w:val="a4"/>
        <w:numPr>
          <w:ilvl w:val="0"/>
          <w:numId w:val="25"/>
        </w:numPr>
        <w:tabs>
          <w:tab w:val="left" w:pos="0"/>
          <w:tab w:val="left" w:pos="426"/>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Характеристика обобщенных трудовых функций</w:t>
      </w:r>
    </w:p>
    <w:p w14:paraId="78AEA267" w14:textId="77777777" w:rsidR="001867CA" w:rsidRPr="00124EF3" w:rsidRDefault="001867CA" w:rsidP="00124EF3">
      <w:pPr>
        <w:pStyle w:val="a4"/>
        <w:numPr>
          <w:ilvl w:val="0"/>
          <w:numId w:val="25"/>
        </w:numPr>
        <w:tabs>
          <w:tab w:val="left" w:pos="0"/>
          <w:tab w:val="left" w:pos="426"/>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Требования к уровню квалификации специалистов согласно требованиям профессиональных стандартов</w:t>
      </w:r>
    </w:p>
    <w:p w14:paraId="5E993397" w14:textId="77777777" w:rsidR="001867CA" w:rsidRPr="00124EF3" w:rsidRDefault="001867CA" w:rsidP="00124EF3">
      <w:pPr>
        <w:pStyle w:val="Default"/>
        <w:ind w:firstLine="709"/>
        <w:jc w:val="both"/>
        <w:rPr>
          <w:rFonts w:ascii="Times New Roman" w:hAnsi="Times New Roman"/>
        </w:rPr>
      </w:pPr>
    </w:p>
    <w:p w14:paraId="365D1088" w14:textId="77777777" w:rsidR="001867CA" w:rsidRPr="00124EF3" w:rsidRDefault="001867CA" w:rsidP="00124EF3">
      <w:pPr>
        <w:pStyle w:val="Default"/>
        <w:ind w:firstLine="709"/>
        <w:jc w:val="both"/>
        <w:rPr>
          <w:rFonts w:ascii="Times New Roman" w:hAnsi="Times New Roman"/>
        </w:rPr>
      </w:pPr>
    </w:p>
    <w:p w14:paraId="2B5001BB" w14:textId="77777777" w:rsidR="001867CA" w:rsidRPr="00124EF3" w:rsidRDefault="001867CA" w:rsidP="00124EF3">
      <w:pPr>
        <w:pStyle w:val="Default"/>
        <w:ind w:firstLine="709"/>
        <w:jc w:val="both"/>
        <w:rPr>
          <w:rFonts w:ascii="Times New Roman" w:hAnsi="Times New Roman"/>
          <w:b/>
        </w:rPr>
      </w:pPr>
      <w:r w:rsidRPr="00124EF3">
        <w:rPr>
          <w:rFonts w:ascii="Times New Roman" w:hAnsi="Times New Roman"/>
          <w:b/>
        </w:rPr>
        <w:t>Раздел 2.  Структура профессиональных стандартов, их разработка утверждение</w:t>
      </w:r>
    </w:p>
    <w:p w14:paraId="375F31FC" w14:textId="77777777" w:rsidR="001867CA" w:rsidRPr="00124EF3" w:rsidRDefault="001867CA" w:rsidP="00124EF3">
      <w:pPr>
        <w:pStyle w:val="a4"/>
        <w:numPr>
          <w:ilvl w:val="0"/>
          <w:numId w:val="30"/>
        </w:numPr>
        <w:tabs>
          <w:tab w:val="left" w:pos="426"/>
          <w:tab w:val="left" w:pos="777"/>
          <w:tab w:val="left" w:pos="851"/>
        </w:tabs>
        <w:spacing w:after="0" w:line="240" w:lineRule="auto"/>
        <w:ind w:firstLine="709"/>
        <w:jc w:val="both"/>
        <w:rPr>
          <w:rFonts w:ascii="Times New Roman" w:hAnsi="Times New Roman"/>
          <w:sz w:val="24"/>
          <w:szCs w:val="24"/>
        </w:rPr>
      </w:pPr>
      <w:r w:rsidRPr="00124EF3">
        <w:rPr>
          <w:rFonts w:ascii="Times New Roman" w:hAnsi="Times New Roman"/>
          <w:sz w:val="24"/>
          <w:szCs w:val="24"/>
        </w:rPr>
        <w:t xml:space="preserve"> Трудовые функции на пятом уровне квалификации</w:t>
      </w:r>
    </w:p>
    <w:p w14:paraId="5A0D5C39" w14:textId="77777777" w:rsidR="001867CA" w:rsidRPr="00124EF3" w:rsidRDefault="001867CA" w:rsidP="00124EF3">
      <w:pPr>
        <w:pStyle w:val="a4"/>
        <w:numPr>
          <w:ilvl w:val="0"/>
          <w:numId w:val="30"/>
        </w:numPr>
        <w:tabs>
          <w:tab w:val="left" w:pos="426"/>
          <w:tab w:val="left" w:pos="777"/>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 xml:space="preserve"> Трудовые функции на шестом уровне квалификации</w:t>
      </w:r>
    </w:p>
    <w:p w14:paraId="4D97E214" w14:textId="77777777" w:rsidR="001867CA" w:rsidRPr="00124EF3" w:rsidRDefault="001867CA" w:rsidP="00124EF3">
      <w:pPr>
        <w:pStyle w:val="a4"/>
        <w:numPr>
          <w:ilvl w:val="0"/>
          <w:numId w:val="30"/>
        </w:numPr>
        <w:tabs>
          <w:tab w:val="left" w:pos="426"/>
          <w:tab w:val="left" w:pos="777"/>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Трудовые функции на седьмом уровне квалификации</w:t>
      </w:r>
    </w:p>
    <w:p w14:paraId="56C8FE45" w14:textId="77777777" w:rsidR="001867CA" w:rsidRPr="00124EF3" w:rsidRDefault="001867CA" w:rsidP="00124EF3">
      <w:pPr>
        <w:pStyle w:val="a4"/>
        <w:numPr>
          <w:ilvl w:val="0"/>
          <w:numId w:val="30"/>
        </w:numPr>
        <w:tabs>
          <w:tab w:val="left" w:pos="426"/>
          <w:tab w:val="left" w:pos="777"/>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Трудовые функции на восьмом уровне квалификации</w:t>
      </w:r>
    </w:p>
    <w:p w14:paraId="77CF7135" w14:textId="77777777" w:rsidR="001867CA" w:rsidRPr="00124EF3" w:rsidRDefault="001867CA" w:rsidP="00124EF3">
      <w:pPr>
        <w:pStyle w:val="a4"/>
        <w:numPr>
          <w:ilvl w:val="0"/>
          <w:numId w:val="30"/>
        </w:numPr>
        <w:tabs>
          <w:tab w:val="left" w:pos="426"/>
          <w:tab w:val="left" w:pos="777"/>
          <w:tab w:val="left" w:pos="851"/>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Трудовые функции на девятом уровне квалификации</w:t>
      </w:r>
    </w:p>
    <w:p w14:paraId="6C36FDC8" w14:textId="77777777" w:rsidR="001867CA" w:rsidRPr="00124EF3" w:rsidRDefault="001867CA" w:rsidP="00124EF3">
      <w:pPr>
        <w:pStyle w:val="Default"/>
        <w:ind w:firstLine="709"/>
        <w:jc w:val="both"/>
        <w:rPr>
          <w:rFonts w:ascii="Times New Roman" w:hAnsi="Times New Roman"/>
        </w:rPr>
      </w:pPr>
    </w:p>
    <w:p w14:paraId="14B2C17E" w14:textId="77777777" w:rsidR="001867CA" w:rsidRPr="00124EF3" w:rsidRDefault="001867CA" w:rsidP="00124EF3">
      <w:pPr>
        <w:pStyle w:val="Default"/>
        <w:ind w:firstLine="709"/>
        <w:jc w:val="both"/>
        <w:rPr>
          <w:rFonts w:ascii="Times New Roman" w:hAnsi="Times New Roman"/>
        </w:rPr>
      </w:pPr>
    </w:p>
    <w:p w14:paraId="28B5BE8A" w14:textId="77777777" w:rsidR="001867CA" w:rsidRPr="00124EF3" w:rsidRDefault="001867CA" w:rsidP="00124EF3">
      <w:pPr>
        <w:pStyle w:val="Default"/>
        <w:ind w:firstLine="709"/>
        <w:jc w:val="both"/>
        <w:rPr>
          <w:rFonts w:ascii="Times New Roman" w:hAnsi="Times New Roman"/>
          <w:b/>
        </w:rPr>
      </w:pPr>
      <w:r w:rsidRPr="00124EF3">
        <w:rPr>
          <w:rFonts w:ascii="Times New Roman" w:hAnsi="Times New Roman"/>
          <w:b/>
        </w:rPr>
        <w:t xml:space="preserve">Раздел 3.  </w:t>
      </w:r>
      <w:r w:rsidRPr="00124EF3">
        <w:rPr>
          <w:rFonts w:ascii="Times New Roman" w:hAnsi="Times New Roman"/>
          <w:b/>
          <w:bCs/>
        </w:rPr>
        <w:t>Значение профессиональных стандартов в области физической культуры и спорта</w:t>
      </w:r>
    </w:p>
    <w:p w14:paraId="5F5B7DB6" w14:textId="77777777" w:rsidR="001867CA" w:rsidRPr="00124EF3" w:rsidRDefault="001867CA" w:rsidP="00124EF3">
      <w:pPr>
        <w:pStyle w:val="a4"/>
        <w:numPr>
          <w:ilvl w:val="0"/>
          <w:numId w:val="31"/>
        </w:numPr>
        <w:tabs>
          <w:tab w:val="left" w:pos="426"/>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 xml:space="preserve"> Взаимосвязь профессиональных стандартов  с другими нормативными актами</w:t>
      </w:r>
    </w:p>
    <w:p w14:paraId="53F29731" w14:textId="77777777" w:rsidR="001867CA" w:rsidRPr="00124EF3" w:rsidRDefault="001867CA" w:rsidP="00124EF3">
      <w:pPr>
        <w:pStyle w:val="a4"/>
        <w:numPr>
          <w:ilvl w:val="0"/>
          <w:numId w:val="31"/>
        </w:numPr>
        <w:tabs>
          <w:tab w:val="left" w:pos="426"/>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Законодательная и нормативно-правовая база профессиональных стандартов</w:t>
      </w:r>
    </w:p>
    <w:p w14:paraId="1C9F181B" w14:textId="77777777" w:rsidR="001867CA" w:rsidRPr="00124EF3" w:rsidRDefault="001867CA" w:rsidP="00124EF3">
      <w:pPr>
        <w:pStyle w:val="a4"/>
        <w:numPr>
          <w:ilvl w:val="0"/>
          <w:numId w:val="31"/>
        </w:numPr>
        <w:tabs>
          <w:tab w:val="left" w:pos="426"/>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t>Процесс принятия и утверждения профессиональных стандартов</w:t>
      </w:r>
    </w:p>
    <w:p w14:paraId="1E6C8D77" w14:textId="77777777" w:rsidR="001867CA" w:rsidRPr="00124EF3" w:rsidRDefault="001867CA" w:rsidP="00124EF3">
      <w:pPr>
        <w:pStyle w:val="a4"/>
        <w:numPr>
          <w:ilvl w:val="0"/>
          <w:numId w:val="31"/>
        </w:numPr>
        <w:tabs>
          <w:tab w:val="left" w:pos="426"/>
        </w:tabs>
        <w:spacing w:after="0" w:line="240" w:lineRule="auto"/>
        <w:ind w:left="0" w:firstLine="709"/>
        <w:jc w:val="both"/>
        <w:rPr>
          <w:rFonts w:ascii="Times New Roman" w:hAnsi="Times New Roman"/>
          <w:sz w:val="24"/>
          <w:szCs w:val="24"/>
        </w:rPr>
      </w:pPr>
      <w:r w:rsidRPr="00124EF3">
        <w:rPr>
          <w:rFonts w:ascii="Times New Roman" w:hAnsi="Times New Roman"/>
          <w:sz w:val="24"/>
          <w:szCs w:val="24"/>
        </w:rPr>
        <w:lastRenderedPageBreak/>
        <w:t>Контроль выполнения требований профессиональных стандартов к уровню подготовки специалиста</w:t>
      </w:r>
    </w:p>
    <w:p w14:paraId="457BD6E9" w14:textId="77777777" w:rsidR="001867CA" w:rsidRPr="00124EF3" w:rsidRDefault="001867CA" w:rsidP="00124EF3">
      <w:pPr>
        <w:pStyle w:val="ac"/>
        <w:tabs>
          <w:tab w:val="clear" w:pos="360"/>
          <w:tab w:val="left" w:pos="708"/>
        </w:tabs>
        <w:ind w:left="720" w:firstLine="709"/>
        <w:contextualSpacing w:val="0"/>
        <w:jc w:val="both"/>
      </w:pPr>
    </w:p>
    <w:p w14:paraId="3AF089D4" w14:textId="77777777" w:rsidR="001867CA" w:rsidRPr="00124EF3" w:rsidRDefault="001867CA" w:rsidP="00124EF3">
      <w:pPr>
        <w:pStyle w:val="Default"/>
        <w:ind w:left="360"/>
        <w:jc w:val="both"/>
        <w:rPr>
          <w:rFonts w:ascii="Times New Roman" w:hAnsi="Times New Roman"/>
        </w:rPr>
      </w:pPr>
    </w:p>
    <w:p w14:paraId="38E4540C" w14:textId="77777777" w:rsidR="001867CA" w:rsidRPr="00124EF3" w:rsidRDefault="001867CA" w:rsidP="00124EF3">
      <w:pPr>
        <w:pStyle w:val="Default"/>
        <w:ind w:firstLine="709"/>
        <w:jc w:val="both"/>
        <w:rPr>
          <w:rFonts w:ascii="Times New Roman" w:hAnsi="Times New Roman"/>
        </w:rPr>
      </w:pPr>
    </w:p>
    <w:p w14:paraId="2A791585" w14:textId="77777777" w:rsidR="001867CA" w:rsidRPr="00124EF3" w:rsidRDefault="001867CA" w:rsidP="00124EF3">
      <w:pPr>
        <w:spacing w:after="0" w:line="240" w:lineRule="auto"/>
        <w:ind w:firstLine="499"/>
        <w:rPr>
          <w:rFonts w:ascii="Times New Roman" w:hAnsi="Times New Roman" w:cs="Times New Roman"/>
          <w:b/>
          <w:sz w:val="24"/>
          <w:szCs w:val="24"/>
        </w:rPr>
      </w:pPr>
      <w:r w:rsidRPr="00124EF3">
        <w:rPr>
          <w:rFonts w:ascii="Times New Roman" w:hAnsi="Times New Roman" w:cs="Times New Roman"/>
          <w:b/>
          <w:sz w:val="24"/>
          <w:szCs w:val="24"/>
        </w:rPr>
        <w:t xml:space="preserve">Критерии оценки: </w:t>
      </w:r>
    </w:p>
    <w:p w14:paraId="023B5BE6" w14:textId="77777777" w:rsidR="001867CA" w:rsidRPr="00124EF3" w:rsidRDefault="001867CA" w:rsidP="00124EF3">
      <w:pPr>
        <w:pStyle w:val="ab"/>
        <w:spacing w:before="0" w:beforeAutospacing="0" w:after="0" w:afterAutospacing="0"/>
        <w:ind w:firstLine="499"/>
        <w:jc w:val="both"/>
      </w:pPr>
      <w:r w:rsidRPr="00124EF3">
        <w:rPr>
          <w:b/>
          <w:bCs/>
        </w:rPr>
        <w:t>-  оценка «5 баллов»</w:t>
      </w:r>
      <w:r w:rsidRPr="00124EF3">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A412C18" w14:textId="77777777" w:rsidR="001867CA" w:rsidRPr="00124EF3" w:rsidRDefault="001867CA" w:rsidP="00124EF3">
      <w:pPr>
        <w:pStyle w:val="ab"/>
        <w:spacing w:before="0" w:beforeAutospacing="0" w:after="0" w:afterAutospacing="0"/>
        <w:ind w:firstLine="499"/>
        <w:jc w:val="both"/>
      </w:pPr>
      <w:r w:rsidRPr="00124EF3">
        <w:rPr>
          <w:b/>
          <w:bCs/>
        </w:rPr>
        <w:t>- оценка «4 балла»</w:t>
      </w:r>
      <w:r w:rsidRPr="00124EF3">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71456EA2" w14:textId="77777777" w:rsidR="001867CA" w:rsidRPr="00124EF3" w:rsidRDefault="001867CA" w:rsidP="00124EF3">
      <w:pPr>
        <w:pStyle w:val="ab"/>
        <w:spacing w:before="0" w:beforeAutospacing="0" w:after="0" w:afterAutospacing="0"/>
        <w:ind w:firstLine="499"/>
        <w:jc w:val="both"/>
      </w:pPr>
      <w:r w:rsidRPr="00124EF3">
        <w:rPr>
          <w:b/>
          <w:bCs/>
        </w:rPr>
        <w:t>-  оценка «3 балла»</w:t>
      </w:r>
      <w:r w:rsidRPr="00124EF3">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0FB22C7F" w14:textId="77777777" w:rsidR="001867CA" w:rsidRPr="00124EF3" w:rsidRDefault="001867CA" w:rsidP="00124EF3">
      <w:pPr>
        <w:pStyle w:val="ab"/>
        <w:spacing w:before="0" w:beforeAutospacing="0" w:after="0" w:afterAutospacing="0"/>
        <w:ind w:firstLine="499"/>
        <w:jc w:val="both"/>
      </w:pPr>
      <w:r w:rsidRPr="00124EF3">
        <w:rPr>
          <w:b/>
          <w:bCs/>
        </w:rPr>
        <w:t>-  оценка «2 балла»</w:t>
      </w:r>
      <w:r w:rsidRPr="00124EF3">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14:paraId="608828C5" w14:textId="77777777" w:rsidR="001867CA" w:rsidRPr="00124EF3" w:rsidRDefault="001867CA" w:rsidP="00124EF3">
      <w:pPr>
        <w:pStyle w:val="a"/>
        <w:widowControl w:val="0"/>
        <w:numPr>
          <w:ilvl w:val="0"/>
          <w:numId w:val="0"/>
        </w:numPr>
        <w:spacing w:line="240" w:lineRule="auto"/>
        <w:rPr>
          <w:b/>
        </w:rPr>
      </w:pPr>
    </w:p>
    <w:p w14:paraId="6290F3D7" w14:textId="77777777" w:rsidR="001867CA" w:rsidRPr="00124EF3" w:rsidRDefault="001867CA" w:rsidP="00124EF3">
      <w:pPr>
        <w:pStyle w:val="a"/>
        <w:widowControl w:val="0"/>
        <w:spacing w:line="240" w:lineRule="auto"/>
        <w:rPr>
          <w:b/>
        </w:rPr>
      </w:pPr>
      <w:r w:rsidRPr="00124EF3">
        <w:rPr>
          <w:b/>
        </w:rPr>
        <w:t>КРИТЕРИИ ОЦЕНКИ</w:t>
      </w:r>
    </w:p>
    <w:p w14:paraId="6DE77CFC" w14:textId="77777777" w:rsidR="001867CA" w:rsidRPr="00124EF3" w:rsidRDefault="001867CA" w:rsidP="00124EF3">
      <w:pPr>
        <w:pStyle w:val="a"/>
        <w:widowControl w:val="0"/>
        <w:spacing w:line="240" w:lineRule="auto"/>
        <w:rPr>
          <w:b/>
        </w:rPr>
      </w:pPr>
    </w:p>
    <w:p w14:paraId="64B2AF61" w14:textId="77777777" w:rsidR="001867CA" w:rsidRPr="00124EF3" w:rsidRDefault="001867CA" w:rsidP="00124EF3">
      <w:pPr>
        <w:pStyle w:val="a"/>
        <w:widowControl w:val="0"/>
        <w:spacing w:line="240" w:lineRule="auto"/>
      </w:pPr>
      <w:r w:rsidRPr="00124EF3">
        <w:t xml:space="preserve">Формой промежуточной аттестации по дисциплине является зачет. </w:t>
      </w:r>
    </w:p>
    <w:p w14:paraId="35FF025E" w14:textId="77777777" w:rsidR="001867CA" w:rsidRPr="00124EF3" w:rsidRDefault="001867CA" w:rsidP="00124EF3">
      <w:pPr>
        <w:pStyle w:val="a"/>
        <w:widowControl w:val="0"/>
        <w:numPr>
          <w:ilvl w:val="0"/>
          <w:numId w:val="0"/>
        </w:numPr>
        <w:spacing w:line="240" w:lineRule="auto"/>
        <w:ind w:firstLine="709"/>
      </w:pPr>
      <w:r w:rsidRPr="00124EF3">
        <w:t xml:space="preserve">По результатам освоения дисциплины магистрант получает оценку, отражающую качество выполнения программных заданий. </w:t>
      </w:r>
      <w:r w:rsidRPr="00124EF3">
        <w:rPr>
          <w:bCs/>
        </w:rPr>
        <w:t xml:space="preserve"> </w:t>
      </w:r>
    </w:p>
    <w:p w14:paraId="130A99BB" w14:textId="77777777" w:rsidR="001867CA" w:rsidRPr="00124EF3" w:rsidRDefault="001867CA" w:rsidP="00124EF3">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14:paraId="18B85CA6" w14:textId="77777777" w:rsidR="001867CA" w:rsidRPr="00124EF3" w:rsidRDefault="001867CA" w:rsidP="00124EF3">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Магистрант, не выполнивший программу освоения дисциплины без уважительной причины или не получивший зачета в установленный срок, может быть отчислен из академии </w:t>
      </w:r>
      <w:r w:rsidRPr="00124EF3">
        <w:rPr>
          <w:rFonts w:ascii="Times New Roman" w:eastAsiaTheme="minorHAnsi" w:hAnsi="Times New Roman" w:cs="Times New Roman"/>
          <w:sz w:val="24"/>
          <w:szCs w:val="24"/>
          <w:lang w:eastAsia="en-US"/>
        </w:rPr>
        <w:lastRenderedPageBreak/>
        <w:t>как имеющий академическую задолженность.</w:t>
      </w:r>
    </w:p>
    <w:p w14:paraId="73C70B3E" w14:textId="77777777" w:rsidR="001867CA" w:rsidRPr="00124EF3" w:rsidRDefault="001867CA" w:rsidP="001867CA">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14:paraId="3607398B"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Оценка </w:t>
      </w:r>
      <w:r w:rsidRPr="00124EF3">
        <w:rPr>
          <w:rFonts w:ascii="Times New Roman" w:eastAsiaTheme="minorHAnsi" w:hAnsi="Times New Roman" w:cs="Times New Roman"/>
          <w:b/>
          <w:sz w:val="24"/>
          <w:szCs w:val="24"/>
          <w:lang w:eastAsia="en-US"/>
        </w:rPr>
        <w:t>«зачет»</w:t>
      </w:r>
      <w:r w:rsidRPr="00124EF3">
        <w:rPr>
          <w:rFonts w:ascii="Times New Roman" w:eastAsiaTheme="minorHAnsi" w:hAnsi="Times New Roman" w:cs="Times New Roman"/>
          <w:sz w:val="24"/>
          <w:szCs w:val="24"/>
          <w:lang w:eastAsia="en-US"/>
        </w:rPr>
        <w:t xml:space="preserve"> выставляется, если:</w:t>
      </w:r>
    </w:p>
    <w:p w14:paraId="4E375240"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регулярное посещение практики (не менее 80% посещений);</w:t>
      </w:r>
    </w:p>
    <w:p w14:paraId="3B5B4967" w14:textId="77777777" w:rsidR="001867CA" w:rsidRPr="00124EF3" w:rsidRDefault="001867CA" w:rsidP="001867CA">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 высокий уровень теоретической подготовленности в области знания </w:t>
      </w:r>
      <w:r w:rsidRPr="00124EF3">
        <w:rPr>
          <w:rFonts w:ascii="Times New Roman" w:hAnsi="Times New Roman" w:cs="Times New Roman"/>
          <w:color w:val="000000"/>
          <w:sz w:val="24"/>
          <w:szCs w:val="24"/>
        </w:rPr>
        <w:t>регламентирующих документов и направлений работы специалиста в области физической культуры и спорта в спортивной организации</w:t>
      </w:r>
      <w:r w:rsidRPr="00124EF3">
        <w:rPr>
          <w:rFonts w:ascii="Times New Roman" w:eastAsiaTheme="minorHAnsi" w:hAnsi="Times New Roman" w:cs="Times New Roman"/>
          <w:sz w:val="24"/>
          <w:szCs w:val="24"/>
          <w:lang w:eastAsia="en-US"/>
        </w:rPr>
        <w:t>;</w:t>
      </w:r>
    </w:p>
    <w:p w14:paraId="381BBA54" w14:textId="77777777" w:rsidR="001867CA" w:rsidRPr="00124EF3" w:rsidRDefault="001867CA" w:rsidP="001867CA">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проявил умение анализировать требования к уровню квалификации тренера / руководителя спортивной организации;</w:t>
      </w:r>
    </w:p>
    <w:p w14:paraId="1AC7EE0D"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 </w:t>
      </w:r>
      <w:r w:rsidRPr="00124EF3">
        <w:rPr>
          <w:rFonts w:ascii="Times New Roman" w:hAnsi="Times New Roman" w:cs="Times New Roman"/>
          <w:color w:val="000000"/>
          <w:sz w:val="24"/>
          <w:szCs w:val="24"/>
        </w:rPr>
        <w:t>высокая степень добросовестности и самостоятельности в работе</w:t>
      </w:r>
      <w:r w:rsidRPr="00124EF3">
        <w:rPr>
          <w:rFonts w:ascii="Times New Roman" w:eastAsiaTheme="minorHAnsi" w:hAnsi="Times New Roman" w:cs="Times New Roman"/>
          <w:sz w:val="24"/>
          <w:szCs w:val="24"/>
          <w:lang w:eastAsia="en-US"/>
        </w:rPr>
        <w:t>;</w:t>
      </w:r>
    </w:p>
    <w:p w14:paraId="030431C8"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грамотно составлены презентация и доклад, сданы в срок и с положительной оценкой ;</w:t>
      </w:r>
    </w:p>
    <w:p w14:paraId="52F67CF4"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5524786E"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Оценка </w:t>
      </w:r>
      <w:r w:rsidRPr="00124EF3">
        <w:rPr>
          <w:rFonts w:ascii="Times New Roman" w:eastAsiaTheme="minorHAnsi" w:hAnsi="Times New Roman" w:cs="Times New Roman"/>
          <w:b/>
          <w:sz w:val="24"/>
          <w:szCs w:val="24"/>
          <w:lang w:eastAsia="en-US"/>
        </w:rPr>
        <w:t>«не зачет»</w:t>
      </w:r>
      <w:r w:rsidRPr="00124EF3">
        <w:rPr>
          <w:rFonts w:ascii="Times New Roman" w:eastAsiaTheme="minorHAnsi" w:hAnsi="Times New Roman" w:cs="Times New Roman"/>
          <w:sz w:val="24"/>
          <w:szCs w:val="24"/>
          <w:lang w:eastAsia="en-US"/>
        </w:rPr>
        <w:t xml:space="preserve"> выставляется, если:</w:t>
      </w:r>
    </w:p>
    <w:p w14:paraId="732CF1FE"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посещение менее 50%;</w:t>
      </w:r>
    </w:p>
    <w:p w14:paraId="1E4C9BE8"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xml:space="preserve">• низкий уровень теоретической подготовленности в области знания </w:t>
      </w:r>
      <w:r w:rsidRPr="00124EF3">
        <w:rPr>
          <w:rFonts w:ascii="Times New Roman" w:hAnsi="Times New Roman" w:cs="Times New Roman"/>
          <w:color w:val="000000"/>
          <w:sz w:val="24"/>
          <w:szCs w:val="24"/>
        </w:rPr>
        <w:t>регламентирующих документов и направлений работы тренера / руководителя спортивной организации</w:t>
      </w:r>
      <w:r w:rsidRPr="00124EF3">
        <w:rPr>
          <w:rFonts w:ascii="Times New Roman" w:eastAsiaTheme="minorHAnsi" w:hAnsi="Times New Roman" w:cs="Times New Roman"/>
          <w:sz w:val="24"/>
          <w:szCs w:val="24"/>
          <w:lang w:eastAsia="en-US"/>
        </w:rPr>
        <w:t>;</w:t>
      </w:r>
    </w:p>
    <w:p w14:paraId="7C05C5DB"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полная безучастность и не</w:t>
      </w:r>
      <w:r w:rsidRPr="00124EF3">
        <w:rPr>
          <w:rFonts w:ascii="Times New Roman" w:hAnsi="Times New Roman" w:cs="Times New Roman"/>
          <w:color w:val="000000"/>
          <w:sz w:val="24"/>
          <w:szCs w:val="24"/>
        </w:rPr>
        <w:t>самостоятельность в работе</w:t>
      </w:r>
      <w:r w:rsidRPr="00124EF3">
        <w:rPr>
          <w:rFonts w:ascii="Times New Roman" w:eastAsiaTheme="minorHAnsi" w:hAnsi="Times New Roman" w:cs="Times New Roman"/>
          <w:sz w:val="24"/>
          <w:szCs w:val="24"/>
          <w:lang w:eastAsia="en-US"/>
        </w:rPr>
        <w:t>;</w:t>
      </w:r>
    </w:p>
    <w:p w14:paraId="048453B4"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зачетные требования предоставляются  с большими опозданием и замечаниями;</w:t>
      </w:r>
    </w:p>
    <w:p w14:paraId="638BDEA7"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124EF3">
        <w:rPr>
          <w:rFonts w:ascii="Times New Roman" w:eastAsiaTheme="minorHAnsi" w:hAnsi="Times New Roman" w:cs="Times New Roman"/>
          <w:sz w:val="24"/>
          <w:szCs w:val="24"/>
          <w:lang w:eastAsia="en-US"/>
        </w:rPr>
        <w:t>• презентация и доклад по итогам прохождения практики дисциплины составлены небрежно и с замечаниями.</w:t>
      </w:r>
    </w:p>
    <w:p w14:paraId="07E9AAB3"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2A465C70" w14:textId="77777777" w:rsidR="001867CA" w:rsidRPr="00124EF3" w:rsidRDefault="001867CA" w:rsidP="001867CA">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6854EC22" w14:textId="77777777" w:rsidR="001867CA" w:rsidRPr="00124EF3" w:rsidRDefault="001867CA" w:rsidP="00407506">
      <w:pPr>
        <w:spacing w:after="0"/>
        <w:rPr>
          <w:rFonts w:ascii="Times New Roman" w:hAnsi="Times New Roman" w:cs="Times New Roman"/>
          <w:color w:val="000000" w:themeColor="text1"/>
          <w:sz w:val="24"/>
          <w:szCs w:val="24"/>
        </w:rPr>
      </w:pPr>
    </w:p>
    <w:p w14:paraId="1CF3BE14" w14:textId="77777777" w:rsidR="001867CA" w:rsidRPr="00124EF3" w:rsidRDefault="001867CA" w:rsidP="00407506">
      <w:pPr>
        <w:spacing w:after="0"/>
        <w:rPr>
          <w:rFonts w:ascii="Times New Roman" w:hAnsi="Times New Roman" w:cs="Times New Roman"/>
          <w:color w:val="000000" w:themeColor="text1"/>
          <w:sz w:val="24"/>
          <w:szCs w:val="24"/>
        </w:rPr>
      </w:pPr>
    </w:p>
    <w:p w14:paraId="4DCFC40E" w14:textId="77777777" w:rsidR="001867CA" w:rsidRPr="00124EF3" w:rsidRDefault="001867CA" w:rsidP="00407506">
      <w:pPr>
        <w:spacing w:after="0"/>
        <w:rPr>
          <w:rFonts w:ascii="Times New Roman" w:hAnsi="Times New Roman" w:cs="Times New Roman"/>
          <w:color w:val="000000" w:themeColor="text1"/>
          <w:sz w:val="24"/>
          <w:szCs w:val="24"/>
        </w:rPr>
      </w:pPr>
    </w:p>
    <w:p w14:paraId="36A12F2B" w14:textId="49E44F6A" w:rsidR="00207E9C" w:rsidRPr="00124EF3" w:rsidRDefault="00207E9C">
      <w:pPr>
        <w:rPr>
          <w:rFonts w:ascii="Times New Roman" w:hAnsi="Times New Roman" w:cs="Times New Roman"/>
          <w:color w:val="000000" w:themeColor="text1"/>
          <w:sz w:val="24"/>
          <w:szCs w:val="24"/>
        </w:rPr>
      </w:pPr>
      <w:r w:rsidRPr="00124EF3">
        <w:rPr>
          <w:rFonts w:ascii="Times New Roman" w:hAnsi="Times New Roman" w:cs="Times New Roman"/>
          <w:color w:val="000000" w:themeColor="text1"/>
          <w:sz w:val="24"/>
          <w:szCs w:val="24"/>
        </w:rPr>
        <w:br w:type="page"/>
      </w:r>
    </w:p>
    <w:p w14:paraId="0D5AB5B3" w14:textId="77777777" w:rsidR="00207E9C" w:rsidRPr="00124EF3" w:rsidRDefault="00207E9C" w:rsidP="00207E9C">
      <w:pPr>
        <w:rPr>
          <w:rFonts w:ascii="Times New Roman" w:hAnsi="Times New Roman" w:cs="Times New Roman"/>
          <w:caps/>
          <w:color w:val="000000"/>
          <w:spacing w:val="-1"/>
          <w:sz w:val="24"/>
          <w:szCs w:val="24"/>
        </w:rPr>
        <w:sectPr w:rsidR="00207E9C" w:rsidRPr="00124EF3" w:rsidSect="007B2420">
          <w:pgSz w:w="11906" w:h="16838"/>
          <w:pgMar w:top="1134" w:right="851" w:bottom="1134" w:left="1134" w:header="709" w:footer="709" w:gutter="0"/>
          <w:cols w:space="708"/>
          <w:docGrid w:linePitch="360"/>
        </w:sectPr>
      </w:pPr>
    </w:p>
    <w:p w14:paraId="175ABAEC" w14:textId="77777777" w:rsidR="00207E9C" w:rsidRPr="00124EF3" w:rsidRDefault="00207E9C" w:rsidP="00207E9C">
      <w:pPr>
        <w:rPr>
          <w:rFonts w:ascii="Times New Roman" w:hAnsi="Times New Roman" w:cs="Times New Roman"/>
          <w:caps/>
          <w:color w:val="000000"/>
          <w:spacing w:val="-1"/>
          <w:sz w:val="24"/>
          <w:szCs w:val="24"/>
        </w:rPr>
      </w:pPr>
      <w:r w:rsidRPr="00124EF3">
        <w:rPr>
          <w:rFonts w:ascii="Times New Roman" w:hAnsi="Times New Roman" w:cs="Times New Roman"/>
          <w:caps/>
          <w:color w:val="000000"/>
          <w:spacing w:val="-1"/>
          <w:sz w:val="24"/>
          <w:szCs w:val="24"/>
        </w:rPr>
        <w:lastRenderedPageBreak/>
        <w:t xml:space="preserve">паспорт компетенций ПО ДИСЦИПЛИНЕ:  </w:t>
      </w:r>
      <w:r w:rsidRPr="00124EF3">
        <w:rPr>
          <w:rFonts w:ascii="Times New Roman" w:hAnsi="Times New Roman" w:cs="Times New Roman"/>
          <w:b/>
          <w:color w:val="000000" w:themeColor="text1"/>
          <w:sz w:val="28"/>
          <w:szCs w:val="28"/>
        </w:rPr>
        <w:t>ПРОФЕССИОНАЛЬНЫЕ СТАНДАРТЫ В ОБЛАСТИ ФИЗИЧЕСКОЙ КУЛЬТУРЫ И СПОРТА</w:t>
      </w:r>
      <w:r w:rsidRPr="00124EF3">
        <w:rPr>
          <w:rFonts w:ascii="Times New Roman" w:hAnsi="Times New Roman" w:cs="Times New Roman"/>
          <w:caps/>
          <w:color w:val="000000"/>
          <w:spacing w:val="-1"/>
          <w:sz w:val="24"/>
          <w:szCs w:val="24"/>
        </w:rPr>
        <w:t xml:space="preserve"> </w:t>
      </w:r>
    </w:p>
    <w:p w14:paraId="0EC1A0D1" w14:textId="77777777" w:rsidR="00207E9C" w:rsidRPr="00124EF3" w:rsidRDefault="00207E9C" w:rsidP="00207E9C">
      <w:pPr>
        <w:rPr>
          <w:rFonts w:ascii="Times New Roman" w:hAnsi="Times New Roman" w:cs="Times New Roman"/>
          <w:b/>
          <w:color w:val="000000"/>
          <w:spacing w:val="-1"/>
          <w:sz w:val="24"/>
          <w:szCs w:val="24"/>
        </w:rPr>
      </w:pPr>
      <w:r w:rsidRPr="00124EF3">
        <w:rPr>
          <w:rFonts w:ascii="Times New Roman" w:hAnsi="Times New Roman" w:cs="Times New Roman"/>
          <w:caps/>
          <w:color w:val="000000"/>
          <w:spacing w:val="-1"/>
          <w:sz w:val="24"/>
          <w:szCs w:val="24"/>
        </w:rPr>
        <w:t xml:space="preserve">ОПОП:  </w:t>
      </w:r>
      <w:r w:rsidRPr="00124EF3">
        <w:rPr>
          <w:rFonts w:ascii="Times New Roman" w:hAnsi="Times New Roman" w:cs="Times New Roman"/>
          <w:b/>
          <w:caps/>
          <w:color w:val="000000"/>
          <w:spacing w:val="-1"/>
          <w:sz w:val="24"/>
          <w:szCs w:val="24"/>
        </w:rPr>
        <w:t>«подготовка спортивного резерва»</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2"/>
        <w:gridCol w:w="2153"/>
        <w:gridCol w:w="2231"/>
        <w:gridCol w:w="2859"/>
        <w:gridCol w:w="3542"/>
        <w:gridCol w:w="2204"/>
      </w:tblGrid>
      <w:tr w:rsidR="00207E9C" w:rsidRPr="00124EF3" w14:paraId="4FFD0F1D" w14:textId="77777777" w:rsidTr="00124EF3">
        <w:trPr>
          <w:jc w:val="center"/>
        </w:trPr>
        <w:tc>
          <w:tcPr>
            <w:tcW w:w="1972" w:type="dxa"/>
            <w:tcBorders>
              <w:top w:val="single" w:sz="4" w:space="0" w:color="000000"/>
              <w:left w:val="single" w:sz="4" w:space="0" w:color="000000"/>
              <w:bottom w:val="single" w:sz="4" w:space="0" w:color="000000"/>
              <w:right w:val="single" w:sz="4" w:space="0" w:color="000000"/>
            </w:tcBorders>
            <w:hideMark/>
          </w:tcPr>
          <w:p w14:paraId="3543246E" w14:textId="77777777" w:rsidR="00207E9C" w:rsidRPr="00124EF3" w:rsidRDefault="00207E9C" w:rsidP="00485278">
            <w:pPr>
              <w:spacing w:after="0"/>
              <w:ind w:right="1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Формируемые компетенции</w:t>
            </w:r>
          </w:p>
        </w:tc>
        <w:tc>
          <w:tcPr>
            <w:tcW w:w="2153" w:type="dxa"/>
            <w:tcBorders>
              <w:top w:val="single" w:sz="4" w:space="0" w:color="000000"/>
              <w:left w:val="single" w:sz="4" w:space="0" w:color="000000"/>
              <w:bottom w:val="single" w:sz="4" w:space="0" w:color="000000"/>
              <w:right w:val="single" w:sz="4" w:space="0" w:color="000000"/>
            </w:tcBorders>
            <w:hideMark/>
          </w:tcPr>
          <w:p w14:paraId="6BD953C5"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0B6F952B"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Обобщенная трудовая функция</w:t>
            </w:r>
          </w:p>
          <w:p w14:paraId="52BA5BFA" w14:textId="77777777" w:rsidR="00207E9C" w:rsidRPr="00124EF3" w:rsidRDefault="00207E9C" w:rsidP="00485278">
            <w:pPr>
              <w:spacing w:after="0"/>
              <w:jc w:val="center"/>
              <w:rPr>
                <w:rFonts w:ascii="Times New Roman" w:hAnsi="Times New Roman" w:cs="Times New Roman"/>
                <w:i/>
                <w:color w:val="000000"/>
                <w:spacing w:val="-1"/>
              </w:rPr>
            </w:pPr>
          </w:p>
        </w:tc>
        <w:tc>
          <w:tcPr>
            <w:tcW w:w="2859" w:type="dxa"/>
            <w:tcBorders>
              <w:top w:val="single" w:sz="4" w:space="0" w:color="000000"/>
              <w:left w:val="single" w:sz="4" w:space="0" w:color="000000"/>
              <w:bottom w:val="single" w:sz="4" w:space="0" w:color="000000"/>
              <w:right w:val="single" w:sz="4" w:space="0" w:color="000000"/>
            </w:tcBorders>
          </w:tcPr>
          <w:p w14:paraId="526758FD"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 xml:space="preserve">Трудовая </w:t>
            </w:r>
          </w:p>
          <w:p w14:paraId="61CDD393"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функция</w:t>
            </w:r>
          </w:p>
          <w:p w14:paraId="303A9D4C" w14:textId="77777777" w:rsidR="00207E9C" w:rsidRPr="00124EF3" w:rsidRDefault="00207E9C" w:rsidP="00485278">
            <w:pPr>
              <w:spacing w:after="0"/>
              <w:jc w:val="center"/>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53B13FDB" w14:textId="77777777" w:rsidR="00207E9C" w:rsidRPr="00124EF3" w:rsidRDefault="00207E9C" w:rsidP="00485278">
            <w:pPr>
              <w:spacing w:after="0"/>
              <w:jc w:val="center"/>
              <w:rPr>
                <w:rFonts w:ascii="Times New Roman" w:hAnsi="Times New Roman" w:cs="Times New Roman"/>
                <w:color w:val="000000"/>
                <w:spacing w:val="-1"/>
                <w:sz w:val="24"/>
                <w:szCs w:val="24"/>
              </w:rPr>
            </w:pPr>
            <w:proofErr w:type="spellStart"/>
            <w:r w:rsidRPr="00124EF3">
              <w:rPr>
                <w:rFonts w:ascii="Times New Roman" w:hAnsi="Times New Roman" w:cs="Times New Roman"/>
                <w:color w:val="000000"/>
                <w:spacing w:val="-1"/>
                <w:sz w:val="24"/>
                <w:szCs w:val="24"/>
              </w:rPr>
              <w:t>ЗУНы</w:t>
            </w:r>
            <w:proofErr w:type="spellEnd"/>
          </w:p>
        </w:tc>
        <w:tc>
          <w:tcPr>
            <w:tcW w:w="2204" w:type="dxa"/>
            <w:tcBorders>
              <w:top w:val="single" w:sz="4" w:space="0" w:color="000000"/>
              <w:left w:val="single" w:sz="4" w:space="0" w:color="000000"/>
              <w:bottom w:val="single" w:sz="4" w:space="0" w:color="000000"/>
              <w:right w:val="single" w:sz="4" w:space="0" w:color="000000"/>
            </w:tcBorders>
            <w:hideMark/>
          </w:tcPr>
          <w:p w14:paraId="51EB86D4" w14:textId="77777777" w:rsidR="00207E9C" w:rsidRPr="00124EF3" w:rsidRDefault="00207E9C" w:rsidP="00485278">
            <w:pPr>
              <w:spacing w:after="0"/>
              <w:jc w:val="center"/>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*Индикаторы достижения</w:t>
            </w:r>
          </w:p>
          <w:p w14:paraId="53A05DCA" w14:textId="77777777" w:rsidR="00207E9C" w:rsidRPr="00124EF3" w:rsidRDefault="00207E9C" w:rsidP="00485278">
            <w:pPr>
              <w:spacing w:after="0"/>
              <w:jc w:val="center"/>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(проверяемое</w:t>
            </w:r>
          </w:p>
          <w:p w14:paraId="4A3AE201" w14:textId="77777777" w:rsidR="00207E9C" w:rsidRPr="00124EF3" w:rsidRDefault="00207E9C" w:rsidP="00485278">
            <w:pPr>
              <w:spacing w:after="0"/>
              <w:jc w:val="center"/>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действие)</w:t>
            </w:r>
          </w:p>
        </w:tc>
      </w:tr>
      <w:tr w:rsidR="00207E9C" w:rsidRPr="00124EF3" w14:paraId="6A8B480C" w14:textId="77777777" w:rsidTr="00124EF3">
        <w:trPr>
          <w:jc w:val="center"/>
        </w:trPr>
        <w:tc>
          <w:tcPr>
            <w:tcW w:w="1972" w:type="dxa"/>
            <w:vMerge w:val="restart"/>
            <w:tcBorders>
              <w:top w:val="single" w:sz="4" w:space="0" w:color="000000"/>
              <w:left w:val="single" w:sz="4" w:space="0" w:color="000000"/>
              <w:bottom w:val="single" w:sz="4" w:space="0" w:color="000000"/>
              <w:right w:val="single" w:sz="4" w:space="0" w:color="000000"/>
            </w:tcBorders>
            <w:hideMark/>
          </w:tcPr>
          <w:p w14:paraId="3A39A1B4" w14:textId="77777777" w:rsidR="00207E9C" w:rsidRPr="00124EF3" w:rsidRDefault="00207E9C" w:rsidP="00485278">
            <w:pPr>
              <w:spacing w:after="0"/>
              <w:ind w:right="19"/>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УК - 4</w:t>
            </w:r>
          </w:p>
        </w:tc>
        <w:tc>
          <w:tcPr>
            <w:tcW w:w="2153" w:type="dxa"/>
            <w:vMerge w:val="restart"/>
            <w:tcBorders>
              <w:top w:val="single" w:sz="4" w:space="0" w:color="000000"/>
              <w:left w:val="single" w:sz="4" w:space="0" w:color="000000"/>
              <w:bottom w:val="single" w:sz="4" w:space="0" w:color="000000"/>
              <w:right w:val="single" w:sz="4" w:space="0" w:color="000000"/>
            </w:tcBorders>
          </w:tcPr>
          <w:p w14:paraId="4FFD4BE2" w14:textId="77777777" w:rsidR="00207E9C" w:rsidRPr="00124EF3" w:rsidRDefault="00207E9C" w:rsidP="00485278">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Тренер 05.003 </w:t>
            </w:r>
          </w:p>
          <w:p w14:paraId="4355009B"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2F051C8A"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224B8FD"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5D9C078"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DB96721"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1CB624EC"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12B33399"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FCF4174"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D0F0D4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557D4CA9"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2F2D080"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835A7EC"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D77F861"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E806D9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5FF9173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1FC7F41"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EAADE7D"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C26679A"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68618B6F"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12F1159"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5B925A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77AD6B42"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52F8AAAD"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28B897AD"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C9F7FBE"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1DF48932"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9400F9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9A2F82F"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C18053B"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008D8054"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F80CC7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1B30C2AE"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8A95D29"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5467C07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2B4F7584"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225C0C17"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0489E9B"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3CF96864" w14:textId="77777777" w:rsidR="00207E9C" w:rsidRPr="00124EF3" w:rsidRDefault="00207E9C" w:rsidP="00485278">
            <w:pPr>
              <w:spacing w:after="0"/>
              <w:jc w:val="both"/>
              <w:rPr>
                <w:rFonts w:ascii="Times New Roman" w:hAnsi="Times New Roman" w:cs="Times New Roman"/>
                <w:b/>
                <w:i/>
                <w:color w:val="000000"/>
                <w:spacing w:val="-1"/>
                <w:sz w:val="24"/>
                <w:szCs w:val="24"/>
              </w:rPr>
            </w:pPr>
          </w:p>
          <w:p w14:paraId="47269420" w14:textId="6EB04EB2" w:rsidR="00207E9C" w:rsidRDefault="00207E9C" w:rsidP="00485278">
            <w:pPr>
              <w:spacing w:after="0"/>
              <w:jc w:val="both"/>
              <w:rPr>
                <w:rFonts w:ascii="Times New Roman" w:hAnsi="Times New Roman" w:cs="Times New Roman"/>
                <w:b/>
                <w:i/>
                <w:color w:val="000000"/>
                <w:spacing w:val="-1"/>
                <w:sz w:val="24"/>
                <w:szCs w:val="24"/>
              </w:rPr>
            </w:pPr>
          </w:p>
          <w:p w14:paraId="7CC7E2DF" w14:textId="1B577E9F" w:rsidR="00124EF3" w:rsidRDefault="00124EF3" w:rsidP="00485278">
            <w:pPr>
              <w:spacing w:after="0"/>
              <w:jc w:val="both"/>
              <w:rPr>
                <w:rFonts w:ascii="Times New Roman" w:hAnsi="Times New Roman" w:cs="Times New Roman"/>
                <w:b/>
                <w:i/>
                <w:color w:val="000000"/>
                <w:spacing w:val="-1"/>
                <w:sz w:val="24"/>
                <w:szCs w:val="24"/>
              </w:rPr>
            </w:pPr>
          </w:p>
          <w:p w14:paraId="06A16C1D" w14:textId="77777777" w:rsidR="00124EF3" w:rsidRPr="00124EF3" w:rsidRDefault="00124EF3" w:rsidP="00485278">
            <w:pPr>
              <w:spacing w:after="0"/>
              <w:jc w:val="both"/>
              <w:rPr>
                <w:rFonts w:ascii="Times New Roman" w:hAnsi="Times New Roman" w:cs="Times New Roman"/>
                <w:b/>
                <w:i/>
                <w:color w:val="000000"/>
                <w:spacing w:val="-1"/>
                <w:sz w:val="24"/>
                <w:szCs w:val="24"/>
              </w:rPr>
            </w:pPr>
          </w:p>
          <w:p w14:paraId="23FE1CEF" w14:textId="77777777" w:rsidR="00207E9C" w:rsidRDefault="00207E9C" w:rsidP="00485278">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7465BEC4" w14:textId="77777777" w:rsidR="00124EF3" w:rsidRDefault="00124EF3" w:rsidP="00485278">
            <w:pPr>
              <w:spacing w:after="0"/>
              <w:jc w:val="both"/>
              <w:rPr>
                <w:rFonts w:ascii="Times New Roman" w:hAnsi="Times New Roman" w:cs="Times New Roman"/>
                <w:b/>
                <w:i/>
                <w:color w:val="000000"/>
                <w:spacing w:val="-1"/>
                <w:sz w:val="24"/>
                <w:szCs w:val="24"/>
              </w:rPr>
            </w:pPr>
          </w:p>
          <w:p w14:paraId="2E0D7AA0" w14:textId="05768ADC" w:rsidR="00124EF3" w:rsidRPr="00124EF3" w:rsidRDefault="00124EF3" w:rsidP="00485278">
            <w:pPr>
              <w:spacing w:after="0"/>
              <w:jc w:val="both"/>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lastRenderedPageBreak/>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56260E49"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bCs/>
                <w:color w:val="000000" w:themeColor="text1"/>
              </w:rPr>
              <w:lastRenderedPageBreak/>
              <w:t>G</w:t>
            </w:r>
          </w:p>
          <w:p w14:paraId="0CFEEF46"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rPr>
              <w:t>Руководство пополнением и подготовкой спортивного резерва</w:t>
            </w:r>
          </w:p>
          <w:p w14:paraId="2B2E015C" w14:textId="77777777" w:rsidR="00207E9C" w:rsidRPr="00124EF3" w:rsidRDefault="00207E9C" w:rsidP="00485278">
            <w:pPr>
              <w:spacing w:after="0"/>
              <w:jc w:val="both"/>
              <w:rPr>
                <w:rFonts w:ascii="Times New Roman" w:hAnsi="Times New Roman" w:cs="Times New Roman"/>
                <w:bCs/>
                <w:color w:val="000000" w:themeColor="text1"/>
              </w:rPr>
            </w:pPr>
          </w:p>
          <w:p w14:paraId="1EF6F15A" w14:textId="77777777" w:rsidR="00207E9C" w:rsidRPr="00124EF3" w:rsidRDefault="00207E9C" w:rsidP="00485278">
            <w:pPr>
              <w:spacing w:after="0"/>
              <w:jc w:val="both"/>
              <w:rPr>
                <w:rFonts w:ascii="Times New Roman" w:hAnsi="Times New Roman" w:cs="Times New Roman"/>
                <w:bCs/>
                <w:color w:val="000000" w:themeColor="text1"/>
              </w:rPr>
            </w:pPr>
          </w:p>
          <w:p w14:paraId="0295D5C0" w14:textId="77777777" w:rsidR="00207E9C" w:rsidRPr="00124EF3" w:rsidRDefault="00207E9C" w:rsidP="00485278">
            <w:pPr>
              <w:spacing w:after="0"/>
              <w:jc w:val="both"/>
              <w:rPr>
                <w:rFonts w:ascii="Times New Roman" w:hAnsi="Times New Roman" w:cs="Times New Roman"/>
                <w:bCs/>
                <w:color w:val="000000" w:themeColor="text1"/>
              </w:rPr>
            </w:pPr>
          </w:p>
          <w:p w14:paraId="4935E83D" w14:textId="77777777" w:rsidR="00207E9C" w:rsidRPr="00124EF3" w:rsidRDefault="00207E9C" w:rsidP="00485278">
            <w:pPr>
              <w:spacing w:after="0"/>
              <w:jc w:val="both"/>
              <w:rPr>
                <w:rFonts w:ascii="Times New Roman" w:hAnsi="Times New Roman" w:cs="Times New Roman"/>
                <w:bCs/>
                <w:color w:val="000000" w:themeColor="text1"/>
              </w:rPr>
            </w:pPr>
          </w:p>
          <w:p w14:paraId="341B3C90" w14:textId="77777777" w:rsidR="00207E9C" w:rsidRPr="00124EF3" w:rsidRDefault="00207E9C" w:rsidP="00485278">
            <w:pPr>
              <w:spacing w:after="0"/>
              <w:jc w:val="both"/>
              <w:rPr>
                <w:rFonts w:ascii="Times New Roman" w:hAnsi="Times New Roman" w:cs="Times New Roman"/>
                <w:bCs/>
                <w:color w:val="000000" w:themeColor="text1"/>
              </w:rPr>
            </w:pPr>
          </w:p>
          <w:p w14:paraId="13EF26F9" w14:textId="77777777" w:rsidR="00207E9C" w:rsidRPr="00124EF3" w:rsidRDefault="00207E9C" w:rsidP="00485278">
            <w:pPr>
              <w:spacing w:after="0"/>
              <w:jc w:val="both"/>
              <w:rPr>
                <w:rFonts w:ascii="Times New Roman" w:hAnsi="Times New Roman" w:cs="Times New Roman"/>
                <w:bCs/>
                <w:color w:val="000000" w:themeColor="text1"/>
              </w:rPr>
            </w:pPr>
          </w:p>
          <w:p w14:paraId="58B6DCF2" w14:textId="77777777" w:rsidR="00207E9C" w:rsidRPr="00124EF3" w:rsidRDefault="00207E9C" w:rsidP="00485278">
            <w:pPr>
              <w:spacing w:after="0"/>
              <w:jc w:val="both"/>
              <w:rPr>
                <w:rFonts w:ascii="Times New Roman" w:hAnsi="Times New Roman" w:cs="Times New Roman"/>
                <w:bCs/>
                <w:color w:val="000000" w:themeColor="text1"/>
              </w:rPr>
            </w:pPr>
          </w:p>
          <w:p w14:paraId="7A471C7B" w14:textId="77777777" w:rsidR="00207E9C" w:rsidRPr="00124EF3" w:rsidRDefault="00207E9C" w:rsidP="00485278">
            <w:pPr>
              <w:spacing w:after="0"/>
              <w:jc w:val="both"/>
              <w:rPr>
                <w:rFonts w:ascii="Times New Roman" w:hAnsi="Times New Roman" w:cs="Times New Roman"/>
                <w:bCs/>
                <w:color w:val="000000" w:themeColor="text1"/>
              </w:rPr>
            </w:pPr>
          </w:p>
          <w:p w14:paraId="151CA275" w14:textId="77777777" w:rsidR="00207E9C" w:rsidRPr="00124EF3" w:rsidRDefault="00207E9C" w:rsidP="00485278">
            <w:pPr>
              <w:spacing w:after="0"/>
              <w:jc w:val="both"/>
              <w:rPr>
                <w:rFonts w:ascii="Times New Roman" w:hAnsi="Times New Roman" w:cs="Times New Roman"/>
                <w:bCs/>
                <w:color w:val="000000" w:themeColor="text1"/>
              </w:rPr>
            </w:pPr>
          </w:p>
          <w:p w14:paraId="06911B14" w14:textId="77777777" w:rsidR="00207E9C" w:rsidRPr="00124EF3" w:rsidRDefault="00207E9C" w:rsidP="00485278">
            <w:pPr>
              <w:spacing w:after="0"/>
              <w:jc w:val="both"/>
              <w:rPr>
                <w:rFonts w:ascii="Times New Roman" w:hAnsi="Times New Roman" w:cs="Times New Roman"/>
                <w:bCs/>
                <w:color w:val="000000" w:themeColor="text1"/>
              </w:rPr>
            </w:pPr>
          </w:p>
          <w:p w14:paraId="07C88711" w14:textId="77777777" w:rsidR="00207E9C" w:rsidRPr="00124EF3" w:rsidRDefault="00207E9C" w:rsidP="00485278">
            <w:pPr>
              <w:spacing w:after="0"/>
              <w:jc w:val="both"/>
              <w:rPr>
                <w:rFonts w:ascii="Times New Roman" w:hAnsi="Times New Roman" w:cs="Times New Roman"/>
                <w:bCs/>
                <w:color w:val="000000" w:themeColor="text1"/>
              </w:rPr>
            </w:pPr>
          </w:p>
          <w:p w14:paraId="32F23E84" w14:textId="77777777" w:rsidR="00207E9C" w:rsidRPr="00124EF3" w:rsidRDefault="00207E9C" w:rsidP="00485278">
            <w:pPr>
              <w:spacing w:after="0"/>
              <w:jc w:val="both"/>
              <w:rPr>
                <w:rFonts w:ascii="Times New Roman" w:hAnsi="Times New Roman" w:cs="Times New Roman"/>
                <w:bCs/>
                <w:color w:val="000000" w:themeColor="text1"/>
              </w:rPr>
            </w:pPr>
          </w:p>
          <w:p w14:paraId="12550F4B" w14:textId="77777777" w:rsidR="00207E9C" w:rsidRPr="00124EF3" w:rsidRDefault="00207E9C" w:rsidP="00485278">
            <w:pPr>
              <w:spacing w:after="0"/>
              <w:jc w:val="both"/>
              <w:rPr>
                <w:rFonts w:ascii="Times New Roman" w:hAnsi="Times New Roman" w:cs="Times New Roman"/>
                <w:bCs/>
                <w:color w:val="000000" w:themeColor="text1"/>
              </w:rPr>
            </w:pPr>
          </w:p>
          <w:p w14:paraId="643872B5" w14:textId="77777777" w:rsidR="00207E9C" w:rsidRPr="00124EF3" w:rsidRDefault="00207E9C" w:rsidP="00485278">
            <w:pPr>
              <w:spacing w:after="0"/>
              <w:jc w:val="both"/>
              <w:rPr>
                <w:rFonts w:ascii="Times New Roman" w:hAnsi="Times New Roman" w:cs="Times New Roman"/>
                <w:bCs/>
                <w:color w:val="000000" w:themeColor="text1"/>
              </w:rPr>
            </w:pPr>
          </w:p>
          <w:p w14:paraId="64956803" w14:textId="77777777" w:rsidR="00207E9C" w:rsidRPr="00124EF3" w:rsidRDefault="00207E9C" w:rsidP="00485278">
            <w:pPr>
              <w:spacing w:after="0"/>
              <w:jc w:val="both"/>
              <w:rPr>
                <w:rFonts w:ascii="Times New Roman" w:hAnsi="Times New Roman" w:cs="Times New Roman"/>
                <w:bCs/>
                <w:color w:val="000000" w:themeColor="text1"/>
              </w:rPr>
            </w:pPr>
          </w:p>
          <w:p w14:paraId="52C42842" w14:textId="77777777" w:rsidR="00207E9C" w:rsidRPr="00124EF3" w:rsidRDefault="00207E9C" w:rsidP="00485278">
            <w:pPr>
              <w:spacing w:after="0"/>
              <w:jc w:val="both"/>
              <w:rPr>
                <w:rFonts w:ascii="Times New Roman" w:hAnsi="Times New Roman" w:cs="Times New Roman"/>
                <w:bCs/>
                <w:color w:val="000000" w:themeColor="text1"/>
              </w:rPr>
            </w:pPr>
          </w:p>
          <w:p w14:paraId="4A495EC4" w14:textId="77777777" w:rsidR="00207E9C" w:rsidRPr="00124EF3" w:rsidRDefault="00207E9C" w:rsidP="00485278">
            <w:pPr>
              <w:spacing w:after="0"/>
              <w:jc w:val="both"/>
              <w:rPr>
                <w:rFonts w:ascii="Times New Roman" w:hAnsi="Times New Roman" w:cs="Times New Roman"/>
                <w:bCs/>
                <w:color w:val="000000" w:themeColor="text1"/>
              </w:rPr>
            </w:pPr>
          </w:p>
          <w:p w14:paraId="7BC56987" w14:textId="77777777" w:rsidR="00207E9C" w:rsidRPr="00124EF3" w:rsidRDefault="00207E9C" w:rsidP="00485278">
            <w:pPr>
              <w:spacing w:after="0"/>
              <w:jc w:val="both"/>
              <w:rPr>
                <w:rFonts w:ascii="Times New Roman" w:hAnsi="Times New Roman" w:cs="Times New Roman"/>
                <w:bCs/>
                <w:color w:val="000000" w:themeColor="text1"/>
              </w:rPr>
            </w:pPr>
          </w:p>
          <w:p w14:paraId="5F6E6890" w14:textId="77777777" w:rsidR="00207E9C" w:rsidRPr="00124EF3" w:rsidRDefault="00207E9C" w:rsidP="00485278">
            <w:pPr>
              <w:spacing w:after="0"/>
              <w:jc w:val="both"/>
              <w:rPr>
                <w:rFonts w:ascii="Times New Roman" w:hAnsi="Times New Roman" w:cs="Times New Roman"/>
                <w:bCs/>
                <w:color w:val="000000" w:themeColor="text1"/>
              </w:rPr>
            </w:pPr>
          </w:p>
          <w:p w14:paraId="29AE345B" w14:textId="77777777" w:rsidR="00207E9C" w:rsidRPr="00124EF3" w:rsidRDefault="00207E9C" w:rsidP="00485278">
            <w:pPr>
              <w:spacing w:after="0"/>
              <w:jc w:val="both"/>
              <w:rPr>
                <w:rFonts w:ascii="Times New Roman" w:hAnsi="Times New Roman" w:cs="Times New Roman"/>
                <w:bCs/>
                <w:color w:val="000000" w:themeColor="text1"/>
              </w:rPr>
            </w:pPr>
          </w:p>
          <w:p w14:paraId="67E03D7E"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Н</w:t>
            </w:r>
          </w:p>
          <w:p w14:paraId="20A404AF" w14:textId="77777777" w:rsidR="00207E9C" w:rsidRPr="00124EF3" w:rsidRDefault="00207E9C" w:rsidP="00485278">
            <w:pPr>
              <w:spacing w:after="0"/>
              <w:jc w:val="both"/>
              <w:rPr>
                <w:rFonts w:ascii="Times New Roman" w:hAnsi="Times New Roman" w:cs="Times New Roman"/>
                <w:bCs/>
                <w:color w:val="000000" w:themeColor="text1"/>
              </w:rPr>
            </w:pPr>
            <w:r w:rsidRPr="00124EF3">
              <w:rPr>
                <w:rFonts w:ascii="Times New Roman" w:eastAsia="Times New Roman" w:hAnsi="Times New Roman" w:cs="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4F5480D2" w14:textId="77777777" w:rsidR="00207E9C" w:rsidRPr="00124EF3" w:rsidRDefault="00207E9C" w:rsidP="00485278">
            <w:pPr>
              <w:spacing w:after="0"/>
              <w:jc w:val="both"/>
              <w:rPr>
                <w:rFonts w:ascii="Times New Roman" w:hAnsi="Times New Roman" w:cs="Times New Roman"/>
                <w:iCs/>
                <w:color w:val="000000"/>
                <w:spacing w:val="-1"/>
                <w:sz w:val="24"/>
                <w:szCs w:val="24"/>
              </w:rPr>
            </w:pPr>
          </w:p>
          <w:p w14:paraId="77DECA8F"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Е</w:t>
            </w:r>
          </w:p>
          <w:p w14:paraId="390DBAB9" w14:textId="77777777" w:rsidR="00207E9C" w:rsidRPr="00124EF3" w:rsidRDefault="00207E9C" w:rsidP="00485278">
            <w:pPr>
              <w:spacing w:after="0"/>
              <w:jc w:val="both"/>
              <w:rPr>
                <w:rFonts w:ascii="Times New Roman" w:hAnsi="Times New Roman" w:cs="Times New Roman"/>
                <w:iCs/>
                <w:color w:val="000000"/>
                <w:spacing w:val="-1"/>
                <w:sz w:val="24"/>
                <w:szCs w:val="24"/>
              </w:rPr>
            </w:pPr>
            <w:r w:rsidRPr="00124EF3">
              <w:rPr>
                <w:rFonts w:ascii="Times New Roman" w:eastAsia="Times New Roman" w:hAnsi="Times New Roman" w:cs="Times New Roman"/>
                <w:color w:val="22272F"/>
                <w:sz w:val="23"/>
                <w:szCs w:val="23"/>
              </w:rPr>
              <w:t>Руководство спортивной подготовкой</w:t>
            </w:r>
          </w:p>
          <w:p w14:paraId="04BF029A" w14:textId="77777777" w:rsidR="00207E9C" w:rsidRDefault="00207E9C" w:rsidP="00485278">
            <w:pPr>
              <w:spacing w:after="0"/>
              <w:jc w:val="both"/>
              <w:rPr>
                <w:rFonts w:ascii="Times New Roman" w:hAnsi="Times New Roman" w:cs="Times New Roman"/>
                <w:iCs/>
                <w:color w:val="000000"/>
                <w:spacing w:val="-1"/>
                <w:sz w:val="24"/>
                <w:szCs w:val="24"/>
              </w:rPr>
            </w:pPr>
          </w:p>
          <w:p w14:paraId="050FE747" w14:textId="77777777" w:rsidR="00124EF3" w:rsidRDefault="00124EF3" w:rsidP="00485278">
            <w:pPr>
              <w:spacing w:after="0"/>
              <w:jc w:val="both"/>
              <w:rPr>
                <w:rFonts w:ascii="Times New Roman" w:hAnsi="Times New Roman" w:cs="Times New Roman"/>
                <w:iCs/>
                <w:color w:val="000000"/>
                <w:spacing w:val="-1"/>
                <w:sz w:val="24"/>
                <w:szCs w:val="24"/>
              </w:rPr>
            </w:pPr>
          </w:p>
          <w:p w14:paraId="7A99F631" w14:textId="77777777" w:rsidR="00124EF3" w:rsidRDefault="00124EF3" w:rsidP="00485278">
            <w:pPr>
              <w:spacing w:after="0"/>
              <w:jc w:val="both"/>
              <w:rPr>
                <w:rFonts w:ascii="Times New Roman" w:hAnsi="Times New Roman" w:cs="Times New Roman"/>
                <w:iCs/>
                <w:color w:val="000000"/>
                <w:spacing w:val="-1"/>
                <w:sz w:val="24"/>
                <w:szCs w:val="24"/>
              </w:rPr>
            </w:pPr>
          </w:p>
          <w:p w14:paraId="6B85D2C3" w14:textId="77777777" w:rsidR="00124EF3" w:rsidRDefault="00124EF3" w:rsidP="00485278">
            <w:pPr>
              <w:spacing w:after="0"/>
              <w:jc w:val="both"/>
              <w:rPr>
                <w:rFonts w:ascii="Times New Roman" w:hAnsi="Times New Roman" w:cs="Times New Roman"/>
                <w:iCs/>
                <w:color w:val="000000"/>
                <w:spacing w:val="-1"/>
                <w:sz w:val="24"/>
                <w:szCs w:val="24"/>
              </w:rPr>
            </w:pPr>
          </w:p>
          <w:p w14:paraId="2481088A" w14:textId="77777777" w:rsidR="00124EF3" w:rsidRDefault="00124EF3" w:rsidP="00485278">
            <w:pPr>
              <w:spacing w:after="0"/>
              <w:jc w:val="both"/>
              <w:rPr>
                <w:rFonts w:ascii="Times New Roman" w:hAnsi="Times New Roman" w:cs="Times New Roman"/>
                <w:iCs/>
                <w:color w:val="000000"/>
                <w:spacing w:val="-1"/>
                <w:sz w:val="24"/>
                <w:szCs w:val="24"/>
              </w:rPr>
            </w:pPr>
          </w:p>
          <w:p w14:paraId="4EF5D670" w14:textId="77777777" w:rsidR="00124EF3" w:rsidRDefault="00124EF3" w:rsidP="00485278">
            <w:pPr>
              <w:spacing w:after="0"/>
              <w:jc w:val="both"/>
              <w:rPr>
                <w:rFonts w:ascii="Times New Roman" w:hAnsi="Times New Roman" w:cs="Times New Roman"/>
                <w:iCs/>
                <w:color w:val="000000"/>
                <w:spacing w:val="-1"/>
                <w:sz w:val="24"/>
                <w:szCs w:val="24"/>
              </w:rPr>
            </w:pPr>
          </w:p>
          <w:p w14:paraId="044FBD12" w14:textId="77777777" w:rsidR="00124EF3" w:rsidRDefault="00124EF3" w:rsidP="00485278">
            <w:pPr>
              <w:spacing w:after="0"/>
              <w:jc w:val="both"/>
              <w:rPr>
                <w:rFonts w:ascii="Times New Roman" w:hAnsi="Times New Roman" w:cs="Times New Roman"/>
                <w:iCs/>
                <w:color w:val="000000"/>
                <w:spacing w:val="-1"/>
                <w:sz w:val="24"/>
                <w:szCs w:val="24"/>
              </w:rPr>
            </w:pPr>
          </w:p>
          <w:p w14:paraId="250F3991" w14:textId="77777777" w:rsidR="00124EF3" w:rsidRDefault="00124EF3" w:rsidP="00485278">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lastRenderedPageBreak/>
              <w:t>В</w:t>
            </w:r>
          </w:p>
          <w:p w14:paraId="5EC11EE6" w14:textId="237776CB" w:rsidR="00124EF3" w:rsidRPr="00124EF3" w:rsidRDefault="00124EF3" w:rsidP="00485278">
            <w:pPr>
              <w:spacing w:after="0"/>
              <w:jc w:val="both"/>
              <w:rPr>
                <w:rFonts w:ascii="Times New Roman" w:hAnsi="Times New Roman" w:cs="Times New Roman"/>
                <w:iCs/>
                <w:color w:val="000000"/>
                <w:spacing w:val="-1"/>
                <w:sz w:val="24"/>
                <w:szCs w:val="24"/>
              </w:rPr>
            </w:pPr>
            <w:bookmarkStart w:id="1" w:name="_Hlk56440370"/>
            <w:r w:rsidRPr="00780644">
              <w:rPr>
                <w:rFonts w:ascii="Times New Roman" w:hAnsi="Times New Roman" w:cs="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bookmarkEnd w:id="1"/>
          </w:p>
        </w:tc>
        <w:tc>
          <w:tcPr>
            <w:tcW w:w="2859" w:type="dxa"/>
            <w:vMerge w:val="restart"/>
            <w:tcBorders>
              <w:top w:val="single" w:sz="4" w:space="0" w:color="000000"/>
              <w:left w:val="single" w:sz="4" w:space="0" w:color="000000"/>
              <w:bottom w:val="single" w:sz="4" w:space="0" w:color="000000"/>
              <w:right w:val="single" w:sz="4" w:space="0" w:color="000000"/>
            </w:tcBorders>
          </w:tcPr>
          <w:p w14:paraId="31CB59A3"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lastRenderedPageBreak/>
              <w:t>G/02.7</w:t>
            </w:r>
          </w:p>
          <w:p w14:paraId="613A9442"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F56A436"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Н/04.7</w:t>
            </w:r>
          </w:p>
          <w:p w14:paraId="59E6653C"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eastAsia="Times New Roman" w:hAnsi="Times New Roman" w:cs="Times New Roman"/>
                <w:sz w:val="24"/>
                <w:szCs w:val="24"/>
              </w:rPr>
              <w:t xml:space="preserve">Координация и контроль работы тренеров, специалистов, </w:t>
            </w:r>
            <w:r w:rsidRPr="00124EF3">
              <w:rPr>
                <w:rFonts w:ascii="Times New Roman" w:eastAsia="Times New Roman" w:hAnsi="Times New Roman" w:cs="Times New Roman"/>
                <w:sz w:val="24"/>
                <w:szCs w:val="24"/>
              </w:rPr>
              <w:lastRenderedPageBreak/>
              <w:t>задействованных в подготовке спортсменов спортивной сборной команды</w:t>
            </w:r>
          </w:p>
          <w:p w14:paraId="76C6A2C8" w14:textId="77777777" w:rsidR="00207E9C" w:rsidRPr="00124EF3" w:rsidRDefault="00207E9C" w:rsidP="00485278">
            <w:pPr>
              <w:spacing w:after="0" w:line="240" w:lineRule="auto"/>
              <w:jc w:val="both"/>
              <w:rPr>
                <w:rFonts w:ascii="Times New Roman" w:hAnsi="Times New Roman" w:cs="Times New Roman"/>
                <w:bCs/>
                <w:sz w:val="24"/>
                <w:szCs w:val="24"/>
              </w:rPr>
            </w:pPr>
          </w:p>
          <w:p w14:paraId="3D5FD9C1" w14:textId="77777777" w:rsidR="00207E9C" w:rsidRPr="00124EF3" w:rsidRDefault="00207E9C" w:rsidP="00485278">
            <w:pPr>
              <w:spacing w:after="0" w:line="240" w:lineRule="auto"/>
              <w:jc w:val="both"/>
              <w:rPr>
                <w:rFonts w:ascii="Times New Roman" w:hAnsi="Times New Roman" w:cs="Times New Roman"/>
                <w:bCs/>
                <w:sz w:val="24"/>
                <w:szCs w:val="24"/>
              </w:rPr>
            </w:pPr>
          </w:p>
          <w:p w14:paraId="213187C6" w14:textId="77777777" w:rsidR="00207E9C" w:rsidRPr="00124EF3" w:rsidRDefault="00207E9C" w:rsidP="00485278">
            <w:pPr>
              <w:spacing w:after="0" w:line="240" w:lineRule="auto"/>
              <w:jc w:val="both"/>
              <w:rPr>
                <w:rFonts w:ascii="Times New Roman" w:hAnsi="Times New Roman" w:cs="Times New Roman"/>
                <w:bCs/>
                <w:sz w:val="24"/>
                <w:szCs w:val="24"/>
              </w:rPr>
            </w:pPr>
          </w:p>
          <w:p w14:paraId="0432756D" w14:textId="77777777" w:rsidR="00207E9C" w:rsidRPr="00124EF3" w:rsidRDefault="00207E9C" w:rsidP="00485278">
            <w:pPr>
              <w:spacing w:after="0" w:line="240" w:lineRule="auto"/>
              <w:jc w:val="both"/>
              <w:rPr>
                <w:rFonts w:ascii="Times New Roman" w:hAnsi="Times New Roman" w:cs="Times New Roman"/>
                <w:bCs/>
                <w:sz w:val="24"/>
                <w:szCs w:val="24"/>
              </w:rPr>
            </w:pPr>
          </w:p>
          <w:p w14:paraId="1ECF7672" w14:textId="77777777" w:rsidR="00207E9C" w:rsidRPr="00124EF3" w:rsidRDefault="00207E9C" w:rsidP="00485278">
            <w:pPr>
              <w:spacing w:after="0" w:line="240" w:lineRule="auto"/>
              <w:jc w:val="both"/>
              <w:rPr>
                <w:rFonts w:ascii="Times New Roman" w:hAnsi="Times New Roman" w:cs="Times New Roman"/>
                <w:bCs/>
                <w:sz w:val="24"/>
                <w:szCs w:val="24"/>
              </w:rPr>
            </w:pPr>
          </w:p>
          <w:p w14:paraId="17FFAE76" w14:textId="77777777" w:rsidR="00207E9C" w:rsidRPr="00124EF3" w:rsidRDefault="00207E9C" w:rsidP="00485278">
            <w:pPr>
              <w:spacing w:after="0" w:line="240" w:lineRule="auto"/>
              <w:jc w:val="both"/>
              <w:rPr>
                <w:rFonts w:ascii="Times New Roman" w:hAnsi="Times New Roman" w:cs="Times New Roman"/>
                <w:bCs/>
                <w:sz w:val="24"/>
                <w:szCs w:val="24"/>
              </w:rPr>
            </w:pPr>
          </w:p>
          <w:p w14:paraId="46D49D70" w14:textId="77777777" w:rsidR="00207E9C" w:rsidRPr="00124EF3" w:rsidRDefault="00207E9C" w:rsidP="00485278">
            <w:pPr>
              <w:spacing w:after="0" w:line="240" w:lineRule="auto"/>
              <w:jc w:val="both"/>
              <w:rPr>
                <w:rFonts w:ascii="Times New Roman" w:hAnsi="Times New Roman" w:cs="Times New Roman"/>
                <w:bCs/>
                <w:sz w:val="24"/>
                <w:szCs w:val="24"/>
              </w:rPr>
            </w:pPr>
          </w:p>
          <w:p w14:paraId="65A8B0D8" w14:textId="77777777" w:rsidR="00207E9C" w:rsidRPr="00124EF3" w:rsidRDefault="00207E9C" w:rsidP="00485278">
            <w:pPr>
              <w:spacing w:after="0" w:line="240" w:lineRule="auto"/>
              <w:jc w:val="both"/>
              <w:rPr>
                <w:rFonts w:ascii="Times New Roman" w:hAnsi="Times New Roman" w:cs="Times New Roman"/>
                <w:bCs/>
                <w:sz w:val="24"/>
                <w:szCs w:val="24"/>
              </w:rPr>
            </w:pPr>
          </w:p>
          <w:p w14:paraId="13954289" w14:textId="77777777" w:rsidR="00207E9C" w:rsidRPr="00124EF3" w:rsidRDefault="00207E9C" w:rsidP="00485278">
            <w:pPr>
              <w:spacing w:after="0" w:line="240" w:lineRule="auto"/>
              <w:jc w:val="both"/>
              <w:rPr>
                <w:rFonts w:ascii="Times New Roman" w:hAnsi="Times New Roman" w:cs="Times New Roman"/>
                <w:bCs/>
                <w:sz w:val="24"/>
                <w:szCs w:val="24"/>
              </w:rPr>
            </w:pPr>
          </w:p>
          <w:p w14:paraId="6026431B" w14:textId="79BD398C" w:rsidR="00207E9C" w:rsidRDefault="00207E9C" w:rsidP="00485278">
            <w:pPr>
              <w:spacing w:after="0" w:line="240" w:lineRule="auto"/>
              <w:jc w:val="both"/>
              <w:rPr>
                <w:rFonts w:ascii="Times New Roman" w:hAnsi="Times New Roman" w:cs="Times New Roman"/>
                <w:bCs/>
                <w:sz w:val="24"/>
                <w:szCs w:val="24"/>
              </w:rPr>
            </w:pPr>
          </w:p>
          <w:p w14:paraId="6B55A5B8" w14:textId="4FC37968" w:rsidR="00124EF3" w:rsidRDefault="00124EF3" w:rsidP="00485278">
            <w:pPr>
              <w:spacing w:after="0" w:line="240" w:lineRule="auto"/>
              <w:jc w:val="both"/>
              <w:rPr>
                <w:rFonts w:ascii="Times New Roman" w:hAnsi="Times New Roman" w:cs="Times New Roman"/>
                <w:bCs/>
                <w:sz w:val="24"/>
                <w:szCs w:val="24"/>
              </w:rPr>
            </w:pPr>
          </w:p>
          <w:p w14:paraId="19156479" w14:textId="77777777" w:rsidR="00124EF3" w:rsidRPr="00124EF3" w:rsidRDefault="00124EF3" w:rsidP="00485278">
            <w:pPr>
              <w:spacing w:after="0" w:line="240" w:lineRule="auto"/>
              <w:jc w:val="both"/>
              <w:rPr>
                <w:rFonts w:ascii="Times New Roman" w:hAnsi="Times New Roman" w:cs="Times New Roman"/>
                <w:bCs/>
                <w:sz w:val="24"/>
                <w:szCs w:val="24"/>
              </w:rPr>
            </w:pPr>
          </w:p>
          <w:p w14:paraId="36E94BA2" w14:textId="77777777" w:rsidR="00207E9C" w:rsidRPr="00124EF3" w:rsidRDefault="00207E9C" w:rsidP="00485278">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Е/04.7</w:t>
            </w:r>
          </w:p>
          <w:p w14:paraId="71615049" w14:textId="77777777" w:rsidR="00207E9C" w:rsidRDefault="00207E9C" w:rsidP="00485278">
            <w:pPr>
              <w:spacing w:after="0"/>
              <w:jc w:val="both"/>
              <w:rPr>
                <w:rFonts w:ascii="Times New Roman" w:eastAsia="Times New Roman" w:hAnsi="Times New Roman" w:cs="Times New Roman"/>
                <w:color w:val="22272F"/>
                <w:sz w:val="23"/>
                <w:szCs w:val="23"/>
              </w:rPr>
            </w:pPr>
            <w:r w:rsidRPr="00124EF3">
              <w:rPr>
                <w:rFonts w:ascii="Times New Roman" w:hAnsi="Times New Roman" w:cs="Times New Roman"/>
                <w:color w:val="000000" w:themeColor="text1"/>
                <w:sz w:val="24"/>
                <w:szCs w:val="24"/>
              </w:rPr>
              <w:t xml:space="preserve"> </w:t>
            </w:r>
            <w:r w:rsidRPr="00124EF3">
              <w:rPr>
                <w:rFonts w:ascii="Times New Roman" w:eastAsia="Times New Roman" w:hAnsi="Times New Roman" w:cs="Times New Roman"/>
                <w:color w:val="22272F"/>
                <w:sz w:val="23"/>
                <w:szCs w:val="23"/>
              </w:rPr>
              <w:t>Руководство тренировочной, образовательной и методической деятельностью при осуществлении спортивной подготовки</w:t>
            </w:r>
          </w:p>
          <w:p w14:paraId="09917D65" w14:textId="77777777" w:rsidR="00124EF3" w:rsidRDefault="00124EF3" w:rsidP="00485278">
            <w:pPr>
              <w:spacing w:after="0"/>
              <w:jc w:val="both"/>
              <w:rPr>
                <w:rFonts w:ascii="Times New Roman" w:eastAsia="Times New Roman" w:hAnsi="Times New Roman" w:cs="Times New Roman"/>
                <w:color w:val="22272F"/>
                <w:sz w:val="23"/>
                <w:szCs w:val="23"/>
              </w:rPr>
            </w:pPr>
          </w:p>
          <w:p w14:paraId="45D70206" w14:textId="77777777" w:rsidR="00124EF3" w:rsidRDefault="00124EF3" w:rsidP="00485278">
            <w:pPr>
              <w:spacing w:after="0"/>
              <w:jc w:val="both"/>
              <w:rPr>
                <w:rFonts w:ascii="Times New Roman" w:eastAsia="Times New Roman" w:hAnsi="Times New Roman" w:cs="Times New Roman"/>
                <w:color w:val="22272F"/>
                <w:sz w:val="23"/>
                <w:szCs w:val="23"/>
              </w:rPr>
            </w:pPr>
          </w:p>
          <w:p w14:paraId="5BFD7DC0" w14:textId="77777777" w:rsidR="00124EF3" w:rsidRDefault="00124EF3" w:rsidP="00485278">
            <w:pPr>
              <w:spacing w:after="0"/>
              <w:jc w:val="both"/>
              <w:rPr>
                <w:rFonts w:ascii="Times New Roman" w:eastAsia="Times New Roman" w:hAnsi="Times New Roman" w:cs="Times New Roman"/>
                <w:color w:val="22272F"/>
                <w:sz w:val="23"/>
                <w:szCs w:val="23"/>
              </w:rPr>
            </w:pPr>
            <w:r>
              <w:rPr>
                <w:rFonts w:ascii="Times New Roman" w:eastAsia="Times New Roman" w:hAnsi="Times New Roman" w:cs="Times New Roman"/>
                <w:color w:val="22272F"/>
                <w:sz w:val="23"/>
                <w:szCs w:val="23"/>
              </w:rPr>
              <w:t>В/07.7</w:t>
            </w:r>
          </w:p>
          <w:p w14:paraId="2F07641D" w14:textId="26CE10E8" w:rsidR="00124EF3" w:rsidRPr="00124EF3" w:rsidRDefault="00124EF3" w:rsidP="00485278">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w:t>
            </w:r>
            <w:r w:rsidRPr="00780644">
              <w:rPr>
                <w:rFonts w:ascii="Times New Roman" w:hAnsi="Times New Roman" w:cs="Times New Roman"/>
                <w:bCs/>
                <w:sz w:val="24"/>
                <w:szCs w:val="24"/>
              </w:rPr>
              <w:lastRenderedPageBreak/>
              <w:t xml:space="preserve">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542" w:type="dxa"/>
            <w:tcBorders>
              <w:top w:val="single" w:sz="4" w:space="0" w:color="000000"/>
              <w:left w:val="single" w:sz="4" w:space="0" w:color="000000"/>
              <w:bottom w:val="single" w:sz="4" w:space="0" w:color="000000"/>
              <w:right w:val="single" w:sz="4" w:space="0" w:color="000000"/>
            </w:tcBorders>
            <w:hideMark/>
          </w:tcPr>
          <w:p w14:paraId="49987358" w14:textId="77777777" w:rsidR="00207E9C" w:rsidRPr="00124EF3" w:rsidRDefault="00207E9C" w:rsidP="00485278">
            <w:pPr>
              <w:spacing w:after="0" w:line="240" w:lineRule="auto"/>
              <w:jc w:val="both"/>
              <w:rPr>
                <w:rFonts w:ascii="Times New Roman" w:hAnsi="Times New Roman" w:cs="Times New Roman"/>
                <w:color w:val="000000" w:themeColor="text1"/>
                <w:sz w:val="24"/>
                <w:szCs w:val="24"/>
              </w:rPr>
            </w:pPr>
            <w:r w:rsidRPr="00124EF3">
              <w:rPr>
                <w:rFonts w:ascii="Times New Roman" w:hAnsi="Times New Roman" w:cs="Times New Roman"/>
                <w:color w:val="000000"/>
                <w:spacing w:val="-1"/>
                <w:sz w:val="24"/>
                <w:szCs w:val="24"/>
              </w:rPr>
              <w:lastRenderedPageBreak/>
              <w:t>Знания:</w:t>
            </w:r>
          </w:p>
          <w:p w14:paraId="788DC364" w14:textId="77777777" w:rsidR="00207E9C" w:rsidRPr="00124EF3" w:rsidRDefault="00207E9C" w:rsidP="00485278">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themeColor="text1"/>
                <w:sz w:val="24"/>
                <w:szCs w:val="24"/>
              </w:rPr>
              <w:t>основы психологии, педагогики, теории физической культуры и спорта</w:t>
            </w:r>
          </w:p>
        </w:tc>
        <w:tc>
          <w:tcPr>
            <w:tcW w:w="2204" w:type="dxa"/>
            <w:vMerge w:val="restart"/>
            <w:tcBorders>
              <w:top w:val="single" w:sz="4" w:space="0" w:color="000000"/>
              <w:left w:val="single" w:sz="4" w:space="0" w:color="000000"/>
              <w:bottom w:val="single" w:sz="4" w:space="0" w:color="000000"/>
              <w:right w:val="single" w:sz="4" w:space="0" w:color="000000"/>
            </w:tcBorders>
          </w:tcPr>
          <w:p w14:paraId="718DDE05" w14:textId="77777777" w:rsidR="00207E9C" w:rsidRPr="00124EF3" w:rsidRDefault="00207E9C" w:rsidP="00485278">
            <w:pPr>
              <w:spacing w:after="0"/>
              <w:rPr>
                <w:rFonts w:ascii="Times New Roman" w:hAnsi="Times New Roman" w:cs="Times New Roman"/>
                <w:i/>
                <w:color w:val="000000"/>
                <w:spacing w:val="-1"/>
                <w:sz w:val="24"/>
                <w:szCs w:val="24"/>
              </w:rPr>
            </w:pPr>
            <w:r w:rsidRPr="00124EF3">
              <w:rPr>
                <w:rFonts w:ascii="Times New Roman" w:hAnsi="Times New Roman" w:cs="Times New Roman"/>
              </w:rPr>
              <w:t>Осуществляет конструктивный диалог со всеми заинтересованными сторонами  - спортсменами, их социальным окружением,  другими специалистами в области спортивной подготовки,  а также средствами массовой информации, государственными и общественными организациями</w:t>
            </w:r>
          </w:p>
        </w:tc>
      </w:tr>
      <w:tr w:rsidR="00207E9C" w:rsidRPr="00124EF3" w14:paraId="71D4E993" w14:textId="77777777" w:rsidTr="00124EF3">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C57D34A" w14:textId="77777777" w:rsidR="00207E9C" w:rsidRPr="00124EF3" w:rsidRDefault="00207E9C" w:rsidP="00485278">
            <w:pPr>
              <w:spacing w:after="0" w:line="240" w:lineRule="auto"/>
              <w:rPr>
                <w:rFonts w:ascii="Times New Roman" w:hAnsi="Times New Roman" w:cs="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051C368" w14:textId="77777777" w:rsidR="00207E9C" w:rsidRPr="00124EF3" w:rsidRDefault="00207E9C" w:rsidP="00485278">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BC23AA1" w14:textId="77777777" w:rsidR="00207E9C" w:rsidRPr="00124EF3" w:rsidRDefault="00207E9C" w:rsidP="00485278">
            <w:pPr>
              <w:spacing w:after="0" w:line="240" w:lineRule="auto"/>
              <w:rPr>
                <w:rFonts w:ascii="Times New Roman" w:hAnsi="Times New Roman" w:cs="Times New Roman"/>
                <w:iCs/>
                <w:color w:val="000000"/>
                <w:spacing w:val="-1"/>
                <w:sz w:val="24"/>
                <w:szCs w:val="24"/>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15502821" w14:textId="77777777" w:rsidR="00207E9C" w:rsidRPr="00124EF3" w:rsidRDefault="00207E9C" w:rsidP="00485278">
            <w:pPr>
              <w:spacing w:after="0" w:line="240" w:lineRule="auto"/>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3F20345C" w14:textId="77777777" w:rsidR="00207E9C" w:rsidRPr="00124EF3" w:rsidRDefault="00207E9C" w:rsidP="00485278">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Умения:</w:t>
            </w:r>
          </w:p>
          <w:p w14:paraId="51857401" w14:textId="77777777" w:rsidR="00207E9C" w:rsidRPr="00124EF3" w:rsidRDefault="00207E9C" w:rsidP="00207E9C">
            <w:pPr>
              <w:pStyle w:val="a4"/>
              <w:numPr>
                <w:ilvl w:val="0"/>
                <w:numId w:val="14"/>
              </w:numPr>
              <w:spacing w:after="0" w:line="240" w:lineRule="auto"/>
              <w:ind w:left="0" w:firstLine="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обеспечивать эффективный рабочий процесс со всеми категориями населения, находить способы дальнейшего улучшения показателей трудовой деятельности, применять коммуникативные способности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7C02841" w14:textId="77777777" w:rsidR="00207E9C" w:rsidRPr="00124EF3" w:rsidRDefault="00207E9C" w:rsidP="00485278">
            <w:pPr>
              <w:spacing w:after="0" w:line="240" w:lineRule="auto"/>
              <w:rPr>
                <w:rFonts w:ascii="Times New Roman" w:hAnsi="Times New Roman" w:cs="Times New Roman"/>
                <w:i/>
                <w:color w:val="000000"/>
                <w:spacing w:val="-1"/>
                <w:sz w:val="24"/>
                <w:szCs w:val="24"/>
              </w:rPr>
            </w:pPr>
          </w:p>
        </w:tc>
      </w:tr>
      <w:tr w:rsidR="00207E9C" w:rsidRPr="00124EF3" w14:paraId="611CC3E4"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011B3CD" w14:textId="77777777" w:rsidR="00207E9C" w:rsidRPr="00124EF3" w:rsidRDefault="00207E9C" w:rsidP="00485278">
            <w:pPr>
              <w:spacing w:after="0" w:line="240" w:lineRule="auto"/>
              <w:rPr>
                <w:rFonts w:ascii="Times New Roman" w:hAnsi="Times New Roman" w:cs="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22B7BA5" w14:textId="77777777" w:rsidR="00207E9C" w:rsidRPr="00124EF3" w:rsidRDefault="00207E9C" w:rsidP="00485278">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93316F3" w14:textId="77777777" w:rsidR="00207E9C" w:rsidRPr="00124EF3" w:rsidRDefault="00207E9C" w:rsidP="00485278">
            <w:pPr>
              <w:spacing w:after="0" w:line="240" w:lineRule="auto"/>
              <w:rPr>
                <w:rFonts w:ascii="Times New Roman" w:hAnsi="Times New Roman" w:cs="Times New Roman"/>
                <w:iCs/>
                <w:color w:val="000000"/>
                <w:spacing w:val="-1"/>
                <w:sz w:val="24"/>
                <w:szCs w:val="24"/>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28042FFC" w14:textId="77777777" w:rsidR="00207E9C" w:rsidRPr="00124EF3" w:rsidRDefault="00207E9C" w:rsidP="00485278">
            <w:pPr>
              <w:spacing w:after="0" w:line="240" w:lineRule="auto"/>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43B1A9DE" w14:textId="77777777" w:rsidR="00207E9C" w:rsidRPr="00124EF3" w:rsidRDefault="00207E9C" w:rsidP="00485278">
            <w:pPr>
              <w:spacing w:after="0" w:line="240" w:lineRule="auto"/>
              <w:rPr>
                <w:rFonts w:ascii="Times New Roman" w:hAnsi="Times New Roman" w:cs="Times New Roman"/>
                <w:sz w:val="24"/>
                <w:szCs w:val="24"/>
              </w:rPr>
            </w:pPr>
            <w:r w:rsidRPr="00124EF3">
              <w:rPr>
                <w:rFonts w:ascii="Times New Roman" w:hAnsi="Times New Roman" w:cs="Times New Roman"/>
                <w:color w:val="000000"/>
                <w:spacing w:val="-1"/>
                <w:sz w:val="24"/>
                <w:szCs w:val="24"/>
              </w:rPr>
              <w:t>Навыки и/или опыт деятельности:</w:t>
            </w:r>
          </w:p>
          <w:p w14:paraId="11CE82E4" w14:textId="77777777" w:rsidR="00207E9C" w:rsidRPr="00124EF3" w:rsidRDefault="00207E9C" w:rsidP="00207E9C">
            <w:pPr>
              <w:pStyle w:val="a4"/>
              <w:numPr>
                <w:ilvl w:val="0"/>
                <w:numId w:val="13"/>
              </w:numPr>
              <w:spacing w:after="0" w:line="240" w:lineRule="auto"/>
              <w:ind w:left="0" w:firstLine="0"/>
              <w:rPr>
                <w:rFonts w:ascii="Times New Roman" w:hAnsi="Times New Roman"/>
                <w:color w:val="000000"/>
                <w:spacing w:val="-1"/>
                <w:sz w:val="24"/>
                <w:szCs w:val="24"/>
              </w:rPr>
            </w:pPr>
            <w:r w:rsidRPr="00124EF3">
              <w:rPr>
                <w:rFonts w:ascii="Times New Roman" w:hAnsi="Times New Roman"/>
                <w:color w:val="000000" w:themeColor="text1"/>
                <w:sz w:val="24"/>
                <w:szCs w:val="24"/>
              </w:rPr>
              <w:t>гибко и объективно находить проблемные моменты во взаимоотношениях и оперативно их разрешать, способностью к диалогу и построению  продуктивной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A80251E" w14:textId="77777777" w:rsidR="00207E9C" w:rsidRPr="00124EF3" w:rsidRDefault="00207E9C" w:rsidP="00485278">
            <w:pPr>
              <w:spacing w:after="0" w:line="240" w:lineRule="auto"/>
              <w:rPr>
                <w:rFonts w:ascii="Times New Roman" w:hAnsi="Times New Roman" w:cs="Times New Roman"/>
                <w:i/>
                <w:color w:val="000000"/>
                <w:spacing w:val="-1"/>
                <w:sz w:val="24"/>
                <w:szCs w:val="24"/>
              </w:rPr>
            </w:pPr>
          </w:p>
        </w:tc>
      </w:tr>
      <w:tr w:rsidR="00124EF3" w:rsidRPr="00124EF3" w14:paraId="749CD8BB" w14:textId="77777777" w:rsidTr="00124EF3">
        <w:trPr>
          <w:trHeight w:val="286"/>
          <w:jc w:val="center"/>
        </w:trPr>
        <w:tc>
          <w:tcPr>
            <w:tcW w:w="1972" w:type="dxa"/>
            <w:vMerge w:val="restart"/>
            <w:tcBorders>
              <w:top w:val="single" w:sz="4" w:space="0" w:color="000000"/>
              <w:left w:val="single" w:sz="4" w:space="0" w:color="000000"/>
              <w:bottom w:val="single" w:sz="4" w:space="0" w:color="000000"/>
              <w:right w:val="single" w:sz="4" w:space="0" w:color="000000"/>
            </w:tcBorders>
            <w:hideMark/>
          </w:tcPr>
          <w:p w14:paraId="2793F36C" w14:textId="77777777" w:rsidR="00124EF3" w:rsidRPr="00124EF3" w:rsidRDefault="00124EF3" w:rsidP="00124EF3">
            <w:pPr>
              <w:ind w:right="19"/>
              <w:rPr>
                <w:rFonts w:ascii="Times New Roman" w:hAnsi="Times New Roman" w:cs="Times New Roman"/>
                <w:color w:val="000000"/>
                <w:spacing w:val="-1"/>
                <w:sz w:val="28"/>
                <w:szCs w:val="28"/>
              </w:rPr>
            </w:pPr>
            <w:r w:rsidRPr="00124EF3">
              <w:rPr>
                <w:rFonts w:ascii="Times New Roman" w:hAnsi="Times New Roman" w:cs="Times New Roman"/>
                <w:color w:val="000000"/>
                <w:spacing w:val="-1"/>
                <w:sz w:val="28"/>
                <w:szCs w:val="28"/>
              </w:rPr>
              <w:lastRenderedPageBreak/>
              <w:t>ПК-1</w:t>
            </w:r>
          </w:p>
        </w:tc>
        <w:tc>
          <w:tcPr>
            <w:tcW w:w="2153" w:type="dxa"/>
            <w:vMerge w:val="restart"/>
            <w:tcBorders>
              <w:top w:val="single" w:sz="4" w:space="0" w:color="000000"/>
              <w:left w:val="single" w:sz="4" w:space="0" w:color="000000"/>
              <w:bottom w:val="single" w:sz="4" w:space="0" w:color="000000"/>
              <w:right w:val="single" w:sz="4" w:space="0" w:color="000000"/>
            </w:tcBorders>
          </w:tcPr>
          <w:p w14:paraId="5A16BA9F" w14:textId="77777777" w:rsidR="00124EF3" w:rsidRP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Тренер 05.003 </w:t>
            </w:r>
          </w:p>
          <w:p w14:paraId="350259C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639FB7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9718AA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3E0206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846CD3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F3B24ED"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B04543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01EA93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34DFBB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1BE94C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75EE62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EAFEE5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E57425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49987E9"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0FFA9D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B249AA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64D5C1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0D3E33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BC143B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04EE7D9"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E211DB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77CC91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93A931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72A24E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6D7D28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0B40F29"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6B65F6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D75CAA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AEC4E4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683929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09BAFC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FB347F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BDCFDC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80007A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432FF3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374CCF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2E9368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7DD44A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E9FF804" w14:textId="77777777" w:rsidR="00124EF3" w:rsidRDefault="00124EF3" w:rsidP="00124EF3">
            <w:pPr>
              <w:spacing w:after="0"/>
              <w:jc w:val="both"/>
              <w:rPr>
                <w:rFonts w:ascii="Times New Roman" w:hAnsi="Times New Roman" w:cs="Times New Roman"/>
                <w:b/>
                <w:i/>
                <w:color w:val="000000"/>
                <w:spacing w:val="-1"/>
                <w:sz w:val="24"/>
                <w:szCs w:val="24"/>
              </w:rPr>
            </w:pPr>
          </w:p>
          <w:p w14:paraId="79FA6527" w14:textId="77777777" w:rsidR="00124EF3" w:rsidRDefault="00124EF3" w:rsidP="00124EF3">
            <w:pPr>
              <w:spacing w:after="0"/>
              <w:jc w:val="both"/>
              <w:rPr>
                <w:rFonts w:ascii="Times New Roman" w:hAnsi="Times New Roman" w:cs="Times New Roman"/>
                <w:b/>
                <w:i/>
                <w:color w:val="000000"/>
                <w:spacing w:val="-1"/>
                <w:sz w:val="24"/>
                <w:szCs w:val="24"/>
              </w:rPr>
            </w:pPr>
          </w:p>
          <w:p w14:paraId="16076FB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656BF7D" w14:textId="77777777" w:rsid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38FCF4BA" w14:textId="77777777" w:rsidR="00124EF3" w:rsidRDefault="00124EF3" w:rsidP="00124EF3">
            <w:pPr>
              <w:spacing w:after="0"/>
              <w:jc w:val="both"/>
              <w:rPr>
                <w:rFonts w:ascii="Times New Roman" w:hAnsi="Times New Roman" w:cs="Times New Roman"/>
                <w:b/>
                <w:i/>
                <w:color w:val="000000"/>
                <w:spacing w:val="-1"/>
                <w:sz w:val="24"/>
                <w:szCs w:val="24"/>
              </w:rPr>
            </w:pPr>
          </w:p>
          <w:p w14:paraId="1B4E3DA6" w14:textId="5B456700" w:rsidR="00124EF3" w:rsidRPr="00124EF3" w:rsidRDefault="00124EF3" w:rsidP="00124EF3">
            <w:pPr>
              <w:spacing w:after="0"/>
              <w:jc w:val="both"/>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108D4644"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bCs/>
                <w:color w:val="000000" w:themeColor="text1"/>
              </w:rPr>
              <w:lastRenderedPageBreak/>
              <w:t>G</w:t>
            </w:r>
          </w:p>
          <w:p w14:paraId="16CD5B53"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rPr>
              <w:lastRenderedPageBreak/>
              <w:t>Руководство пополнением и подготовкой спортивного резерва</w:t>
            </w:r>
          </w:p>
          <w:p w14:paraId="5F35309A" w14:textId="77777777" w:rsidR="00124EF3" w:rsidRPr="00124EF3" w:rsidRDefault="00124EF3" w:rsidP="00124EF3">
            <w:pPr>
              <w:spacing w:after="0"/>
              <w:jc w:val="both"/>
              <w:rPr>
                <w:rFonts w:ascii="Times New Roman" w:hAnsi="Times New Roman" w:cs="Times New Roman"/>
                <w:bCs/>
                <w:color w:val="000000" w:themeColor="text1"/>
              </w:rPr>
            </w:pPr>
          </w:p>
          <w:p w14:paraId="16967FA8" w14:textId="77777777" w:rsidR="00124EF3" w:rsidRPr="00124EF3" w:rsidRDefault="00124EF3" w:rsidP="00124EF3">
            <w:pPr>
              <w:spacing w:after="0"/>
              <w:jc w:val="both"/>
              <w:rPr>
                <w:rFonts w:ascii="Times New Roman" w:hAnsi="Times New Roman" w:cs="Times New Roman"/>
                <w:bCs/>
                <w:color w:val="000000" w:themeColor="text1"/>
              </w:rPr>
            </w:pPr>
          </w:p>
          <w:p w14:paraId="26ABFF3D" w14:textId="77777777" w:rsidR="00124EF3" w:rsidRPr="00124EF3" w:rsidRDefault="00124EF3" w:rsidP="00124EF3">
            <w:pPr>
              <w:spacing w:after="0"/>
              <w:jc w:val="both"/>
              <w:rPr>
                <w:rFonts w:ascii="Times New Roman" w:hAnsi="Times New Roman" w:cs="Times New Roman"/>
                <w:bCs/>
                <w:color w:val="000000" w:themeColor="text1"/>
              </w:rPr>
            </w:pPr>
          </w:p>
          <w:p w14:paraId="2F6B8B45" w14:textId="77777777" w:rsidR="00124EF3" w:rsidRPr="00124EF3" w:rsidRDefault="00124EF3" w:rsidP="00124EF3">
            <w:pPr>
              <w:spacing w:after="0"/>
              <w:jc w:val="both"/>
              <w:rPr>
                <w:rFonts w:ascii="Times New Roman" w:hAnsi="Times New Roman" w:cs="Times New Roman"/>
                <w:bCs/>
                <w:color w:val="000000" w:themeColor="text1"/>
              </w:rPr>
            </w:pPr>
          </w:p>
          <w:p w14:paraId="4BCAB42D" w14:textId="77777777" w:rsidR="00124EF3" w:rsidRPr="00124EF3" w:rsidRDefault="00124EF3" w:rsidP="00124EF3">
            <w:pPr>
              <w:spacing w:after="0"/>
              <w:jc w:val="both"/>
              <w:rPr>
                <w:rFonts w:ascii="Times New Roman" w:hAnsi="Times New Roman" w:cs="Times New Roman"/>
                <w:bCs/>
                <w:color w:val="000000" w:themeColor="text1"/>
              </w:rPr>
            </w:pPr>
          </w:p>
          <w:p w14:paraId="3A6F0195" w14:textId="77777777" w:rsidR="00124EF3" w:rsidRPr="00124EF3" w:rsidRDefault="00124EF3" w:rsidP="00124EF3">
            <w:pPr>
              <w:spacing w:after="0"/>
              <w:jc w:val="both"/>
              <w:rPr>
                <w:rFonts w:ascii="Times New Roman" w:hAnsi="Times New Roman" w:cs="Times New Roman"/>
                <w:bCs/>
                <w:color w:val="000000" w:themeColor="text1"/>
              </w:rPr>
            </w:pPr>
          </w:p>
          <w:p w14:paraId="4F9C85CC" w14:textId="77777777" w:rsidR="00124EF3" w:rsidRPr="00124EF3" w:rsidRDefault="00124EF3" w:rsidP="00124EF3">
            <w:pPr>
              <w:spacing w:after="0"/>
              <w:jc w:val="both"/>
              <w:rPr>
                <w:rFonts w:ascii="Times New Roman" w:hAnsi="Times New Roman" w:cs="Times New Roman"/>
                <w:bCs/>
                <w:color w:val="000000" w:themeColor="text1"/>
              </w:rPr>
            </w:pPr>
          </w:p>
          <w:p w14:paraId="42C5C6B0" w14:textId="77777777" w:rsidR="00124EF3" w:rsidRPr="00124EF3" w:rsidRDefault="00124EF3" w:rsidP="00124EF3">
            <w:pPr>
              <w:spacing w:after="0"/>
              <w:jc w:val="both"/>
              <w:rPr>
                <w:rFonts w:ascii="Times New Roman" w:hAnsi="Times New Roman" w:cs="Times New Roman"/>
                <w:bCs/>
                <w:color w:val="000000" w:themeColor="text1"/>
              </w:rPr>
            </w:pPr>
          </w:p>
          <w:p w14:paraId="38643723" w14:textId="77777777" w:rsidR="00124EF3" w:rsidRPr="00124EF3" w:rsidRDefault="00124EF3" w:rsidP="00124EF3">
            <w:pPr>
              <w:spacing w:after="0"/>
              <w:jc w:val="both"/>
              <w:rPr>
                <w:rFonts w:ascii="Times New Roman" w:hAnsi="Times New Roman" w:cs="Times New Roman"/>
                <w:bCs/>
                <w:color w:val="000000" w:themeColor="text1"/>
              </w:rPr>
            </w:pPr>
          </w:p>
          <w:p w14:paraId="77A41473" w14:textId="77777777" w:rsidR="00124EF3" w:rsidRPr="00124EF3" w:rsidRDefault="00124EF3" w:rsidP="00124EF3">
            <w:pPr>
              <w:spacing w:after="0"/>
              <w:jc w:val="both"/>
              <w:rPr>
                <w:rFonts w:ascii="Times New Roman" w:hAnsi="Times New Roman" w:cs="Times New Roman"/>
                <w:bCs/>
                <w:color w:val="000000" w:themeColor="text1"/>
              </w:rPr>
            </w:pPr>
          </w:p>
          <w:p w14:paraId="6CB17EB4" w14:textId="77777777" w:rsidR="00124EF3" w:rsidRPr="00124EF3" w:rsidRDefault="00124EF3" w:rsidP="00124EF3">
            <w:pPr>
              <w:spacing w:after="0"/>
              <w:jc w:val="both"/>
              <w:rPr>
                <w:rFonts w:ascii="Times New Roman" w:hAnsi="Times New Roman" w:cs="Times New Roman"/>
                <w:bCs/>
                <w:color w:val="000000" w:themeColor="text1"/>
              </w:rPr>
            </w:pPr>
          </w:p>
          <w:p w14:paraId="7056B434" w14:textId="77777777" w:rsidR="00124EF3" w:rsidRPr="00124EF3" w:rsidRDefault="00124EF3" w:rsidP="00124EF3">
            <w:pPr>
              <w:spacing w:after="0"/>
              <w:jc w:val="both"/>
              <w:rPr>
                <w:rFonts w:ascii="Times New Roman" w:hAnsi="Times New Roman" w:cs="Times New Roman"/>
                <w:bCs/>
                <w:color w:val="000000" w:themeColor="text1"/>
              </w:rPr>
            </w:pPr>
          </w:p>
          <w:p w14:paraId="494C0F9F" w14:textId="77777777" w:rsidR="00124EF3" w:rsidRPr="00124EF3" w:rsidRDefault="00124EF3" w:rsidP="00124EF3">
            <w:pPr>
              <w:spacing w:after="0"/>
              <w:jc w:val="both"/>
              <w:rPr>
                <w:rFonts w:ascii="Times New Roman" w:hAnsi="Times New Roman" w:cs="Times New Roman"/>
                <w:bCs/>
                <w:color w:val="000000" w:themeColor="text1"/>
              </w:rPr>
            </w:pPr>
          </w:p>
          <w:p w14:paraId="060033C9" w14:textId="77777777" w:rsidR="00124EF3" w:rsidRPr="00124EF3" w:rsidRDefault="00124EF3" w:rsidP="00124EF3">
            <w:pPr>
              <w:spacing w:after="0"/>
              <w:jc w:val="both"/>
              <w:rPr>
                <w:rFonts w:ascii="Times New Roman" w:hAnsi="Times New Roman" w:cs="Times New Roman"/>
                <w:bCs/>
                <w:color w:val="000000" w:themeColor="text1"/>
              </w:rPr>
            </w:pPr>
          </w:p>
          <w:p w14:paraId="50CF6482" w14:textId="77777777" w:rsidR="00124EF3" w:rsidRPr="00124EF3" w:rsidRDefault="00124EF3" w:rsidP="00124EF3">
            <w:pPr>
              <w:spacing w:after="0"/>
              <w:jc w:val="both"/>
              <w:rPr>
                <w:rFonts w:ascii="Times New Roman" w:hAnsi="Times New Roman" w:cs="Times New Roman"/>
                <w:bCs/>
                <w:color w:val="000000" w:themeColor="text1"/>
              </w:rPr>
            </w:pPr>
          </w:p>
          <w:p w14:paraId="3F4FBBCC" w14:textId="77777777" w:rsidR="00124EF3" w:rsidRPr="00124EF3" w:rsidRDefault="00124EF3" w:rsidP="00124EF3">
            <w:pPr>
              <w:spacing w:after="0"/>
              <w:jc w:val="both"/>
              <w:rPr>
                <w:rFonts w:ascii="Times New Roman" w:hAnsi="Times New Roman" w:cs="Times New Roman"/>
                <w:bCs/>
                <w:color w:val="000000" w:themeColor="text1"/>
              </w:rPr>
            </w:pPr>
          </w:p>
          <w:p w14:paraId="70E46283" w14:textId="77777777" w:rsidR="00124EF3" w:rsidRPr="00124EF3" w:rsidRDefault="00124EF3" w:rsidP="00124EF3">
            <w:pPr>
              <w:spacing w:after="0"/>
              <w:jc w:val="both"/>
              <w:rPr>
                <w:rFonts w:ascii="Times New Roman" w:hAnsi="Times New Roman" w:cs="Times New Roman"/>
                <w:bCs/>
                <w:color w:val="000000" w:themeColor="text1"/>
              </w:rPr>
            </w:pPr>
          </w:p>
          <w:p w14:paraId="04A440E4" w14:textId="77777777" w:rsidR="00124EF3" w:rsidRPr="00124EF3" w:rsidRDefault="00124EF3" w:rsidP="00124EF3">
            <w:pPr>
              <w:spacing w:after="0"/>
              <w:jc w:val="both"/>
              <w:rPr>
                <w:rFonts w:ascii="Times New Roman" w:hAnsi="Times New Roman" w:cs="Times New Roman"/>
                <w:bCs/>
                <w:color w:val="000000" w:themeColor="text1"/>
              </w:rPr>
            </w:pPr>
          </w:p>
          <w:p w14:paraId="2C5A23B3" w14:textId="77777777" w:rsidR="00124EF3" w:rsidRPr="00124EF3" w:rsidRDefault="00124EF3" w:rsidP="00124EF3">
            <w:pPr>
              <w:spacing w:after="0"/>
              <w:jc w:val="both"/>
              <w:rPr>
                <w:rFonts w:ascii="Times New Roman" w:hAnsi="Times New Roman" w:cs="Times New Roman"/>
                <w:bCs/>
                <w:color w:val="000000" w:themeColor="text1"/>
              </w:rPr>
            </w:pPr>
          </w:p>
          <w:p w14:paraId="19185EB3" w14:textId="77777777" w:rsidR="00124EF3" w:rsidRPr="00124EF3" w:rsidRDefault="00124EF3" w:rsidP="00124EF3">
            <w:pPr>
              <w:spacing w:after="0"/>
              <w:jc w:val="both"/>
              <w:rPr>
                <w:rFonts w:ascii="Times New Roman" w:hAnsi="Times New Roman" w:cs="Times New Roman"/>
                <w:bCs/>
                <w:color w:val="000000" w:themeColor="text1"/>
              </w:rPr>
            </w:pPr>
          </w:p>
          <w:p w14:paraId="56F5B63E"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Н</w:t>
            </w:r>
          </w:p>
          <w:p w14:paraId="2B5D51B9" w14:textId="77777777" w:rsidR="00124EF3" w:rsidRPr="00124EF3" w:rsidRDefault="00124EF3" w:rsidP="00124EF3">
            <w:pPr>
              <w:spacing w:after="0"/>
              <w:jc w:val="both"/>
              <w:rPr>
                <w:rFonts w:ascii="Times New Roman" w:hAnsi="Times New Roman" w:cs="Times New Roman"/>
                <w:bCs/>
                <w:color w:val="000000" w:themeColor="text1"/>
              </w:rPr>
            </w:pPr>
            <w:r w:rsidRPr="00124EF3">
              <w:rPr>
                <w:rFonts w:ascii="Times New Roman" w:eastAsia="Times New Roman" w:hAnsi="Times New Roman" w:cs="Times New Roman"/>
                <w:sz w:val="24"/>
                <w:szCs w:val="24"/>
              </w:rPr>
              <w:t xml:space="preserve">Подготовка спортивной сборной команды Российской Федерации по виду спорта (спортивной дисциплине, </w:t>
            </w:r>
            <w:r w:rsidRPr="00124EF3">
              <w:rPr>
                <w:rFonts w:ascii="Times New Roman" w:eastAsia="Times New Roman" w:hAnsi="Times New Roman" w:cs="Times New Roman"/>
                <w:sz w:val="24"/>
                <w:szCs w:val="24"/>
              </w:rPr>
              <w:lastRenderedPageBreak/>
              <w:t>группе спортивных дисциплин) (далее - спортивной сборной команды) к выступлениям на официальных и международных спортивных соревнованиях</w:t>
            </w:r>
          </w:p>
          <w:p w14:paraId="361500F2" w14:textId="77777777" w:rsidR="00124EF3" w:rsidRPr="00124EF3" w:rsidRDefault="00124EF3" w:rsidP="00124EF3">
            <w:pPr>
              <w:spacing w:after="0"/>
              <w:jc w:val="both"/>
              <w:rPr>
                <w:rFonts w:ascii="Times New Roman" w:hAnsi="Times New Roman" w:cs="Times New Roman"/>
                <w:iCs/>
                <w:color w:val="000000"/>
                <w:spacing w:val="-1"/>
                <w:sz w:val="24"/>
                <w:szCs w:val="24"/>
              </w:rPr>
            </w:pPr>
          </w:p>
          <w:p w14:paraId="5ED21C7A"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Е</w:t>
            </w:r>
          </w:p>
          <w:p w14:paraId="3D9B68FC"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eastAsia="Times New Roman" w:hAnsi="Times New Roman" w:cs="Times New Roman"/>
                <w:color w:val="22272F"/>
                <w:sz w:val="23"/>
                <w:szCs w:val="23"/>
              </w:rPr>
              <w:t>Руководство спортивной подготовкой</w:t>
            </w:r>
          </w:p>
          <w:p w14:paraId="0E175E45" w14:textId="77777777" w:rsidR="00124EF3" w:rsidRDefault="00124EF3" w:rsidP="00124EF3">
            <w:pPr>
              <w:spacing w:after="0"/>
              <w:jc w:val="both"/>
              <w:rPr>
                <w:rFonts w:ascii="Times New Roman" w:hAnsi="Times New Roman" w:cs="Times New Roman"/>
                <w:iCs/>
                <w:color w:val="000000"/>
                <w:spacing w:val="-1"/>
                <w:sz w:val="24"/>
                <w:szCs w:val="24"/>
              </w:rPr>
            </w:pPr>
          </w:p>
          <w:p w14:paraId="318844ED" w14:textId="77777777" w:rsidR="00124EF3" w:rsidRDefault="00124EF3" w:rsidP="00124EF3">
            <w:pPr>
              <w:spacing w:after="0"/>
              <w:jc w:val="both"/>
              <w:rPr>
                <w:rFonts w:ascii="Times New Roman" w:hAnsi="Times New Roman" w:cs="Times New Roman"/>
                <w:iCs/>
                <w:color w:val="000000"/>
                <w:spacing w:val="-1"/>
                <w:sz w:val="24"/>
                <w:szCs w:val="24"/>
              </w:rPr>
            </w:pPr>
          </w:p>
          <w:p w14:paraId="53C8F2FE" w14:textId="77777777" w:rsidR="00124EF3" w:rsidRDefault="00124EF3" w:rsidP="00124EF3">
            <w:pPr>
              <w:spacing w:after="0"/>
              <w:jc w:val="both"/>
              <w:rPr>
                <w:rFonts w:ascii="Times New Roman" w:hAnsi="Times New Roman" w:cs="Times New Roman"/>
                <w:iCs/>
                <w:color w:val="000000"/>
                <w:spacing w:val="-1"/>
                <w:sz w:val="24"/>
                <w:szCs w:val="24"/>
              </w:rPr>
            </w:pPr>
          </w:p>
          <w:p w14:paraId="5F1ECB45" w14:textId="77777777" w:rsidR="00124EF3" w:rsidRDefault="00124EF3" w:rsidP="00124EF3">
            <w:pPr>
              <w:spacing w:after="0"/>
              <w:jc w:val="both"/>
              <w:rPr>
                <w:rFonts w:ascii="Times New Roman" w:hAnsi="Times New Roman" w:cs="Times New Roman"/>
                <w:iCs/>
                <w:color w:val="000000"/>
                <w:spacing w:val="-1"/>
                <w:sz w:val="24"/>
                <w:szCs w:val="24"/>
              </w:rPr>
            </w:pPr>
          </w:p>
          <w:p w14:paraId="3B68FD78" w14:textId="77777777" w:rsidR="00124EF3" w:rsidRDefault="00124EF3" w:rsidP="00124EF3">
            <w:pPr>
              <w:spacing w:after="0"/>
              <w:jc w:val="both"/>
              <w:rPr>
                <w:rFonts w:ascii="Times New Roman" w:hAnsi="Times New Roman" w:cs="Times New Roman"/>
                <w:iCs/>
                <w:color w:val="000000"/>
                <w:spacing w:val="-1"/>
                <w:sz w:val="24"/>
                <w:szCs w:val="24"/>
              </w:rPr>
            </w:pPr>
          </w:p>
          <w:p w14:paraId="45D0B18C" w14:textId="77777777" w:rsidR="00124EF3" w:rsidRDefault="00124EF3" w:rsidP="00124EF3">
            <w:pPr>
              <w:spacing w:after="0"/>
              <w:jc w:val="both"/>
              <w:rPr>
                <w:rFonts w:ascii="Times New Roman" w:hAnsi="Times New Roman" w:cs="Times New Roman"/>
                <w:iCs/>
                <w:color w:val="000000"/>
                <w:spacing w:val="-1"/>
                <w:sz w:val="24"/>
                <w:szCs w:val="24"/>
              </w:rPr>
            </w:pPr>
          </w:p>
          <w:p w14:paraId="7238103D" w14:textId="77777777" w:rsidR="00124EF3" w:rsidRDefault="00124EF3" w:rsidP="00124EF3">
            <w:pPr>
              <w:spacing w:after="0"/>
              <w:jc w:val="both"/>
              <w:rPr>
                <w:rFonts w:ascii="Times New Roman" w:hAnsi="Times New Roman" w:cs="Times New Roman"/>
                <w:iCs/>
                <w:color w:val="000000"/>
                <w:spacing w:val="-1"/>
                <w:sz w:val="24"/>
                <w:szCs w:val="24"/>
              </w:rPr>
            </w:pPr>
          </w:p>
          <w:p w14:paraId="6BD3DFD4" w14:textId="77777777" w:rsidR="00124EF3" w:rsidRDefault="00124EF3" w:rsidP="00124EF3">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В</w:t>
            </w:r>
          </w:p>
          <w:p w14:paraId="3F21E7B4" w14:textId="3A3EC8F8" w:rsidR="00124EF3" w:rsidRPr="00124EF3" w:rsidRDefault="00124EF3" w:rsidP="00124EF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 xml:space="preserve">Подготовка спортсменов и совершенствование навыков соревновательной деятельности в спортивных сборных командах муниципального </w:t>
            </w:r>
            <w:r w:rsidRPr="00780644">
              <w:rPr>
                <w:rFonts w:ascii="Times New Roman" w:hAnsi="Times New Roman" w:cs="Times New Roman"/>
                <w:sz w:val="24"/>
                <w:szCs w:val="24"/>
              </w:rPr>
              <w:lastRenderedPageBreak/>
              <w:t>уровня, субъекта Российской Федерации, физкультурно-спортивных обществ (по виду спорта, спортивной дисциплине)</w:t>
            </w:r>
          </w:p>
        </w:tc>
        <w:tc>
          <w:tcPr>
            <w:tcW w:w="2859" w:type="dxa"/>
            <w:vMerge w:val="restart"/>
            <w:tcBorders>
              <w:top w:val="single" w:sz="4" w:space="0" w:color="000000"/>
              <w:left w:val="single" w:sz="4" w:space="0" w:color="000000"/>
              <w:bottom w:val="single" w:sz="4" w:space="0" w:color="000000"/>
              <w:right w:val="single" w:sz="4" w:space="0" w:color="000000"/>
            </w:tcBorders>
          </w:tcPr>
          <w:p w14:paraId="337C1B9F"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lastRenderedPageBreak/>
              <w:t>G/02.7</w:t>
            </w:r>
          </w:p>
          <w:p w14:paraId="3B3C709D"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 xml:space="preserve">Управление системой </w:t>
            </w:r>
            <w:r w:rsidRPr="00124EF3">
              <w:rPr>
                <w:rFonts w:ascii="Times New Roman" w:hAnsi="Times New Roman" w:cs="Times New Roman"/>
                <w:bCs/>
                <w:sz w:val="24"/>
                <w:szCs w:val="24"/>
              </w:rPr>
              <w:lastRenderedPageBreak/>
              <w:t>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8B90650"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Н/04.7</w:t>
            </w:r>
          </w:p>
          <w:p w14:paraId="0D33E549"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eastAsia="Times New Roman" w:hAnsi="Times New Roman" w:cs="Times New Roman"/>
                <w:sz w:val="24"/>
                <w:szCs w:val="24"/>
              </w:rPr>
              <w:t>Координация и контроль работы тренеров, специалистов, задействованных в подготовке спортсменов спортивной сборной команды</w:t>
            </w:r>
          </w:p>
          <w:p w14:paraId="1AEFDA2B" w14:textId="77777777" w:rsidR="00124EF3" w:rsidRPr="00124EF3" w:rsidRDefault="00124EF3" w:rsidP="00124EF3">
            <w:pPr>
              <w:spacing w:after="0" w:line="240" w:lineRule="auto"/>
              <w:jc w:val="both"/>
              <w:rPr>
                <w:rFonts w:ascii="Times New Roman" w:hAnsi="Times New Roman" w:cs="Times New Roman"/>
                <w:bCs/>
                <w:sz w:val="24"/>
                <w:szCs w:val="24"/>
              </w:rPr>
            </w:pPr>
          </w:p>
          <w:p w14:paraId="7E916362" w14:textId="77777777" w:rsidR="00124EF3" w:rsidRPr="00124EF3" w:rsidRDefault="00124EF3" w:rsidP="00124EF3">
            <w:pPr>
              <w:spacing w:after="0" w:line="240" w:lineRule="auto"/>
              <w:jc w:val="both"/>
              <w:rPr>
                <w:rFonts w:ascii="Times New Roman" w:hAnsi="Times New Roman" w:cs="Times New Roman"/>
                <w:bCs/>
                <w:sz w:val="24"/>
                <w:szCs w:val="24"/>
              </w:rPr>
            </w:pPr>
          </w:p>
          <w:p w14:paraId="2A9E968C" w14:textId="77777777" w:rsidR="00124EF3" w:rsidRPr="00124EF3" w:rsidRDefault="00124EF3" w:rsidP="00124EF3">
            <w:pPr>
              <w:spacing w:after="0" w:line="240" w:lineRule="auto"/>
              <w:jc w:val="both"/>
              <w:rPr>
                <w:rFonts w:ascii="Times New Roman" w:hAnsi="Times New Roman" w:cs="Times New Roman"/>
                <w:bCs/>
                <w:sz w:val="24"/>
                <w:szCs w:val="24"/>
              </w:rPr>
            </w:pPr>
          </w:p>
          <w:p w14:paraId="21023AB9" w14:textId="77777777" w:rsidR="00124EF3" w:rsidRPr="00124EF3" w:rsidRDefault="00124EF3" w:rsidP="00124EF3">
            <w:pPr>
              <w:spacing w:after="0" w:line="240" w:lineRule="auto"/>
              <w:jc w:val="both"/>
              <w:rPr>
                <w:rFonts w:ascii="Times New Roman" w:hAnsi="Times New Roman" w:cs="Times New Roman"/>
                <w:bCs/>
                <w:sz w:val="24"/>
                <w:szCs w:val="24"/>
              </w:rPr>
            </w:pPr>
          </w:p>
          <w:p w14:paraId="6D939815" w14:textId="77777777" w:rsidR="00124EF3" w:rsidRPr="00124EF3" w:rsidRDefault="00124EF3" w:rsidP="00124EF3">
            <w:pPr>
              <w:spacing w:after="0" w:line="240" w:lineRule="auto"/>
              <w:jc w:val="both"/>
              <w:rPr>
                <w:rFonts w:ascii="Times New Roman" w:hAnsi="Times New Roman" w:cs="Times New Roman"/>
                <w:bCs/>
                <w:sz w:val="24"/>
                <w:szCs w:val="24"/>
              </w:rPr>
            </w:pPr>
          </w:p>
          <w:p w14:paraId="523E4567" w14:textId="77777777" w:rsidR="00124EF3" w:rsidRPr="00124EF3" w:rsidRDefault="00124EF3" w:rsidP="00124EF3">
            <w:pPr>
              <w:spacing w:after="0" w:line="240" w:lineRule="auto"/>
              <w:jc w:val="both"/>
              <w:rPr>
                <w:rFonts w:ascii="Times New Roman" w:hAnsi="Times New Roman" w:cs="Times New Roman"/>
                <w:bCs/>
                <w:sz w:val="24"/>
                <w:szCs w:val="24"/>
              </w:rPr>
            </w:pPr>
          </w:p>
          <w:p w14:paraId="39F97049" w14:textId="77777777" w:rsidR="00124EF3" w:rsidRPr="00124EF3" w:rsidRDefault="00124EF3" w:rsidP="00124EF3">
            <w:pPr>
              <w:spacing w:after="0" w:line="240" w:lineRule="auto"/>
              <w:jc w:val="both"/>
              <w:rPr>
                <w:rFonts w:ascii="Times New Roman" w:hAnsi="Times New Roman" w:cs="Times New Roman"/>
                <w:bCs/>
                <w:sz w:val="24"/>
                <w:szCs w:val="24"/>
              </w:rPr>
            </w:pPr>
          </w:p>
          <w:p w14:paraId="315581A1" w14:textId="77777777" w:rsidR="00124EF3" w:rsidRPr="00124EF3" w:rsidRDefault="00124EF3" w:rsidP="00124EF3">
            <w:pPr>
              <w:spacing w:after="0" w:line="240" w:lineRule="auto"/>
              <w:jc w:val="both"/>
              <w:rPr>
                <w:rFonts w:ascii="Times New Roman" w:hAnsi="Times New Roman" w:cs="Times New Roman"/>
                <w:bCs/>
                <w:sz w:val="24"/>
                <w:szCs w:val="24"/>
              </w:rPr>
            </w:pPr>
          </w:p>
          <w:p w14:paraId="385AC08D" w14:textId="77777777" w:rsidR="00124EF3" w:rsidRPr="00124EF3" w:rsidRDefault="00124EF3" w:rsidP="00124EF3">
            <w:pPr>
              <w:spacing w:after="0" w:line="240" w:lineRule="auto"/>
              <w:jc w:val="both"/>
              <w:rPr>
                <w:rFonts w:ascii="Times New Roman" w:hAnsi="Times New Roman" w:cs="Times New Roman"/>
                <w:bCs/>
                <w:sz w:val="24"/>
                <w:szCs w:val="24"/>
              </w:rPr>
            </w:pPr>
          </w:p>
          <w:p w14:paraId="0C99AA82" w14:textId="77777777" w:rsidR="00124EF3" w:rsidRDefault="00124EF3" w:rsidP="00124EF3">
            <w:pPr>
              <w:spacing w:after="0" w:line="240" w:lineRule="auto"/>
              <w:jc w:val="both"/>
              <w:rPr>
                <w:rFonts w:ascii="Times New Roman" w:hAnsi="Times New Roman" w:cs="Times New Roman"/>
                <w:bCs/>
                <w:sz w:val="24"/>
                <w:szCs w:val="24"/>
              </w:rPr>
            </w:pPr>
          </w:p>
          <w:p w14:paraId="7E2EE310" w14:textId="77777777" w:rsidR="00124EF3" w:rsidRDefault="00124EF3" w:rsidP="00124EF3">
            <w:pPr>
              <w:spacing w:after="0" w:line="240" w:lineRule="auto"/>
              <w:jc w:val="both"/>
              <w:rPr>
                <w:rFonts w:ascii="Times New Roman" w:hAnsi="Times New Roman" w:cs="Times New Roman"/>
                <w:bCs/>
                <w:sz w:val="24"/>
                <w:szCs w:val="24"/>
              </w:rPr>
            </w:pPr>
          </w:p>
          <w:p w14:paraId="67C9D299" w14:textId="77777777" w:rsidR="00124EF3" w:rsidRPr="00124EF3" w:rsidRDefault="00124EF3" w:rsidP="00124EF3">
            <w:pPr>
              <w:spacing w:after="0" w:line="240" w:lineRule="auto"/>
              <w:jc w:val="both"/>
              <w:rPr>
                <w:rFonts w:ascii="Times New Roman" w:hAnsi="Times New Roman" w:cs="Times New Roman"/>
                <w:bCs/>
                <w:sz w:val="24"/>
                <w:szCs w:val="24"/>
              </w:rPr>
            </w:pPr>
          </w:p>
          <w:p w14:paraId="44A1261A"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Е/04.7</w:t>
            </w:r>
          </w:p>
          <w:p w14:paraId="753F8A36" w14:textId="77777777" w:rsidR="00124EF3" w:rsidRDefault="00124EF3" w:rsidP="00124EF3">
            <w:pPr>
              <w:spacing w:after="0"/>
              <w:jc w:val="both"/>
              <w:rPr>
                <w:rFonts w:ascii="Times New Roman" w:eastAsia="Times New Roman" w:hAnsi="Times New Roman" w:cs="Times New Roman"/>
                <w:color w:val="22272F"/>
                <w:sz w:val="23"/>
                <w:szCs w:val="23"/>
              </w:rPr>
            </w:pPr>
            <w:r w:rsidRPr="00124EF3">
              <w:rPr>
                <w:rFonts w:ascii="Times New Roman" w:hAnsi="Times New Roman" w:cs="Times New Roman"/>
                <w:color w:val="000000" w:themeColor="text1"/>
                <w:sz w:val="24"/>
                <w:szCs w:val="24"/>
              </w:rPr>
              <w:t xml:space="preserve"> </w:t>
            </w:r>
            <w:r w:rsidRPr="00124EF3">
              <w:rPr>
                <w:rFonts w:ascii="Times New Roman" w:eastAsia="Times New Roman" w:hAnsi="Times New Roman" w:cs="Times New Roman"/>
                <w:color w:val="22272F"/>
                <w:sz w:val="23"/>
                <w:szCs w:val="23"/>
              </w:rPr>
              <w:t>Руководство тренировочной, образовательной и методической деятельностью при осуществлении спортивной подготовки</w:t>
            </w:r>
          </w:p>
          <w:p w14:paraId="21A6207F" w14:textId="77777777" w:rsidR="00124EF3" w:rsidRDefault="00124EF3" w:rsidP="00124EF3">
            <w:pPr>
              <w:spacing w:after="0"/>
              <w:jc w:val="both"/>
              <w:rPr>
                <w:rFonts w:ascii="Times New Roman" w:eastAsia="Times New Roman" w:hAnsi="Times New Roman" w:cs="Times New Roman"/>
                <w:color w:val="22272F"/>
                <w:sz w:val="23"/>
                <w:szCs w:val="23"/>
              </w:rPr>
            </w:pPr>
          </w:p>
          <w:p w14:paraId="7D396ABF" w14:textId="77777777" w:rsidR="00124EF3" w:rsidRDefault="00124EF3" w:rsidP="00124EF3">
            <w:pPr>
              <w:spacing w:after="0"/>
              <w:jc w:val="both"/>
              <w:rPr>
                <w:rFonts w:ascii="Times New Roman" w:eastAsia="Times New Roman" w:hAnsi="Times New Roman" w:cs="Times New Roman"/>
                <w:color w:val="22272F"/>
                <w:sz w:val="23"/>
                <w:szCs w:val="23"/>
              </w:rPr>
            </w:pPr>
          </w:p>
          <w:p w14:paraId="1EC10D96" w14:textId="77777777" w:rsidR="00124EF3" w:rsidRDefault="00124EF3" w:rsidP="00124EF3">
            <w:pPr>
              <w:spacing w:after="0"/>
              <w:jc w:val="both"/>
              <w:rPr>
                <w:rFonts w:ascii="Times New Roman" w:eastAsia="Times New Roman" w:hAnsi="Times New Roman" w:cs="Times New Roman"/>
                <w:color w:val="22272F"/>
                <w:sz w:val="23"/>
                <w:szCs w:val="23"/>
              </w:rPr>
            </w:pPr>
            <w:r>
              <w:rPr>
                <w:rFonts w:ascii="Times New Roman" w:eastAsia="Times New Roman" w:hAnsi="Times New Roman" w:cs="Times New Roman"/>
                <w:color w:val="22272F"/>
                <w:sz w:val="23"/>
                <w:szCs w:val="23"/>
              </w:rPr>
              <w:t>В/07.7</w:t>
            </w:r>
          </w:p>
          <w:p w14:paraId="23D0016F" w14:textId="6F32F20E" w:rsidR="00124EF3" w:rsidRPr="00124EF3" w:rsidRDefault="00124EF3" w:rsidP="00124EF3">
            <w:pPr>
              <w:spacing w:after="0"/>
              <w:jc w:val="both"/>
              <w:rPr>
                <w:rFonts w:ascii="Times New Roman" w:hAnsi="Times New Roman" w:cs="Times New Roman"/>
                <w:i/>
                <w:color w:val="000000"/>
                <w:spacing w:val="-1"/>
                <w:sz w:val="24"/>
                <w:szCs w:val="24"/>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w:t>
            </w:r>
            <w:r w:rsidRPr="00780644">
              <w:rPr>
                <w:rFonts w:ascii="Times New Roman" w:hAnsi="Times New Roman" w:cs="Times New Roman"/>
                <w:bCs/>
                <w:sz w:val="24"/>
                <w:szCs w:val="24"/>
              </w:rPr>
              <w:lastRenderedPageBreak/>
              <w:t xml:space="preserve">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542" w:type="dxa"/>
            <w:tcBorders>
              <w:top w:val="single" w:sz="4" w:space="0" w:color="000000"/>
              <w:left w:val="single" w:sz="4" w:space="0" w:color="000000"/>
              <w:bottom w:val="single" w:sz="4" w:space="0" w:color="000000"/>
              <w:right w:val="single" w:sz="4" w:space="0" w:color="000000"/>
            </w:tcBorders>
            <w:hideMark/>
          </w:tcPr>
          <w:p w14:paraId="7DD3CCB9" w14:textId="77777777"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lastRenderedPageBreak/>
              <w:t>Знания:</w:t>
            </w:r>
          </w:p>
          <w:p w14:paraId="4161C766" w14:textId="77777777" w:rsidR="00124EF3" w:rsidRPr="00124EF3" w:rsidRDefault="00124EF3" w:rsidP="00124EF3">
            <w:pPr>
              <w:pStyle w:val="a4"/>
              <w:numPr>
                <w:ilvl w:val="0"/>
                <w:numId w:val="15"/>
              </w:numPr>
              <w:spacing w:after="0" w:line="240" w:lineRule="auto"/>
              <w:ind w:left="0" w:firstLine="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xml:space="preserve">современные тенденции </w:t>
            </w:r>
            <w:r w:rsidRPr="00124EF3">
              <w:rPr>
                <w:rFonts w:ascii="Times New Roman" w:hAnsi="Times New Roman"/>
                <w:color w:val="000000" w:themeColor="text1"/>
                <w:sz w:val="24"/>
                <w:szCs w:val="24"/>
              </w:rPr>
              <w:lastRenderedPageBreak/>
              <w:t>в области построения программного материала, применения учебно-методических и информационных средств в тренировочном процессе;</w:t>
            </w:r>
          </w:p>
          <w:p w14:paraId="5F2B6700" w14:textId="77777777" w:rsidR="00124EF3" w:rsidRPr="00124EF3" w:rsidRDefault="00124EF3" w:rsidP="00124EF3">
            <w:pPr>
              <w:pStyle w:val="a4"/>
              <w:numPr>
                <w:ilvl w:val="0"/>
                <w:numId w:val="15"/>
              </w:numPr>
              <w:spacing w:after="0" w:line="240" w:lineRule="auto"/>
              <w:ind w:left="0" w:firstLine="0"/>
              <w:jc w:val="both"/>
              <w:rPr>
                <w:rFonts w:ascii="Times New Roman" w:hAnsi="Times New Roman"/>
                <w:b/>
                <w:color w:val="000000" w:themeColor="text1"/>
                <w:sz w:val="24"/>
                <w:szCs w:val="24"/>
                <w:lang w:eastAsia="en-US"/>
              </w:rPr>
            </w:pPr>
            <w:r w:rsidRPr="00124EF3">
              <w:rPr>
                <w:rFonts w:ascii="Times New Roman" w:hAnsi="Times New Roman"/>
                <w:color w:val="000000" w:themeColor="text1"/>
                <w:sz w:val="24"/>
                <w:szCs w:val="24"/>
              </w:rPr>
              <w:t xml:space="preserve"> основы рационального планирования профессиональной, деятельности, логики принятий решений, анализа и оценки достигнутых результатов</w:t>
            </w:r>
          </w:p>
        </w:tc>
        <w:tc>
          <w:tcPr>
            <w:tcW w:w="2204" w:type="dxa"/>
            <w:vMerge w:val="restart"/>
            <w:tcBorders>
              <w:top w:val="single" w:sz="4" w:space="0" w:color="000000"/>
              <w:left w:val="single" w:sz="4" w:space="0" w:color="000000"/>
              <w:bottom w:val="single" w:sz="4" w:space="0" w:color="000000"/>
              <w:right w:val="single" w:sz="4" w:space="0" w:color="000000"/>
            </w:tcBorders>
          </w:tcPr>
          <w:p w14:paraId="1F1B47C3" w14:textId="77777777" w:rsidR="00124EF3" w:rsidRPr="00124EF3" w:rsidRDefault="00124EF3" w:rsidP="00124EF3">
            <w:pPr>
              <w:jc w:val="both"/>
              <w:rPr>
                <w:rFonts w:ascii="Times New Roman" w:hAnsi="Times New Roman" w:cs="Times New Roman"/>
                <w:color w:val="000000"/>
                <w:spacing w:val="-1"/>
                <w:sz w:val="28"/>
                <w:szCs w:val="28"/>
              </w:rPr>
            </w:pPr>
            <w:r w:rsidRPr="00124EF3">
              <w:rPr>
                <w:rFonts w:ascii="Times New Roman" w:hAnsi="Times New Roman" w:cs="Times New Roman"/>
              </w:rPr>
              <w:lastRenderedPageBreak/>
              <w:t xml:space="preserve">Обеспечивает </w:t>
            </w:r>
            <w:r w:rsidRPr="00124EF3">
              <w:rPr>
                <w:rFonts w:ascii="Times New Roman" w:hAnsi="Times New Roman" w:cs="Times New Roman"/>
              </w:rPr>
              <w:lastRenderedPageBreak/>
              <w:t>методическое сопровождение спортивной подготовки на всех этапах, основываясь на требованиях профессионального стандарта и соответствующего ему уровня профессионального образования</w:t>
            </w:r>
          </w:p>
        </w:tc>
      </w:tr>
      <w:tr w:rsidR="00124EF3" w:rsidRPr="00124EF3" w14:paraId="0AA52B43"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033766B"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1152C3B6" w14:textId="77777777" w:rsidR="00124EF3" w:rsidRPr="00124EF3" w:rsidRDefault="00124EF3" w:rsidP="00124EF3">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2F2AD29E" w14:textId="77777777" w:rsidR="00124EF3" w:rsidRPr="00124EF3" w:rsidRDefault="00124EF3" w:rsidP="00124EF3">
            <w:pPr>
              <w:spacing w:after="0" w:line="240" w:lineRule="auto"/>
              <w:rPr>
                <w:rFonts w:ascii="Times New Roman" w:hAnsi="Times New Roman" w:cs="Times New Roman"/>
                <w:iCs/>
                <w:color w:val="000000"/>
                <w:spacing w:val="-1"/>
                <w:sz w:val="24"/>
                <w:szCs w:val="24"/>
              </w:rPr>
            </w:pPr>
          </w:p>
        </w:tc>
        <w:tc>
          <w:tcPr>
            <w:tcW w:w="2859" w:type="dxa"/>
            <w:vMerge/>
            <w:tcBorders>
              <w:top w:val="single" w:sz="4" w:space="0" w:color="000000"/>
              <w:left w:val="single" w:sz="4" w:space="0" w:color="000000"/>
              <w:bottom w:val="single" w:sz="4" w:space="0" w:color="000000"/>
              <w:right w:val="single" w:sz="4" w:space="0" w:color="000000"/>
            </w:tcBorders>
            <w:vAlign w:val="center"/>
          </w:tcPr>
          <w:p w14:paraId="18DEC567"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3547B744" w14:textId="77777777"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Умения:</w:t>
            </w:r>
          </w:p>
          <w:p w14:paraId="1B4E840C" w14:textId="77777777" w:rsidR="00124EF3" w:rsidRPr="00124EF3" w:rsidRDefault="00124EF3" w:rsidP="00124EF3">
            <w:pPr>
              <w:pStyle w:val="a4"/>
              <w:numPr>
                <w:ilvl w:val="0"/>
                <w:numId w:val="14"/>
              </w:numPr>
              <w:spacing w:after="0" w:line="240" w:lineRule="auto"/>
              <w:ind w:left="0" w:firstLine="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объективно выбирать и применять их в  практической деятельности  в соответствии с действующими нормативными актами и документами;</w:t>
            </w:r>
          </w:p>
          <w:p w14:paraId="2E2C79C2" w14:textId="77777777" w:rsidR="00124EF3" w:rsidRPr="00124EF3" w:rsidRDefault="00124EF3" w:rsidP="00124EF3">
            <w:pPr>
              <w:pStyle w:val="a4"/>
              <w:numPr>
                <w:ilvl w:val="0"/>
                <w:numId w:val="14"/>
              </w:numPr>
              <w:spacing w:after="0" w:line="240" w:lineRule="auto"/>
              <w:ind w:left="0" w:firstLine="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 xml:space="preserve"> использовать  прогрессивные системы оценки результатов профессиональной деятельности, моделировать и прогнозировать различные варианты</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B47C032"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r>
      <w:tr w:rsidR="00124EF3" w:rsidRPr="00124EF3" w14:paraId="21E4BBDC" w14:textId="77777777" w:rsidTr="00124EF3">
        <w:trPr>
          <w:trHeight w:val="903"/>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D796ECC"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369C708F" w14:textId="77777777" w:rsidR="00124EF3" w:rsidRPr="00124EF3" w:rsidRDefault="00124EF3" w:rsidP="00124EF3">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2A96FFE2" w14:textId="77777777" w:rsidR="00124EF3" w:rsidRPr="00124EF3" w:rsidRDefault="00124EF3" w:rsidP="00124EF3">
            <w:pPr>
              <w:spacing w:after="0" w:line="240" w:lineRule="auto"/>
              <w:rPr>
                <w:rFonts w:ascii="Times New Roman" w:hAnsi="Times New Roman" w:cs="Times New Roman"/>
                <w:iCs/>
                <w:color w:val="000000"/>
                <w:spacing w:val="-1"/>
                <w:sz w:val="24"/>
                <w:szCs w:val="24"/>
              </w:rPr>
            </w:pPr>
          </w:p>
        </w:tc>
        <w:tc>
          <w:tcPr>
            <w:tcW w:w="2859" w:type="dxa"/>
            <w:vMerge/>
            <w:tcBorders>
              <w:top w:val="single" w:sz="4" w:space="0" w:color="000000"/>
              <w:left w:val="single" w:sz="4" w:space="0" w:color="000000"/>
              <w:bottom w:val="single" w:sz="4" w:space="0" w:color="000000"/>
              <w:right w:val="single" w:sz="4" w:space="0" w:color="000000"/>
            </w:tcBorders>
            <w:vAlign w:val="center"/>
          </w:tcPr>
          <w:p w14:paraId="7DE34416" w14:textId="77777777" w:rsidR="00124EF3" w:rsidRPr="00124EF3" w:rsidRDefault="00124EF3" w:rsidP="00124EF3">
            <w:pPr>
              <w:spacing w:after="0" w:line="240" w:lineRule="auto"/>
              <w:rPr>
                <w:rFonts w:ascii="Times New Roman" w:hAnsi="Times New Roman" w:cs="Times New Roman"/>
                <w:i/>
                <w:color w:val="000000"/>
                <w:spacing w:val="-1"/>
                <w:sz w:val="24"/>
                <w:szCs w:val="24"/>
              </w:rPr>
            </w:pPr>
          </w:p>
        </w:tc>
        <w:tc>
          <w:tcPr>
            <w:tcW w:w="3542" w:type="dxa"/>
            <w:tcBorders>
              <w:top w:val="single" w:sz="4" w:space="0" w:color="000000"/>
              <w:left w:val="single" w:sz="4" w:space="0" w:color="000000"/>
              <w:bottom w:val="single" w:sz="4" w:space="0" w:color="000000"/>
              <w:right w:val="single" w:sz="4" w:space="0" w:color="000000"/>
            </w:tcBorders>
            <w:hideMark/>
          </w:tcPr>
          <w:p w14:paraId="12B7E8AC" w14:textId="77777777" w:rsidR="00124EF3" w:rsidRPr="00124EF3" w:rsidRDefault="00124EF3" w:rsidP="00124EF3">
            <w:pPr>
              <w:spacing w:after="0" w:line="240" w:lineRule="auto"/>
              <w:rPr>
                <w:rFonts w:ascii="Times New Roman" w:hAnsi="Times New Roman" w:cs="Times New Roman"/>
                <w:sz w:val="24"/>
                <w:szCs w:val="24"/>
              </w:rPr>
            </w:pPr>
            <w:r w:rsidRPr="00124EF3">
              <w:rPr>
                <w:rFonts w:ascii="Times New Roman" w:hAnsi="Times New Roman" w:cs="Times New Roman"/>
                <w:color w:val="000000"/>
                <w:spacing w:val="-1"/>
                <w:sz w:val="24"/>
                <w:szCs w:val="24"/>
              </w:rPr>
              <w:t>Навыки и/или опыт деятельности:</w:t>
            </w:r>
          </w:p>
          <w:p w14:paraId="3465B885" w14:textId="77777777" w:rsidR="00124EF3" w:rsidRPr="00124EF3" w:rsidRDefault="00124EF3" w:rsidP="00124EF3">
            <w:pPr>
              <w:pStyle w:val="a4"/>
              <w:numPr>
                <w:ilvl w:val="0"/>
                <w:numId w:val="13"/>
              </w:numPr>
              <w:spacing w:after="0" w:line="240" w:lineRule="auto"/>
              <w:ind w:left="0" w:firstLine="0"/>
              <w:rPr>
                <w:rFonts w:ascii="Times New Roman" w:hAnsi="Times New Roman"/>
                <w:color w:val="000000"/>
                <w:spacing w:val="-1"/>
                <w:sz w:val="24"/>
                <w:szCs w:val="24"/>
              </w:rPr>
            </w:pPr>
            <w:r w:rsidRPr="00124EF3">
              <w:rPr>
                <w:rFonts w:ascii="Times New Roman" w:hAnsi="Times New Roman"/>
                <w:color w:val="000000" w:themeColor="text1"/>
                <w:sz w:val="24"/>
                <w:szCs w:val="24"/>
              </w:rPr>
              <w:t>комплексным и избирательным подходом к оценке текущих изменений, дополнений и своевременно применять их в профессиональной деятельности;</w:t>
            </w:r>
          </w:p>
          <w:p w14:paraId="3D649C56" w14:textId="77777777" w:rsidR="00124EF3" w:rsidRPr="00124EF3" w:rsidRDefault="00124EF3" w:rsidP="00124EF3">
            <w:pPr>
              <w:pStyle w:val="a4"/>
              <w:numPr>
                <w:ilvl w:val="0"/>
                <w:numId w:val="13"/>
              </w:numPr>
              <w:spacing w:after="0" w:line="240" w:lineRule="auto"/>
              <w:ind w:left="0" w:firstLine="0"/>
              <w:rPr>
                <w:rFonts w:ascii="Times New Roman" w:hAnsi="Times New Roman"/>
                <w:color w:val="000000"/>
                <w:spacing w:val="-1"/>
                <w:sz w:val="24"/>
                <w:szCs w:val="24"/>
              </w:rPr>
            </w:pPr>
            <w:r w:rsidRPr="00124EF3">
              <w:rPr>
                <w:rFonts w:ascii="Times New Roman" w:hAnsi="Times New Roman"/>
                <w:color w:val="000000" w:themeColor="text1"/>
                <w:sz w:val="24"/>
                <w:szCs w:val="24"/>
              </w:rPr>
              <w:t xml:space="preserve"> навыками рационального построения и </w:t>
            </w:r>
            <w:r w:rsidRPr="00124EF3">
              <w:rPr>
                <w:rFonts w:ascii="Times New Roman" w:hAnsi="Times New Roman"/>
                <w:color w:val="000000" w:themeColor="text1"/>
                <w:sz w:val="24"/>
                <w:szCs w:val="24"/>
              </w:rPr>
              <w:lastRenderedPageBreak/>
              <w:t>перспективного планирования тренировочного процесса и соревновательной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7CE56CC"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r>
      <w:tr w:rsidR="00124EF3" w:rsidRPr="00124EF3" w14:paraId="1776FB99" w14:textId="77777777" w:rsidTr="00124EF3">
        <w:trPr>
          <w:trHeight w:val="286"/>
          <w:jc w:val="center"/>
        </w:trPr>
        <w:tc>
          <w:tcPr>
            <w:tcW w:w="1972" w:type="dxa"/>
            <w:vMerge w:val="restart"/>
            <w:tcBorders>
              <w:top w:val="single" w:sz="4" w:space="0" w:color="000000"/>
              <w:left w:val="single" w:sz="4" w:space="0" w:color="000000"/>
              <w:bottom w:val="single" w:sz="4" w:space="0" w:color="000000"/>
              <w:right w:val="single" w:sz="4" w:space="0" w:color="000000"/>
            </w:tcBorders>
            <w:hideMark/>
          </w:tcPr>
          <w:p w14:paraId="5F07A20A" w14:textId="77777777" w:rsidR="00124EF3" w:rsidRPr="00124EF3" w:rsidRDefault="00124EF3" w:rsidP="00124EF3">
            <w:pPr>
              <w:ind w:right="19"/>
              <w:rPr>
                <w:rFonts w:ascii="Times New Roman" w:hAnsi="Times New Roman" w:cs="Times New Roman"/>
                <w:color w:val="000000"/>
                <w:spacing w:val="-1"/>
                <w:sz w:val="28"/>
                <w:szCs w:val="28"/>
              </w:rPr>
            </w:pPr>
            <w:r w:rsidRPr="00124EF3">
              <w:rPr>
                <w:rFonts w:ascii="Times New Roman" w:hAnsi="Times New Roman" w:cs="Times New Roman"/>
                <w:color w:val="000000"/>
                <w:spacing w:val="-1"/>
                <w:sz w:val="28"/>
                <w:szCs w:val="28"/>
              </w:rPr>
              <w:lastRenderedPageBreak/>
              <w:t>ПК-2</w:t>
            </w:r>
          </w:p>
        </w:tc>
        <w:tc>
          <w:tcPr>
            <w:tcW w:w="2153" w:type="dxa"/>
            <w:vMerge w:val="restart"/>
            <w:tcBorders>
              <w:top w:val="single" w:sz="4" w:space="0" w:color="000000"/>
              <w:left w:val="single" w:sz="4" w:space="0" w:color="000000"/>
              <w:bottom w:val="single" w:sz="4" w:space="0" w:color="000000"/>
              <w:right w:val="single" w:sz="4" w:space="0" w:color="000000"/>
            </w:tcBorders>
          </w:tcPr>
          <w:p w14:paraId="2B9E87DC" w14:textId="77777777" w:rsidR="00124EF3" w:rsidRP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Тренер 05.003 </w:t>
            </w:r>
          </w:p>
          <w:p w14:paraId="7BCECFB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803CD0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4DCE00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88A602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F969CB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0060FD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3996C6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FE0EDC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30EF23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F6FED3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3ED509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23AA93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F7AB1C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1039A8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24C087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9ED3B0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CFF7E0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092824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F9C85F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2CBC94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EF517A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B988B3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6210C3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CDDF73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A61C808"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443A69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25A8D8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6F34C8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ECAC50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3F4B6E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E19288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63401B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432479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7F1F0C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7AE081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A79040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F9BE6F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AF97A7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FDADE33" w14:textId="77777777" w:rsidR="00124EF3" w:rsidRDefault="00124EF3" w:rsidP="00124EF3">
            <w:pPr>
              <w:spacing w:after="0"/>
              <w:jc w:val="both"/>
              <w:rPr>
                <w:rFonts w:ascii="Times New Roman" w:hAnsi="Times New Roman" w:cs="Times New Roman"/>
                <w:b/>
                <w:i/>
                <w:color w:val="000000"/>
                <w:spacing w:val="-1"/>
                <w:sz w:val="24"/>
                <w:szCs w:val="24"/>
              </w:rPr>
            </w:pPr>
          </w:p>
          <w:p w14:paraId="5A8B1741" w14:textId="77777777" w:rsidR="00124EF3" w:rsidRDefault="00124EF3" w:rsidP="00124EF3">
            <w:pPr>
              <w:spacing w:after="0"/>
              <w:jc w:val="both"/>
              <w:rPr>
                <w:rFonts w:ascii="Times New Roman" w:hAnsi="Times New Roman" w:cs="Times New Roman"/>
                <w:b/>
                <w:i/>
                <w:color w:val="000000"/>
                <w:spacing w:val="-1"/>
                <w:sz w:val="24"/>
                <w:szCs w:val="24"/>
              </w:rPr>
            </w:pPr>
          </w:p>
          <w:p w14:paraId="2507F27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CED1DD0" w14:textId="77777777" w:rsid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Руководитель организации </w:t>
            </w:r>
            <w:r w:rsidRPr="00124EF3">
              <w:rPr>
                <w:rFonts w:ascii="Times New Roman" w:hAnsi="Times New Roman" w:cs="Times New Roman"/>
                <w:b/>
                <w:i/>
                <w:color w:val="000000"/>
                <w:spacing w:val="-1"/>
                <w:sz w:val="24"/>
                <w:szCs w:val="24"/>
              </w:rPr>
              <w:lastRenderedPageBreak/>
              <w:t>(подразделения организации), осуществляющей деятельность в области физической культуры и спорта  05.008</w:t>
            </w:r>
          </w:p>
          <w:p w14:paraId="6F9D8DF3" w14:textId="77777777" w:rsidR="00124EF3" w:rsidRDefault="00124EF3" w:rsidP="00124EF3">
            <w:pPr>
              <w:spacing w:after="0"/>
              <w:jc w:val="both"/>
              <w:rPr>
                <w:rFonts w:ascii="Times New Roman" w:hAnsi="Times New Roman" w:cs="Times New Roman"/>
                <w:b/>
                <w:i/>
                <w:color w:val="000000"/>
                <w:spacing w:val="-1"/>
                <w:sz w:val="24"/>
                <w:szCs w:val="24"/>
              </w:rPr>
            </w:pPr>
          </w:p>
          <w:p w14:paraId="7C9E8B12" w14:textId="0A5B97DF" w:rsidR="00124EF3" w:rsidRPr="00124EF3" w:rsidRDefault="00124EF3" w:rsidP="00124EF3">
            <w:pPr>
              <w:spacing w:after="0"/>
              <w:jc w:val="both"/>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76DDEB66"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bCs/>
                <w:color w:val="000000" w:themeColor="text1"/>
              </w:rPr>
              <w:lastRenderedPageBreak/>
              <w:t>G</w:t>
            </w:r>
          </w:p>
          <w:p w14:paraId="3A9C9A65"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rPr>
              <w:t>Руководство пополнением и подготовкой спортивного резерва</w:t>
            </w:r>
          </w:p>
          <w:p w14:paraId="24DBF5BA" w14:textId="77777777" w:rsidR="00124EF3" w:rsidRPr="00124EF3" w:rsidRDefault="00124EF3" w:rsidP="00124EF3">
            <w:pPr>
              <w:spacing w:after="0"/>
              <w:jc w:val="both"/>
              <w:rPr>
                <w:rFonts w:ascii="Times New Roman" w:hAnsi="Times New Roman" w:cs="Times New Roman"/>
                <w:bCs/>
                <w:color w:val="000000" w:themeColor="text1"/>
              </w:rPr>
            </w:pPr>
          </w:p>
          <w:p w14:paraId="256E9CAA" w14:textId="77777777" w:rsidR="00124EF3" w:rsidRPr="00124EF3" w:rsidRDefault="00124EF3" w:rsidP="00124EF3">
            <w:pPr>
              <w:spacing w:after="0"/>
              <w:jc w:val="both"/>
              <w:rPr>
                <w:rFonts w:ascii="Times New Roman" w:hAnsi="Times New Roman" w:cs="Times New Roman"/>
                <w:bCs/>
                <w:color w:val="000000" w:themeColor="text1"/>
              </w:rPr>
            </w:pPr>
          </w:p>
          <w:p w14:paraId="1F7CF329" w14:textId="77777777" w:rsidR="00124EF3" w:rsidRPr="00124EF3" w:rsidRDefault="00124EF3" w:rsidP="00124EF3">
            <w:pPr>
              <w:spacing w:after="0"/>
              <w:jc w:val="both"/>
              <w:rPr>
                <w:rFonts w:ascii="Times New Roman" w:hAnsi="Times New Roman" w:cs="Times New Roman"/>
                <w:bCs/>
                <w:color w:val="000000" w:themeColor="text1"/>
              </w:rPr>
            </w:pPr>
          </w:p>
          <w:p w14:paraId="178937BA" w14:textId="77777777" w:rsidR="00124EF3" w:rsidRPr="00124EF3" w:rsidRDefault="00124EF3" w:rsidP="00124EF3">
            <w:pPr>
              <w:spacing w:after="0"/>
              <w:jc w:val="both"/>
              <w:rPr>
                <w:rFonts w:ascii="Times New Roman" w:hAnsi="Times New Roman" w:cs="Times New Roman"/>
                <w:bCs/>
                <w:color w:val="000000" w:themeColor="text1"/>
              </w:rPr>
            </w:pPr>
          </w:p>
          <w:p w14:paraId="062B8728" w14:textId="77777777" w:rsidR="00124EF3" w:rsidRPr="00124EF3" w:rsidRDefault="00124EF3" w:rsidP="00124EF3">
            <w:pPr>
              <w:spacing w:after="0"/>
              <w:jc w:val="both"/>
              <w:rPr>
                <w:rFonts w:ascii="Times New Roman" w:hAnsi="Times New Roman" w:cs="Times New Roman"/>
                <w:bCs/>
                <w:color w:val="000000" w:themeColor="text1"/>
              </w:rPr>
            </w:pPr>
          </w:p>
          <w:p w14:paraId="4EECBFEE" w14:textId="77777777" w:rsidR="00124EF3" w:rsidRPr="00124EF3" w:rsidRDefault="00124EF3" w:rsidP="00124EF3">
            <w:pPr>
              <w:spacing w:after="0"/>
              <w:jc w:val="both"/>
              <w:rPr>
                <w:rFonts w:ascii="Times New Roman" w:hAnsi="Times New Roman" w:cs="Times New Roman"/>
                <w:bCs/>
                <w:color w:val="000000" w:themeColor="text1"/>
              </w:rPr>
            </w:pPr>
          </w:p>
          <w:p w14:paraId="6B8BE25A" w14:textId="77777777" w:rsidR="00124EF3" w:rsidRPr="00124EF3" w:rsidRDefault="00124EF3" w:rsidP="00124EF3">
            <w:pPr>
              <w:spacing w:after="0"/>
              <w:jc w:val="both"/>
              <w:rPr>
                <w:rFonts w:ascii="Times New Roman" w:hAnsi="Times New Roman" w:cs="Times New Roman"/>
                <w:bCs/>
                <w:color w:val="000000" w:themeColor="text1"/>
              </w:rPr>
            </w:pPr>
          </w:p>
          <w:p w14:paraId="70778F2D" w14:textId="77777777" w:rsidR="00124EF3" w:rsidRPr="00124EF3" w:rsidRDefault="00124EF3" w:rsidP="00124EF3">
            <w:pPr>
              <w:spacing w:after="0"/>
              <w:jc w:val="both"/>
              <w:rPr>
                <w:rFonts w:ascii="Times New Roman" w:hAnsi="Times New Roman" w:cs="Times New Roman"/>
                <w:bCs/>
                <w:color w:val="000000" w:themeColor="text1"/>
              </w:rPr>
            </w:pPr>
          </w:p>
          <w:p w14:paraId="35BCB48C" w14:textId="77777777" w:rsidR="00124EF3" w:rsidRPr="00124EF3" w:rsidRDefault="00124EF3" w:rsidP="00124EF3">
            <w:pPr>
              <w:spacing w:after="0"/>
              <w:jc w:val="both"/>
              <w:rPr>
                <w:rFonts w:ascii="Times New Roman" w:hAnsi="Times New Roman" w:cs="Times New Roman"/>
                <w:bCs/>
                <w:color w:val="000000" w:themeColor="text1"/>
              </w:rPr>
            </w:pPr>
          </w:p>
          <w:p w14:paraId="23673ACC" w14:textId="77777777" w:rsidR="00124EF3" w:rsidRPr="00124EF3" w:rsidRDefault="00124EF3" w:rsidP="00124EF3">
            <w:pPr>
              <w:spacing w:after="0"/>
              <w:jc w:val="both"/>
              <w:rPr>
                <w:rFonts w:ascii="Times New Roman" w:hAnsi="Times New Roman" w:cs="Times New Roman"/>
                <w:bCs/>
                <w:color w:val="000000" w:themeColor="text1"/>
              </w:rPr>
            </w:pPr>
          </w:p>
          <w:p w14:paraId="4A477914" w14:textId="77777777" w:rsidR="00124EF3" w:rsidRPr="00124EF3" w:rsidRDefault="00124EF3" w:rsidP="00124EF3">
            <w:pPr>
              <w:spacing w:after="0"/>
              <w:jc w:val="both"/>
              <w:rPr>
                <w:rFonts w:ascii="Times New Roman" w:hAnsi="Times New Roman" w:cs="Times New Roman"/>
                <w:bCs/>
                <w:color w:val="000000" w:themeColor="text1"/>
              </w:rPr>
            </w:pPr>
          </w:p>
          <w:p w14:paraId="32FCCD5B" w14:textId="77777777" w:rsidR="00124EF3" w:rsidRPr="00124EF3" w:rsidRDefault="00124EF3" w:rsidP="00124EF3">
            <w:pPr>
              <w:spacing w:after="0"/>
              <w:jc w:val="both"/>
              <w:rPr>
                <w:rFonts w:ascii="Times New Roman" w:hAnsi="Times New Roman" w:cs="Times New Roman"/>
                <w:bCs/>
                <w:color w:val="000000" w:themeColor="text1"/>
              </w:rPr>
            </w:pPr>
          </w:p>
          <w:p w14:paraId="275EF4C7" w14:textId="77777777" w:rsidR="00124EF3" w:rsidRPr="00124EF3" w:rsidRDefault="00124EF3" w:rsidP="00124EF3">
            <w:pPr>
              <w:spacing w:after="0"/>
              <w:jc w:val="both"/>
              <w:rPr>
                <w:rFonts w:ascii="Times New Roman" w:hAnsi="Times New Roman" w:cs="Times New Roman"/>
                <w:bCs/>
                <w:color w:val="000000" w:themeColor="text1"/>
              </w:rPr>
            </w:pPr>
          </w:p>
          <w:p w14:paraId="00E12C2C" w14:textId="77777777" w:rsidR="00124EF3" w:rsidRPr="00124EF3" w:rsidRDefault="00124EF3" w:rsidP="00124EF3">
            <w:pPr>
              <w:spacing w:after="0"/>
              <w:jc w:val="both"/>
              <w:rPr>
                <w:rFonts w:ascii="Times New Roman" w:hAnsi="Times New Roman" w:cs="Times New Roman"/>
                <w:bCs/>
                <w:color w:val="000000" w:themeColor="text1"/>
              </w:rPr>
            </w:pPr>
          </w:p>
          <w:p w14:paraId="59683819" w14:textId="77777777" w:rsidR="00124EF3" w:rsidRPr="00124EF3" w:rsidRDefault="00124EF3" w:rsidP="00124EF3">
            <w:pPr>
              <w:spacing w:after="0"/>
              <w:jc w:val="both"/>
              <w:rPr>
                <w:rFonts w:ascii="Times New Roman" w:hAnsi="Times New Roman" w:cs="Times New Roman"/>
                <w:bCs/>
                <w:color w:val="000000" w:themeColor="text1"/>
              </w:rPr>
            </w:pPr>
          </w:p>
          <w:p w14:paraId="0E3D060E" w14:textId="77777777" w:rsidR="00124EF3" w:rsidRPr="00124EF3" w:rsidRDefault="00124EF3" w:rsidP="00124EF3">
            <w:pPr>
              <w:spacing w:after="0"/>
              <w:jc w:val="both"/>
              <w:rPr>
                <w:rFonts w:ascii="Times New Roman" w:hAnsi="Times New Roman" w:cs="Times New Roman"/>
                <w:bCs/>
                <w:color w:val="000000" w:themeColor="text1"/>
              </w:rPr>
            </w:pPr>
          </w:p>
          <w:p w14:paraId="561E0666" w14:textId="77777777" w:rsidR="00124EF3" w:rsidRPr="00124EF3" w:rsidRDefault="00124EF3" w:rsidP="00124EF3">
            <w:pPr>
              <w:spacing w:after="0"/>
              <w:jc w:val="both"/>
              <w:rPr>
                <w:rFonts w:ascii="Times New Roman" w:hAnsi="Times New Roman" w:cs="Times New Roman"/>
                <w:bCs/>
                <w:color w:val="000000" w:themeColor="text1"/>
              </w:rPr>
            </w:pPr>
          </w:p>
          <w:p w14:paraId="58E8638D" w14:textId="77777777" w:rsidR="00124EF3" w:rsidRPr="00124EF3" w:rsidRDefault="00124EF3" w:rsidP="00124EF3">
            <w:pPr>
              <w:spacing w:after="0"/>
              <w:jc w:val="both"/>
              <w:rPr>
                <w:rFonts w:ascii="Times New Roman" w:hAnsi="Times New Roman" w:cs="Times New Roman"/>
                <w:bCs/>
                <w:color w:val="000000" w:themeColor="text1"/>
              </w:rPr>
            </w:pPr>
          </w:p>
          <w:p w14:paraId="663FF2A9" w14:textId="77777777" w:rsidR="00124EF3" w:rsidRPr="00124EF3" w:rsidRDefault="00124EF3" w:rsidP="00124EF3">
            <w:pPr>
              <w:spacing w:after="0"/>
              <w:jc w:val="both"/>
              <w:rPr>
                <w:rFonts w:ascii="Times New Roman" w:hAnsi="Times New Roman" w:cs="Times New Roman"/>
                <w:bCs/>
                <w:color w:val="000000" w:themeColor="text1"/>
              </w:rPr>
            </w:pPr>
          </w:p>
          <w:p w14:paraId="3E4D2073" w14:textId="77777777" w:rsidR="00124EF3" w:rsidRPr="00124EF3" w:rsidRDefault="00124EF3" w:rsidP="00124EF3">
            <w:pPr>
              <w:spacing w:after="0"/>
              <w:jc w:val="both"/>
              <w:rPr>
                <w:rFonts w:ascii="Times New Roman" w:hAnsi="Times New Roman" w:cs="Times New Roman"/>
                <w:bCs/>
                <w:color w:val="000000" w:themeColor="text1"/>
              </w:rPr>
            </w:pPr>
          </w:p>
          <w:p w14:paraId="2FE2BA90"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Н</w:t>
            </w:r>
          </w:p>
          <w:p w14:paraId="281BF789" w14:textId="77777777" w:rsidR="00124EF3" w:rsidRPr="00124EF3" w:rsidRDefault="00124EF3" w:rsidP="00124EF3">
            <w:pPr>
              <w:spacing w:after="0"/>
              <w:jc w:val="both"/>
              <w:rPr>
                <w:rFonts w:ascii="Times New Roman" w:hAnsi="Times New Roman" w:cs="Times New Roman"/>
                <w:bCs/>
                <w:color w:val="000000" w:themeColor="text1"/>
              </w:rPr>
            </w:pPr>
            <w:r w:rsidRPr="00124EF3">
              <w:rPr>
                <w:rFonts w:ascii="Times New Roman" w:eastAsia="Times New Roman" w:hAnsi="Times New Roman" w:cs="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53F418B6" w14:textId="77777777" w:rsidR="00124EF3" w:rsidRPr="00124EF3" w:rsidRDefault="00124EF3" w:rsidP="00124EF3">
            <w:pPr>
              <w:spacing w:after="0"/>
              <w:jc w:val="both"/>
              <w:rPr>
                <w:rFonts w:ascii="Times New Roman" w:hAnsi="Times New Roman" w:cs="Times New Roman"/>
                <w:iCs/>
                <w:color w:val="000000"/>
                <w:spacing w:val="-1"/>
                <w:sz w:val="24"/>
                <w:szCs w:val="24"/>
              </w:rPr>
            </w:pPr>
          </w:p>
          <w:p w14:paraId="5664E511"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Е</w:t>
            </w:r>
          </w:p>
          <w:p w14:paraId="77B4AD0A"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eastAsia="Times New Roman" w:hAnsi="Times New Roman" w:cs="Times New Roman"/>
                <w:color w:val="22272F"/>
                <w:sz w:val="23"/>
                <w:szCs w:val="23"/>
              </w:rPr>
              <w:t xml:space="preserve">Руководство </w:t>
            </w:r>
            <w:r w:rsidRPr="00124EF3">
              <w:rPr>
                <w:rFonts w:ascii="Times New Roman" w:eastAsia="Times New Roman" w:hAnsi="Times New Roman" w:cs="Times New Roman"/>
                <w:color w:val="22272F"/>
                <w:sz w:val="23"/>
                <w:szCs w:val="23"/>
              </w:rPr>
              <w:lastRenderedPageBreak/>
              <w:t>спортивной подготовкой</w:t>
            </w:r>
          </w:p>
          <w:p w14:paraId="695F601A" w14:textId="77777777" w:rsidR="00124EF3" w:rsidRDefault="00124EF3" w:rsidP="00124EF3">
            <w:pPr>
              <w:spacing w:after="0"/>
              <w:jc w:val="both"/>
              <w:rPr>
                <w:rFonts w:ascii="Times New Roman" w:hAnsi="Times New Roman" w:cs="Times New Roman"/>
                <w:iCs/>
                <w:color w:val="000000"/>
                <w:spacing w:val="-1"/>
                <w:sz w:val="24"/>
                <w:szCs w:val="24"/>
              </w:rPr>
            </w:pPr>
          </w:p>
          <w:p w14:paraId="0AF6AEDF" w14:textId="77777777" w:rsidR="00124EF3" w:rsidRDefault="00124EF3" w:rsidP="00124EF3">
            <w:pPr>
              <w:spacing w:after="0"/>
              <w:jc w:val="both"/>
              <w:rPr>
                <w:rFonts w:ascii="Times New Roman" w:hAnsi="Times New Roman" w:cs="Times New Roman"/>
                <w:iCs/>
                <w:color w:val="000000"/>
                <w:spacing w:val="-1"/>
                <w:sz w:val="24"/>
                <w:szCs w:val="24"/>
              </w:rPr>
            </w:pPr>
          </w:p>
          <w:p w14:paraId="349F6A4B" w14:textId="77777777" w:rsidR="00124EF3" w:rsidRDefault="00124EF3" w:rsidP="00124EF3">
            <w:pPr>
              <w:spacing w:after="0"/>
              <w:jc w:val="both"/>
              <w:rPr>
                <w:rFonts w:ascii="Times New Roman" w:hAnsi="Times New Roman" w:cs="Times New Roman"/>
                <w:iCs/>
                <w:color w:val="000000"/>
                <w:spacing w:val="-1"/>
                <w:sz w:val="24"/>
                <w:szCs w:val="24"/>
              </w:rPr>
            </w:pPr>
          </w:p>
          <w:p w14:paraId="62BD8B72" w14:textId="77777777" w:rsidR="00124EF3" w:rsidRDefault="00124EF3" w:rsidP="00124EF3">
            <w:pPr>
              <w:spacing w:after="0"/>
              <w:jc w:val="both"/>
              <w:rPr>
                <w:rFonts w:ascii="Times New Roman" w:hAnsi="Times New Roman" w:cs="Times New Roman"/>
                <w:iCs/>
                <w:color w:val="000000"/>
                <w:spacing w:val="-1"/>
                <w:sz w:val="24"/>
                <w:szCs w:val="24"/>
              </w:rPr>
            </w:pPr>
          </w:p>
          <w:p w14:paraId="1C9B8A34" w14:textId="77777777" w:rsidR="00124EF3" w:rsidRDefault="00124EF3" w:rsidP="00124EF3">
            <w:pPr>
              <w:spacing w:after="0"/>
              <w:jc w:val="both"/>
              <w:rPr>
                <w:rFonts w:ascii="Times New Roman" w:hAnsi="Times New Roman" w:cs="Times New Roman"/>
                <w:iCs/>
                <w:color w:val="000000"/>
                <w:spacing w:val="-1"/>
                <w:sz w:val="24"/>
                <w:szCs w:val="24"/>
              </w:rPr>
            </w:pPr>
          </w:p>
          <w:p w14:paraId="1611B50D" w14:textId="77777777" w:rsidR="00124EF3" w:rsidRDefault="00124EF3" w:rsidP="00124EF3">
            <w:pPr>
              <w:spacing w:after="0"/>
              <w:jc w:val="both"/>
              <w:rPr>
                <w:rFonts w:ascii="Times New Roman" w:hAnsi="Times New Roman" w:cs="Times New Roman"/>
                <w:iCs/>
                <w:color w:val="000000"/>
                <w:spacing w:val="-1"/>
                <w:sz w:val="24"/>
                <w:szCs w:val="24"/>
              </w:rPr>
            </w:pPr>
          </w:p>
          <w:p w14:paraId="405B6420" w14:textId="77777777" w:rsidR="00124EF3" w:rsidRDefault="00124EF3" w:rsidP="00124EF3">
            <w:pPr>
              <w:spacing w:after="0"/>
              <w:jc w:val="both"/>
              <w:rPr>
                <w:rFonts w:ascii="Times New Roman" w:hAnsi="Times New Roman" w:cs="Times New Roman"/>
                <w:iCs/>
                <w:color w:val="000000"/>
                <w:spacing w:val="-1"/>
                <w:sz w:val="24"/>
                <w:szCs w:val="24"/>
              </w:rPr>
            </w:pPr>
          </w:p>
          <w:p w14:paraId="0D1D0681" w14:textId="77777777" w:rsidR="00124EF3" w:rsidRDefault="00124EF3" w:rsidP="00124EF3">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В</w:t>
            </w:r>
          </w:p>
          <w:p w14:paraId="7FB9CC32" w14:textId="2D8F4567" w:rsidR="00124EF3" w:rsidRPr="00124EF3" w:rsidRDefault="00124EF3" w:rsidP="00124EF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859" w:type="dxa"/>
            <w:vMerge w:val="restart"/>
            <w:tcBorders>
              <w:top w:val="single" w:sz="4" w:space="0" w:color="000000"/>
              <w:left w:val="single" w:sz="4" w:space="0" w:color="000000"/>
              <w:bottom w:val="single" w:sz="4" w:space="0" w:color="000000"/>
              <w:right w:val="single" w:sz="4" w:space="0" w:color="000000"/>
            </w:tcBorders>
          </w:tcPr>
          <w:p w14:paraId="2996963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lastRenderedPageBreak/>
              <w:t>G/02.7</w:t>
            </w:r>
          </w:p>
          <w:p w14:paraId="110D3C3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w:t>
            </w:r>
            <w:r w:rsidRPr="00124EF3">
              <w:rPr>
                <w:rFonts w:ascii="Times New Roman" w:hAnsi="Times New Roman" w:cs="Times New Roman"/>
                <w:bCs/>
                <w:sz w:val="24"/>
                <w:szCs w:val="24"/>
              </w:rPr>
              <w:lastRenderedPageBreak/>
              <w:t>по виду спорта (спортивной дисциплине, группе спортивных дисциплин) (далее - спортивной сборной команды)</w:t>
            </w:r>
          </w:p>
          <w:p w14:paraId="43CB85A2"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Н/04.7</w:t>
            </w:r>
          </w:p>
          <w:p w14:paraId="71D2838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eastAsia="Times New Roman" w:hAnsi="Times New Roman" w:cs="Times New Roman"/>
                <w:sz w:val="24"/>
                <w:szCs w:val="24"/>
              </w:rPr>
              <w:t>Координация и контроль работы тренеров, специалистов, задействованных в подготовке спортсменов спортивной сборной команды</w:t>
            </w:r>
          </w:p>
          <w:p w14:paraId="340C8632" w14:textId="77777777" w:rsidR="00124EF3" w:rsidRPr="00124EF3" w:rsidRDefault="00124EF3" w:rsidP="00124EF3">
            <w:pPr>
              <w:spacing w:after="0" w:line="240" w:lineRule="auto"/>
              <w:jc w:val="both"/>
              <w:rPr>
                <w:rFonts w:ascii="Times New Roman" w:hAnsi="Times New Roman" w:cs="Times New Roman"/>
                <w:bCs/>
                <w:sz w:val="24"/>
                <w:szCs w:val="24"/>
              </w:rPr>
            </w:pPr>
          </w:p>
          <w:p w14:paraId="5F84EFD3" w14:textId="77777777" w:rsidR="00124EF3" w:rsidRPr="00124EF3" w:rsidRDefault="00124EF3" w:rsidP="00124EF3">
            <w:pPr>
              <w:spacing w:after="0" w:line="240" w:lineRule="auto"/>
              <w:jc w:val="both"/>
              <w:rPr>
                <w:rFonts w:ascii="Times New Roman" w:hAnsi="Times New Roman" w:cs="Times New Roman"/>
                <w:bCs/>
                <w:sz w:val="24"/>
                <w:szCs w:val="24"/>
              </w:rPr>
            </w:pPr>
          </w:p>
          <w:p w14:paraId="09F14C52" w14:textId="77777777" w:rsidR="00124EF3" w:rsidRPr="00124EF3" w:rsidRDefault="00124EF3" w:rsidP="00124EF3">
            <w:pPr>
              <w:spacing w:after="0" w:line="240" w:lineRule="auto"/>
              <w:jc w:val="both"/>
              <w:rPr>
                <w:rFonts w:ascii="Times New Roman" w:hAnsi="Times New Roman" w:cs="Times New Roman"/>
                <w:bCs/>
                <w:sz w:val="24"/>
                <w:szCs w:val="24"/>
              </w:rPr>
            </w:pPr>
          </w:p>
          <w:p w14:paraId="09099107" w14:textId="77777777" w:rsidR="00124EF3" w:rsidRPr="00124EF3" w:rsidRDefault="00124EF3" w:rsidP="00124EF3">
            <w:pPr>
              <w:spacing w:after="0" w:line="240" w:lineRule="auto"/>
              <w:jc w:val="both"/>
              <w:rPr>
                <w:rFonts w:ascii="Times New Roman" w:hAnsi="Times New Roman" w:cs="Times New Roman"/>
                <w:bCs/>
                <w:sz w:val="24"/>
                <w:szCs w:val="24"/>
              </w:rPr>
            </w:pPr>
          </w:p>
          <w:p w14:paraId="4F0D659A" w14:textId="77777777" w:rsidR="00124EF3" w:rsidRPr="00124EF3" w:rsidRDefault="00124EF3" w:rsidP="00124EF3">
            <w:pPr>
              <w:spacing w:after="0" w:line="240" w:lineRule="auto"/>
              <w:jc w:val="both"/>
              <w:rPr>
                <w:rFonts w:ascii="Times New Roman" w:hAnsi="Times New Roman" w:cs="Times New Roman"/>
                <w:bCs/>
                <w:sz w:val="24"/>
                <w:szCs w:val="24"/>
              </w:rPr>
            </w:pPr>
          </w:p>
          <w:p w14:paraId="4FFF974A" w14:textId="77777777" w:rsidR="00124EF3" w:rsidRPr="00124EF3" w:rsidRDefault="00124EF3" w:rsidP="00124EF3">
            <w:pPr>
              <w:spacing w:after="0" w:line="240" w:lineRule="auto"/>
              <w:jc w:val="both"/>
              <w:rPr>
                <w:rFonts w:ascii="Times New Roman" w:hAnsi="Times New Roman" w:cs="Times New Roman"/>
                <w:bCs/>
                <w:sz w:val="24"/>
                <w:szCs w:val="24"/>
              </w:rPr>
            </w:pPr>
          </w:p>
          <w:p w14:paraId="1B5BE3A0" w14:textId="77777777" w:rsidR="00124EF3" w:rsidRPr="00124EF3" w:rsidRDefault="00124EF3" w:rsidP="00124EF3">
            <w:pPr>
              <w:spacing w:after="0" w:line="240" w:lineRule="auto"/>
              <w:jc w:val="both"/>
              <w:rPr>
                <w:rFonts w:ascii="Times New Roman" w:hAnsi="Times New Roman" w:cs="Times New Roman"/>
                <w:bCs/>
                <w:sz w:val="24"/>
                <w:szCs w:val="24"/>
              </w:rPr>
            </w:pPr>
          </w:p>
          <w:p w14:paraId="2F3840A0" w14:textId="77777777" w:rsidR="00124EF3" w:rsidRPr="00124EF3" w:rsidRDefault="00124EF3" w:rsidP="00124EF3">
            <w:pPr>
              <w:spacing w:after="0" w:line="240" w:lineRule="auto"/>
              <w:jc w:val="both"/>
              <w:rPr>
                <w:rFonts w:ascii="Times New Roman" w:hAnsi="Times New Roman" w:cs="Times New Roman"/>
                <w:bCs/>
                <w:sz w:val="24"/>
                <w:szCs w:val="24"/>
              </w:rPr>
            </w:pPr>
          </w:p>
          <w:p w14:paraId="1C140940" w14:textId="77777777" w:rsidR="00124EF3" w:rsidRPr="00124EF3" w:rsidRDefault="00124EF3" w:rsidP="00124EF3">
            <w:pPr>
              <w:spacing w:after="0" w:line="240" w:lineRule="auto"/>
              <w:jc w:val="both"/>
              <w:rPr>
                <w:rFonts w:ascii="Times New Roman" w:hAnsi="Times New Roman" w:cs="Times New Roman"/>
                <w:bCs/>
                <w:sz w:val="24"/>
                <w:szCs w:val="24"/>
              </w:rPr>
            </w:pPr>
          </w:p>
          <w:p w14:paraId="47B3AEE5" w14:textId="77777777" w:rsidR="00124EF3" w:rsidRDefault="00124EF3" w:rsidP="00124EF3">
            <w:pPr>
              <w:spacing w:after="0" w:line="240" w:lineRule="auto"/>
              <w:jc w:val="both"/>
              <w:rPr>
                <w:rFonts w:ascii="Times New Roman" w:hAnsi="Times New Roman" w:cs="Times New Roman"/>
                <w:bCs/>
                <w:sz w:val="24"/>
                <w:szCs w:val="24"/>
              </w:rPr>
            </w:pPr>
          </w:p>
          <w:p w14:paraId="53496E71" w14:textId="77777777" w:rsidR="00124EF3" w:rsidRDefault="00124EF3" w:rsidP="00124EF3">
            <w:pPr>
              <w:spacing w:after="0" w:line="240" w:lineRule="auto"/>
              <w:jc w:val="both"/>
              <w:rPr>
                <w:rFonts w:ascii="Times New Roman" w:hAnsi="Times New Roman" w:cs="Times New Roman"/>
                <w:bCs/>
                <w:sz w:val="24"/>
                <w:szCs w:val="24"/>
              </w:rPr>
            </w:pPr>
          </w:p>
          <w:p w14:paraId="431ECA6E" w14:textId="77777777" w:rsidR="00124EF3" w:rsidRPr="00124EF3" w:rsidRDefault="00124EF3" w:rsidP="00124EF3">
            <w:pPr>
              <w:spacing w:after="0" w:line="240" w:lineRule="auto"/>
              <w:jc w:val="both"/>
              <w:rPr>
                <w:rFonts w:ascii="Times New Roman" w:hAnsi="Times New Roman" w:cs="Times New Roman"/>
                <w:bCs/>
                <w:sz w:val="24"/>
                <w:szCs w:val="24"/>
              </w:rPr>
            </w:pPr>
          </w:p>
          <w:p w14:paraId="0F48AE96"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Е/04.7</w:t>
            </w:r>
          </w:p>
          <w:p w14:paraId="725E750D" w14:textId="77777777" w:rsidR="00124EF3" w:rsidRDefault="00124EF3" w:rsidP="00124EF3">
            <w:pPr>
              <w:spacing w:after="0"/>
              <w:jc w:val="both"/>
              <w:rPr>
                <w:rFonts w:ascii="Times New Roman" w:eastAsia="Times New Roman" w:hAnsi="Times New Roman" w:cs="Times New Roman"/>
                <w:color w:val="22272F"/>
                <w:sz w:val="23"/>
                <w:szCs w:val="23"/>
              </w:rPr>
            </w:pPr>
            <w:r w:rsidRPr="00124EF3">
              <w:rPr>
                <w:rFonts w:ascii="Times New Roman" w:hAnsi="Times New Roman" w:cs="Times New Roman"/>
                <w:color w:val="000000" w:themeColor="text1"/>
                <w:sz w:val="24"/>
                <w:szCs w:val="24"/>
              </w:rPr>
              <w:t xml:space="preserve"> </w:t>
            </w:r>
            <w:r w:rsidRPr="00124EF3">
              <w:rPr>
                <w:rFonts w:ascii="Times New Roman" w:eastAsia="Times New Roman" w:hAnsi="Times New Roman" w:cs="Times New Roman"/>
                <w:color w:val="22272F"/>
                <w:sz w:val="23"/>
                <w:szCs w:val="23"/>
              </w:rPr>
              <w:t>Руководство тренировочной, образовательной и методической деятельностью при осуществлении спортивной подготовки</w:t>
            </w:r>
          </w:p>
          <w:p w14:paraId="2CBD5548" w14:textId="77777777" w:rsidR="00124EF3" w:rsidRDefault="00124EF3" w:rsidP="00124EF3">
            <w:pPr>
              <w:spacing w:after="0"/>
              <w:jc w:val="both"/>
              <w:rPr>
                <w:rFonts w:ascii="Times New Roman" w:eastAsia="Times New Roman" w:hAnsi="Times New Roman" w:cs="Times New Roman"/>
                <w:color w:val="22272F"/>
                <w:sz w:val="23"/>
                <w:szCs w:val="23"/>
              </w:rPr>
            </w:pPr>
          </w:p>
          <w:p w14:paraId="767D71D0" w14:textId="77777777" w:rsidR="00124EF3" w:rsidRDefault="00124EF3" w:rsidP="00124EF3">
            <w:pPr>
              <w:spacing w:after="0"/>
              <w:jc w:val="both"/>
              <w:rPr>
                <w:rFonts w:ascii="Times New Roman" w:eastAsia="Times New Roman" w:hAnsi="Times New Roman" w:cs="Times New Roman"/>
                <w:color w:val="22272F"/>
                <w:sz w:val="23"/>
                <w:szCs w:val="23"/>
              </w:rPr>
            </w:pPr>
          </w:p>
          <w:p w14:paraId="45841D6A" w14:textId="77777777" w:rsidR="00124EF3" w:rsidRDefault="00124EF3" w:rsidP="00124EF3">
            <w:pPr>
              <w:spacing w:after="0"/>
              <w:jc w:val="both"/>
              <w:rPr>
                <w:rFonts w:ascii="Times New Roman" w:eastAsia="Times New Roman" w:hAnsi="Times New Roman" w:cs="Times New Roman"/>
                <w:color w:val="22272F"/>
                <w:sz w:val="23"/>
                <w:szCs w:val="23"/>
              </w:rPr>
            </w:pPr>
            <w:r>
              <w:rPr>
                <w:rFonts w:ascii="Times New Roman" w:eastAsia="Times New Roman" w:hAnsi="Times New Roman" w:cs="Times New Roman"/>
                <w:color w:val="22272F"/>
                <w:sz w:val="23"/>
                <w:szCs w:val="23"/>
              </w:rPr>
              <w:t>В/07.7</w:t>
            </w:r>
          </w:p>
          <w:p w14:paraId="4B21D10A" w14:textId="7869583A" w:rsidR="00124EF3" w:rsidRPr="00124EF3" w:rsidRDefault="00124EF3" w:rsidP="00124EF3">
            <w:pPr>
              <w:spacing w:after="0"/>
              <w:jc w:val="both"/>
              <w:rPr>
                <w:rFonts w:ascii="Times New Roman" w:hAnsi="Times New Roman" w:cs="Times New Roman"/>
                <w:i/>
                <w:color w:val="000000"/>
                <w:spacing w:val="-1"/>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 xml:space="preserve">в целях пополнения резерва спортивной сборной команды муниципального уровня, </w:t>
            </w:r>
            <w:r w:rsidRPr="00780644">
              <w:rPr>
                <w:rFonts w:ascii="Times New Roman" w:hAnsi="Times New Roman" w:cs="Times New Roman"/>
                <w:sz w:val="24"/>
                <w:szCs w:val="24"/>
              </w:rPr>
              <w:lastRenderedPageBreak/>
              <w:t>субъекта Российской Федерации, физкультурно-спортивных обществ (по виду спорта, спортивной дисциплине)</w:t>
            </w:r>
          </w:p>
        </w:tc>
        <w:tc>
          <w:tcPr>
            <w:tcW w:w="3542" w:type="dxa"/>
            <w:tcBorders>
              <w:top w:val="single" w:sz="4" w:space="0" w:color="000000"/>
              <w:left w:val="single" w:sz="4" w:space="0" w:color="000000"/>
              <w:bottom w:val="single" w:sz="4" w:space="0" w:color="000000"/>
              <w:right w:val="single" w:sz="4" w:space="0" w:color="000000"/>
            </w:tcBorders>
            <w:hideMark/>
          </w:tcPr>
          <w:p w14:paraId="6B5D5B00" w14:textId="77777777" w:rsidR="00124EF3" w:rsidRPr="00124EF3" w:rsidRDefault="00124EF3" w:rsidP="00124EF3">
            <w:pPr>
              <w:spacing w:after="0" w:line="240" w:lineRule="auto"/>
              <w:jc w:val="both"/>
              <w:rPr>
                <w:rFonts w:ascii="Times New Roman" w:hAnsi="Times New Roman" w:cs="Times New Roman"/>
                <w:color w:val="000000"/>
                <w:spacing w:val="-1"/>
              </w:rPr>
            </w:pPr>
            <w:r w:rsidRPr="00124EF3">
              <w:rPr>
                <w:rFonts w:ascii="Times New Roman" w:hAnsi="Times New Roman" w:cs="Times New Roman"/>
                <w:color w:val="000000"/>
                <w:spacing w:val="-1"/>
              </w:rPr>
              <w:lastRenderedPageBreak/>
              <w:t>Знания:</w:t>
            </w:r>
          </w:p>
          <w:p w14:paraId="7778FE31" w14:textId="77777777" w:rsidR="00124EF3" w:rsidRPr="00124EF3" w:rsidRDefault="00124EF3" w:rsidP="00124EF3">
            <w:pPr>
              <w:spacing w:after="0" w:line="240" w:lineRule="auto"/>
              <w:rPr>
                <w:rFonts w:ascii="Times New Roman" w:hAnsi="Times New Roman" w:cs="Times New Roman"/>
                <w:color w:val="000000"/>
                <w:spacing w:val="-1"/>
              </w:rPr>
            </w:pPr>
            <w:r w:rsidRPr="00124EF3">
              <w:rPr>
                <w:rFonts w:ascii="Times New Roman" w:hAnsi="Times New Roman" w:cs="Times New Roman"/>
                <w:color w:val="000000" w:themeColor="text1"/>
              </w:rPr>
              <w:t>особенности тренировочной и соревновательной деятельности в индивидуальных и командных видах спорта</w:t>
            </w:r>
          </w:p>
        </w:tc>
        <w:tc>
          <w:tcPr>
            <w:tcW w:w="2204" w:type="dxa"/>
            <w:vMerge w:val="restart"/>
            <w:tcBorders>
              <w:top w:val="single" w:sz="4" w:space="0" w:color="000000"/>
              <w:left w:val="single" w:sz="4" w:space="0" w:color="000000"/>
              <w:bottom w:val="single" w:sz="4" w:space="0" w:color="000000"/>
              <w:right w:val="single" w:sz="4" w:space="0" w:color="000000"/>
            </w:tcBorders>
          </w:tcPr>
          <w:p w14:paraId="77BC8CEB" w14:textId="77777777" w:rsidR="00124EF3" w:rsidRPr="00124EF3" w:rsidRDefault="00124EF3" w:rsidP="00124EF3">
            <w:pPr>
              <w:jc w:val="both"/>
              <w:rPr>
                <w:rFonts w:ascii="Times New Roman" w:hAnsi="Times New Roman" w:cs="Times New Roman"/>
                <w:color w:val="000000"/>
                <w:spacing w:val="-1"/>
              </w:rPr>
            </w:pPr>
            <w:r w:rsidRPr="00124EF3">
              <w:rPr>
                <w:rFonts w:ascii="Times New Roman" w:hAnsi="Times New Roman" w:cs="Times New Roman"/>
                <w:color w:val="000000"/>
                <w:spacing w:val="-1"/>
              </w:rPr>
              <w:t xml:space="preserve">Знает предъявляемые к планированию тренировочного процесса и соревновательной деятельности современные требования, характеристики контингента занимающихся, материально-техническое </w:t>
            </w:r>
            <w:r w:rsidRPr="00124EF3">
              <w:rPr>
                <w:rFonts w:ascii="Times New Roman" w:hAnsi="Times New Roman" w:cs="Times New Roman"/>
                <w:color w:val="000000"/>
                <w:spacing w:val="-1"/>
              </w:rPr>
              <w:lastRenderedPageBreak/>
              <w:t xml:space="preserve">обеспечение спортивной подготовки </w:t>
            </w:r>
          </w:p>
        </w:tc>
      </w:tr>
      <w:tr w:rsidR="00124EF3" w:rsidRPr="00124EF3" w14:paraId="01BE9E1A"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A9EE988"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D71F526"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7D69E7A"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6F8A88D5" w14:textId="77777777" w:rsidR="00124EF3" w:rsidRPr="00124EF3" w:rsidRDefault="00124EF3" w:rsidP="00124EF3">
            <w:pPr>
              <w:spacing w:after="0" w:line="240" w:lineRule="auto"/>
              <w:rPr>
                <w:rFonts w:ascii="Times New Roman" w:hAnsi="Times New Roman" w:cs="Times New Roman"/>
                <w:color w:val="000000"/>
                <w:spacing w:val="-1"/>
              </w:rPr>
            </w:pPr>
          </w:p>
        </w:tc>
        <w:tc>
          <w:tcPr>
            <w:tcW w:w="3542" w:type="dxa"/>
            <w:tcBorders>
              <w:top w:val="single" w:sz="4" w:space="0" w:color="000000"/>
              <w:left w:val="single" w:sz="4" w:space="0" w:color="000000"/>
              <w:bottom w:val="single" w:sz="4" w:space="0" w:color="000000"/>
              <w:right w:val="single" w:sz="4" w:space="0" w:color="000000"/>
            </w:tcBorders>
            <w:hideMark/>
          </w:tcPr>
          <w:p w14:paraId="30B03D67" w14:textId="77777777" w:rsidR="00124EF3" w:rsidRPr="00124EF3" w:rsidRDefault="00124EF3" w:rsidP="00124EF3">
            <w:pPr>
              <w:spacing w:after="0" w:line="240" w:lineRule="auto"/>
              <w:rPr>
                <w:rFonts w:ascii="Times New Roman" w:hAnsi="Times New Roman" w:cs="Times New Roman"/>
                <w:color w:val="000000"/>
                <w:spacing w:val="-1"/>
              </w:rPr>
            </w:pPr>
            <w:r w:rsidRPr="00124EF3">
              <w:rPr>
                <w:rFonts w:ascii="Times New Roman" w:hAnsi="Times New Roman" w:cs="Times New Roman"/>
                <w:color w:val="000000"/>
                <w:spacing w:val="-1"/>
              </w:rPr>
              <w:t xml:space="preserve">Умения: </w:t>
            </w:r>
            <w:r w:rsidRPr="00124EF3">
              <w:rPr>
                <w:rFonts w:ascii="Times New Roman" w:hAnsi="Times New Roman" w:cs="Times New Roman"/>
                <w:color w:val="000000" w:themeColor="text1"/>
              </w:rPr>
              <w:t>управлять спортивной формой на основе обоснованного применения знаний об истоках и эволюции формирования теории спортивной тренировки, медико-биологических и психологических основах и технологии тренировки, проводить тренировочные занятия различной направленности с данным контингентом</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4307327" w14:textId="77777777" w:rsidR="00124EF3" w:rsidRPr="00124EF3" w:rsidRDefault="00124EF3" w:rsidP="00124EF3">
            <w:pPr>
              <w:spacing w:after="0" w:line="240" w:lineRule="auto"/>
              <w:rPr>
                <w:rFonts w:ascii="Times New Roman" w:hAnsi="Times New Roman" w:cs="Times New Roman"/>
                <w:color w:val="000000"/>
                <w:spacing w:val="-1"/>
              </w:rPr>
            </w:pPr>
          </w:p>
        </w:tc>
      </w:tr>
      <w:tr w:rsidR="00124EF3" w:rsidRPr="00124EF3" w14:paraId="4579619B"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8C3F389"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0628910"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F3127C9"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5BD013AC" w14:textId="77777777" w:rsidR="00124EF3" w:rsidRPr="00124EF3" w:rsidRDefault="00124EF3" w:rsidP="00124EF3">
            <w:pPr>
              <w:spacing w:after="0" w:line="240" w:lineRule="auto"/>
              <w:rPr>
                <w:rFonts w:ascii="Times New Roman" w:hAnsi="Times New Roman" w:cs="Times New Roman"/>
                <w:color w:val="000000"/>
                <w:spacing w:val="-1"/>
              </w:rPr>
            </w:pPr>
          </w:p>
        </w:tc>
        <w:tc>
          <w:tcPr>
            <w:tcW w:w="3542" w:type="dxa"/>
            <w:tcBorders>
              <w:top w:val="single" w:sz="4" w:space="0" w:color="000000"/>
              <w:left w:val="single" w:sz="4" w:space="0" w:color="000000"/>
              <w:bottom w:val="single" w:sz="4" w:space="0" w:color="000000"/>
              <w:right w:val="single" w:sz="4" w:space="0" w:color="000000"/>
            </w:tcBorders>
            <w:hideMark/>
          </w:tcPr>
          <w:p w14:paraId="588F9C87" w14:textId="77777777" w:rsidR="00124EF3" w:rsidRPr="00124EF3" w:rsidRDefault="00124EF3" w:rsidP="00124EF3">
            <w:pPr>
              <w:spacing w:after="0" w:line="240" w:lineRule="auto"/>
              <w:rPr>
                <w:rFonts w:ascii="Times New Roman" w:hAnsi="Times New Roman" w:cs="Times New Roman"/>
              </w:rPr>
            </w:pPr>
            <w:r w:rsidRPr="00124EF3">
              <w:rPr>
                <w:rFonts w:ascii="Times New Roman" w:hAnsi="Times New Roman" w:cs="Times New Roman"/>
                <w:color w:val="000000"/>
                <w:spacing w:val="-1"/>
              </w:rPr>
              <w:t>Навыки и/или опыт деятельности:</w:t>
            </w:r>
          </w:p>
          <w:p w14:paraId="1874C83A" w14:textId="77777777" w:rsidR="00124EF3" w:rsidRPr="00124EF3" w:rsidRDefault="00124EF3" w:rsidP="00124EF3">
            <w:pPr>
              <w:spacing w:after="0" w:line="240" w:lineRule="auto"/>
              <w:rPr>
                <w:rFonts w:ascii="Times New Roman" w:hAnsi="Times New Roman" w:cs="Times New Roman"/>
                <w:color w:val="000000"/>
                <w:spacing w:val="-1"/>
              </w:rPr>
            </w:pPr>
            <w:r w:rsidRPr="00124EF3">
              <w:rPr>
                <w:rFonts w:ascii="Times New Roman" w:hAnsi="Times New Roman" w:cs="Times New Roman"/>
                <w:color w:val="000000" w:themeColor="text1"/>
              </w:rPr>
              <w:lastRenderedPageBreak/>
              <w:t>индивидуальным подходом к планированию тренировочной деятельности, методами и средствами управления тренировочным процессом спортсменов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3322319" w14:textId="77777777" w:rsidR="00124EF3" w:rsidRPr="00124EF3" w:rsidRDefault="00124EF3" w:rsidP="00124EF3">
            <w:pPr>
              <w:spacing w:after="0" w:line="240" w:lineRule="auto"/>
              <w:rPr>
                <w:rFonts w:ascii="Times New Roman" w:hAnsi="Times New Roman" w:cs="Times New Roman"/>
                <w:color w:val="000000"/>
                <w:spacing w:val="-1"/>
              </w:rPr>
            </w:pPr>
          </w:p>
        </w:tc>
      </w:tr>
      <w:tr w:rsidR="00124EF3" w:rsidRPr="00124EF3" w14:paraId="497BA0D6" w14:textId="77777777" w:rsidTr="00124EF3">
        <w:trPr>
          <w:trHeight w:val="286"/>
          <w:jc w:val="center"/>
        </w:trPr>
        <w:tc>
          <w:tcPr>
            <w:tcW w:w="1972" w:type="dxa"/>
            <w:vMerge w:val="restart"/>
            <w:tcBorders>
              <w:top w:val="single" w:sz="4" w:space="0" w:color="000000"/>
              <w:left w:val="single" w:sz="4" w:space="0" w:color="000000"/>
              <w:bottom w:val="single" w:sz="4" w:space="0" w:color="000000"/>
              <w:right w:val="single" w:sz="4" w:space="0" w:color="000000"/>
            </w:tcBorders>
            <w:hideMark/>
          </w:tcPr>
          <w:p w14:paraId="5CA243E2" w14:textId="77777777" w:rsidR="00124EF3" w:rsidRPr="00124EF3" w:rsidRDefault="00124EF3" w:rsidP="00124EF3">
            <w:pPr>
              <w:ind w:right="19"/>
              <w:rPr>
                <w:rFonts w:ascii="Times New Roman" w:hAnsi="Times New Roman" w:cs="Times New Roman"/>
                <w:color w:val="000000"/>
                <w:spacing w:val="-1"/>
                <w:sz w:val="28"/>
                <w:szCs w:val="28"/>
              </w:rPr>
            </w:pPr>
            <w:r w:rsidRPr="00124EF3">
              <w:rPr>
                <w:rFonts w:ascii="Times New Roman" w:hAnsi="Times New Roman" w:cs="Times New Roman"/>
                <w:color w:val="000000"/>
                <w:spacing w:val="-1"/>
                <w:sz w:val="28"/>
                <w:szCs w:val="28"/>
              </w:rPr>
              <w:lastRenderedPageBreak/>
              <w:t>ПК-3</w:t>
            </w:r>
          </w:p>
        </w:tc>
        <w:tc>
          <w:tcPr>
            <w:tcW w:w="2153" w:type="dxa"/>
            <w:vMerge w:val="restart"/>
            <w:tcBorders>
              <w:top w:val="single" w:sz="4" w:space="0" w:color="000000"/>
              <w:left w:val="single" w:sz="4" w:space="0" w:color="000000"/>
              <w:bottom w:val="single" w:sz="4" w:space="0" w:color="000000"/>
              <w:right w:val="single" w:sz="4" w:space="0" w:color="000000"/>
            </w:tcBorders>
          </w:tcPr>
          <w:p w14:paraId="15321F4E" w14:textId="77777777" w:rsidR="00124EF3" w:rsidRP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 xml:space="preserve">Тренер 05.003 </w:t>
            </w:r>
          </w:p>
          <w:p w14:paraId="3EE7A4B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7A6DA5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713BD5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B54464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B18825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64DCD3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1C700B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A7238E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AFCDA8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157DE6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2FD122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1AD529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146DD3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6A2AB0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988100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3DB7FFC"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6C9BD2A"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46ACD3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04EE84F"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E32DCD0"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04E07A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2C8887A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CC9FB4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BB976D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510B161"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C71B49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3129392E"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583622B"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C59D7E5"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DBC68F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012F66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2831214"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959422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704B0D62"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A4D634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55E5C227"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6A56309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07927283"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183FCFC7" w14:textId="77777777" w:rsidR="00124EF3" w:rsidRDefault="00124EF3" w:rsidP="00124EF3">
            <w:pPr>
              <w:spacing w:after="0"/>
              <w:jc w:val="both"/>
              <w:rPr>
                <w:rFonts w:ascii="Times New Roman" w:hAnsi="Times New Roman" w:cs="Times New Roman"/>
                <w:b/>
                <w:i/>
                <w:color w:val="000000"/>
                <w:spacing w:val="-1"/>
                <w:sz w:val="24"/>
                <w:szCs w:val="24"/>
              </w:rPr>
            </w:pPr>
          </w:p>
          <w:p w14:paraId="6312C402" w14:textId="77777777" w:rsidR="00124EF3" w:rsidRDefault="00124EF3" w:rsidP="00124EF3">
            <w:pPr>
              <w:spacing w:after="0"/>
              <w:jc w:val="both"/>
              <w:rPr>
                <w:rFonts w:ascii="Times New Roman" w:hAnsi="Times New Roman" w:cs="Times New Roman"/>
                <w:b/>
                <w:i/>
                <w:color w:val="000000"/>
                <w:spacing w:val="-1"/>
                <w:sz w:val="24"/>
                <w:szCs w:val="24"/>
              </w:rPr>
            </w:pPr>
          </w:p>
          <w:p w14:paraId="61F65BD6" w14:textId="77777777" w:rsidR="00124EF3" w:rsidRPr="00124EF3" w:rsidRDefault="00124EF3" w:rsidP="00124EF3">
            <w:pPr>
              <w:spacing w:after="0"/>
              <w:jc w:val="both"/>
              <w:rPr>
                <w:rFonts w:ascii="Times New Roman" w:hAnsi="Times New Roman" w:cs="Times New Roman"/>
                <w:b/>
                <w:i/>
                <w:color w:val="000000"/>
                <w:spacing w:val="-1"/>
                <w:sz w:val="24"/>
                <w:szCs w:val="24"/>
              </w:rPr>
            </w:pPr>
          </w:p>
          <w:p w14:paraId="432E1C26" w14:textId="77777777" w:rsidR="00124EF3" w:rsidRDefault="00124EF3" w:rsidP="00124EF3">
            <w:pPr>
              <w:spacing w:after="0"/>
              <w:jc w:val="both"/>
              <w:rPr>
                <w:rFonts w:ascii="Times New Roman" w:hAnsi="Times New Roman" w:cs="Times New Roman"/>
                <w:b/>
                <w:i/>
                <w:color w:val="000000"/>
                <w:spacing w:val="-1"/>
                <w:sz w:val="24"/>
                <w:szCs w:val="24"/>
              </w:rPr>
            </w:pPr>
            <w:r w:rsidRPr="00124EF3">
              <w:rPr>
                <w:rFonts w:ascii="Times New Roman" w:hAnsi="Times New Roman" w:cs="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5AFABDDD" w14:textId="77777777" w:rsidR="00124EF3" w:rsidRDefault="00124EF3" w:rsidP="00124EF3">
            <w:pPr>
              <w:spacing w:after="0"/>
              <w:jc w:val="both"/>
              <w:rPr>
                <w:rFonts w:ascii="Times New Roman" w:hAnsi="Times New Roman" w:cs="Times New Roman"/>
                <w:b/>
                <w:i/>
                <w:color w:val="000000"/>
                <w:spacing w:val="-1"/>
                <w:sz w:val="24"/>
                <w:szCs w:val="24"/>
              </w:rPr>
            </w:pPr>
          </w:p>
          <w:p w14:paraId="25BA6B94" w14:textId="60529BE1" w:rsidR="00124EF3" w:rsidRPr="00124EF3" w:rsidRDefault="00124EF3" w:rsidP="00124EF3">
            <w:pPr>
              <w:spacing w:after="0"/>
              <w:jc w:val="both"/>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5C32E359"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bCs/>
                <w:color w:val="000000" w:themeColor="text1"/>
              </w:rPr>
              <w:lastRenderedPageBreak/>
              <w:t>G</w:t>
            </w:r>
          </w:p>
          <w:p w14:paraId="2748BAA7"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rPr>
              <w:t>Руководство пополнением и подготовкой спортивного резерва</w:t>
            </w:r>
          </w:p>
          <w:p w14:paraId="2C2D7308" w14:textId="77777777" w:rsidR="00124EF3" w:rsidRPr="00124EF3" w:rsidRDefault="00124EF3" w:rsidP="00124EF3">
            <w:pPr>
              <w:spacing w:after="0"/>
              <w:jc w:val="both"/>
              <w:rPr>
                <w:rFonts w:ascii="Times New Roman" w:hAnsi="Times New Roman" w:cs="Times New Roman"/>
                <w:bCs/>
                <w:color w:val="000000" w:themeColor="text1"/>
              </w:rPr>
            </w:pPr>
          </w:p>
          <w:p w14:paraId="66A2D5FE" w14:textId="77777777" w:rsidR="00124EF3" w:rsidRPr="00124EF3" w:rsidRDefault="00124EF3" w:rsidP="00124EF3">
            <w:pPr>
              <w:spacing w:after="0"/>
              <w:jc w:val="both"/>
              <w:rPr>
                <w:rFonts w:ascii="Times New Roman" w:hAnsi="Times New Roman" w:cs="Times New Roman"/>
                <w:bCs/>
                <w:color w:val="000000" w:themeColor="text1"/>
              </w:rPr>
            </w:pPr>
          </w:p>
          <w:p w14:paraId="0FF8542F" w14:textId="77777777" w:rsidR="00124EF3" w:rsidRPr="00124EF3" w:rsidRDefault="00124EF3" w:rsidP="00124EF3">
            <w:pPr>
              <w:spacing w:after="0"/>
              <w:jc w:val="both"/>
              <w:rPr>
                <w:rFonts w:ascii="Times New Roman" w:hAnsi="Times New Roman" w:cs="Times New Roman"/>
                <w:bCs/>
                <w:color w:val="000000" w:themeColor="text1"/>
              </w:rPr>
            </w:pPr>
          </w:p>
          <w:p w14:paraId="44C2398F" w14:textId="77777777" w:rsidR="00124EF3" w:rsidRPr="00124EF3" w:rsidRDefault="00124EF3" w:rsidP="00124EF3">
            <w:pPr>
              <w:spacing w:after="0"/>
              <w:jc w:val="both"/>
              <w:rPr>
                <w:rFonts w:ascii="Times New Roman" w:hAnsi="Times New Roman" w:cs="Times New Roman"/>
                <w:bCs/>
                <w:color w:val="000000" w:themeColor="text1"/>
              </w:rPr>
            </w:pPr>
          </w:p>
          <w:p w14:paraId="6A26FC69" w14:textId="77777777" w:rsidR="00124EF3" w:rsidRPr="00124EF3" w:rsidRDefault="00124EF3" w:rsidP="00124EF3">
            <w:pPr>
              <w:spacing w:after="0"/>
              <w:jc w:val="both"/>
              <w:rPr>
                <w:rFonts w:ascii="Times New Roman" w:hAnsi="Times New Roman" w:cs="Times New Roman"/>
                <w:bCs/>
                <w:color w:val="000000" w:themeColor="text1"/>
              </w:rPr>
            </w:pPr>
          </w:p>
          <w:p w14:paraId="74AE43B3" w14:textId="77777777" w:rsidR="00124EF3" w:rsidRPr="00124EF3" w:rsidRDefault="00124EF3" w:rsidP="00124EF3">
            <w:pPr>
              <w:spacing w:after="0"/>
              <w:jc w:val="both"/>
              <w:rPr>
                <w:rFonts w:ascii="Times New Roman" w:hAnsi="Times New Roman" w:cs="Times New Roman"/>
                <w:bCs/>
                <w:color w:val="000000" w:themeColor="text1"/>
              </w:rPr>
            </w:pPr>
          </w:p>
          <w:p w14:paraId="5C681805" w14:textId="77777777" w:rsidR="00124EF3" w:rsidRPr="00124EF3" w:rsidRDefault="00124EF3" w:rsidP="00124EF3">
            <w:pPr>
              <w:spacing w:after="0"/>
              <w:jc w:val="both"/>
              <w:rPr>
                <w:rFonts w:ascii="Times New Roman" w:hAnsi="Times New Roman" w:cs="Times New Roman"/>
                <w:bCs/>
                <w:color w:val="000000" w:themeColor="text1"/>
              </w:rPr>
            </w:pPr>
          </w:p>
          <w:p w14:paraId="206E6A89" w14:textId="77777777" w:rsidR="00124EF3" w:rsidRPr="00124EF3" w:rsidRDefault="00124EF3" w:rsidP="00124EF3">
            <w:pPr>
              <w:spacing w:after="0"/>
              <w:jc w:val="both"/>
              <w:rPr>
                <w:rFonts w:ascii="Times New Roman" w:hAnsi="Times New Roman" w:cs="Times New Roman"/>
                <w:bCs/>
                <w:color w:val="000000" w:themeColor="text1"/>
              </w:rPr>
            </w:pPr>
          </w:p>
          <w:p w14:paraId="46F9C0C4" w14:textId="77777777" w:rsidR="00124EF3" w:rsidRPr="00124EF3" w:rsidRDefault="00124EF3" w:rsidP="00124EF3">
            <w:pPr>
              <w:spacing w:after="0"/>
              <w:jc w:val="both"/>
              <w:rPr>
                <w:rFonts w:ascii="Times New Roman" w:hAnsi="Times New Roman" w:cs="Times New Roman"/>
                <w:bCs/>
                <w:color w:val="000000" w:themeColor="text1"/>
              </w:rPr>
            </w:pPr>
          </w:p>
          <w:p w14:paraId="7665057A" w14:textId="77777777" w:rsidR="00124EF3" w:rsidRPr="00124EF3" w:rsidRDefault="00124EF3" w:rsidP="00124EF3">
            <w:pPr>
              <w:spacing w:after="0"/>
              <w:jc w:val="both"/>
              <w:rPr>
                <w:rFonts w:ascii="Times New Roman" w:hAnsi="Times New Roman" w:cs="Times New Roman"/>
                <w:bCs/>
                <w:color w:val="000000" w:themeColor="text1"/>
              </w:rPr>
            </w:pPr>
          </w:p>
          <w:p w14:paraId="1C901734" w14:textId="77777777" w:rsidR="00124EF3" w:rsidRPr="00124EF3" w:rsidRDefault="00124EF3" w:rsidP="00124EF3">
            <w:pPr>
              <w:spacing w:after="0"/>
              <w:jc w:val="both"/>
              <w:rPr>
                <w:rFonts w:ascii="Times New Roman" w:hAnsi="Times New Roman" w:cs="Times New Roman"/>
                <w:bCs/>
                <w:color w:val="000000" w:themeColor="text1"/>
              </w:rPr>
            </w:pPr>
          </w:p>
          <w:p w14:paraId="5ED6DF5C" w14:textId="77777777" w:rsidR="00124EF3" w:rsidRPr="00124EF3" w:rsidRDefault="00124EF3" w:rsidP="00124EF3">
            <w:pPr>
              <w:spacing w:after="0"/>
              <w:jc w:val="both"/>
              <w:rPr>
                <w:rFonts w:ascii="Times New Roman" w:hAnsi="Times New Roman" w:cs="Times New Roman"/>
                <w:bCs/>
                <w:color w:val="000000" w:themeColor="text1"/>
              </w:rPr>
            </w:pPr>
          </w:p>
          <w:p w14:paraId="7443B279" w14:textId="77777777" w:rsidR="00124EF3" w:rsidRPr="00124EF3" w:rsidRDefault="00124EF3" w:rsidP="00124EF3">
            <w:pPr>
              <w:spacing w:after="0"/>
              <w:jc w:val="both"/>
              <w:rPr>
                <w:rFonts w:ascii="Times New Roman" w:hAnsi="Times New Roman" w:cs="Times New Roman"/>
                <w:bCs/>
                <w:color w:val="000000" w:themeColor="text1"/>
              </w:rPr>
            </w:pPr>
          </w:p>
          <w:p w14:paraId="6422B4EE" w14:textId="77777777" w:rsidR="00124EF3" w:rsidRPr="00124EF3" w:rsidRDefault="00124EF3" w:rsidP="00124EF3">
            <w:pPr>
              <w:spacing w:after="0"/>
              <w:jc w:val="both"/>
              <w:rPr>
                <w:rFonts w:ascii="Times New Roman" w:hAnsi="Times New Roman" w:cs="Times New Roman"/>
                <w:bCs/>
                <w:color w:val="000000" w:themeColor="text1"/>
              </w:rPr>
            </w:pPr>
          </w:p>
          <w:p w14:paraId="2283FABC" w14:textId="77777777" w:rsidR="00124EF3" w:rsidRPr="00124EF3" w:rsidRDefault="00124EF3" w:rsidP="00124EF3">
            <w:pPr>
              <w:spacing w:after="0"/>
              <w:jc w:val="both"/>
              <w:rPr>
                <w:rFonts w:ascii="Times New Roman" w:hAnsi="Times New Roman" w:cs="Times New Roman"/>
                <w:bCs/>
                <w:color w:val="000000" w:themeColor="text1"/>
              </w:rPr>
            </w:pPr>
          </w:p>
          <w:p w14:paraId="3C36C3D5" w14:textId="77777777" w:rsidR="00124EF3" w:rsidRPr="00124EF3" w:rsidRDefault="00124EF3" w:rsidP="00124EF3">
            <w:pPr>
              <w:spacing w:after="0"/>
              <w:jc w:val="both"/>
              <w:rPr>
                <w:rFonts w:ascii="Times New Roman" w:hAnsi="Times New Roman" w:cs="Times New Roman"/>
                <w:bCs/>
                <w:color w:val="000000" w:themeColor="text1"/>
              </w:rPr>
            </w:pPr>
          </w:p>
          <w:p w14:paraId="1C038B70" w14:textId="77777777" w:rsidR="00124EF3" w:rsidRPr="00124EF3" w:rsidRDefault="00124EF3" w:rsidP="00124EF3">
            <w:pPr>
              <w:spacing w:after="0"/>
              <w:jc w:val="both"/>
              <w:rPr>
                <w:rFonts w:ascii="Times New Roman" w:hAnsi="Times New Roman" w:cs="Times New Roman"/>
                <w:bCs/>
                <w:color w:val="000000" w:themeColor="text1"/>
              </w:rPr>
            </w:pPr>
          </w:p>
          <w:p w14:paraId="4F08FEFC" w14:textId="77777777" w:rsidR="00124EF3" w:rsidRPr="00124EF3" w:rsidRDefault="00124EF3" w:rsidP="00124EF3">
            <w:pPr>
              <w:spacing w:after="0"/>
              <w:jc w:val="both"/>
              <w:rPr>
                <w:rFonts w:ascii="Times New Roman" w:hAnsi="Times New Roman" w:cs="Times New Roman"/>
                <w:bCs/>
                <w:color w:val="000000" w:themeColor="text1"/>
              </w:rPr>
            </w:pPr>
          </w:p>
          <w:p w14:paraId="272AE556" w14:textId="77777777" w:rsidR="00124EF3" w:rsidRPr="00124EF3" w:rsidRDefault="00124EF3" w:rsidP="00124EF3">
            <w:pPr>
              <w:spacing w:after="0"/>
              <w:jc w:val="both"/>
              <w:rPr>
                <w:rFonts w:ascii="Times New Roman" w:hAnsi="Times New Roman" w:cs="Times New Roman"/>
                <w:bCs/>
                <w:color w:val="000000" w:themeColor="text1"/>
              </w:rPr>
            </w:pPr>
          </w:p>
          <w:p w14:paraId="33ACDB46" w14:textId="77777777" w:rsidR="00124EF3" w:rsidRPr="00124EF3" w:rsidRDefault="00124EF3" w:rsidP="00124EF3">
            <w:pPr>
              <w:spacing w:after="0"/>
              <w:jc w:val="both"/>
              <w:rPr>
                <w:rFonts w:ascii="Times New Roman" w:hAnsi="Times New Roman" w:cs="Times New Roman"/>
                <w:bCs/>
                <w:color w:val="000000" w:themeColor="text1"/>
              </w:rPr>
            </w:pPr>
          </w:p>
          <w:p w14:paraId="0964EDC4"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Н</w:t>
            </w:r>
          </w:p>
          <w:p w14:paraId="000229CF" w14:textId="77777777" w:rsidR="00124EF3" w:rsidRPr="00124EF3" w:rsidRDefault="00124EF3" w:rsidP="00124EF3">
            <w:pPr>
              <w:spacing w:after="0"/>
              <w:jc w:val="both"/>
              <w:rPr>
                <w:rFonts w:ascii="Times New Roman" w:hAnsi="Times New Roman" w:cs="Times New Roman"/>
                <w:bCs/>
                <w:color w:val="000000" w:themeColor="text1"/>
              </w:rPr>
            </w:pPr>
            <w:r w:rsidRPr="00124EF3">
              <w:rPr>
                <w:rFonts w:ascii="Times New Roman" w:eastAsia="Times New Roman" w:hAnsi="Times New Roman" w:cs="Times New Roman"/>
                <w:sz w:val="24"/>
                <w:szCs w:val="24"/>
              </w:rPr>
              <w:t xml:space="preserve">Подготовка </w:t>
            </w:r>
            <w:r w:rsidRPr="00124EF3">
              <w:rPr>
                <w:rFonts w:ascii="Times New Roman" w:eastAsia="Times New Roman" w:hAnsi="Times New Roman" w:cs="Times New Roman"/>
                <w:sz w:val="24"/>
                <w:szCs w:val="24"/>
              </w:rPr>
              <w:lastRenderedPageBreak/>
              <w:t>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6E0AA71D" w14:textId="77777777" w:rsidR="00124EF3" w:rsidRPr="00124EF3" w:rsidRDefault="00124EF3" w:rsidP="00124EF3">
            <w:pPr>
              <w:spacing w:after="0"/>
              <w:jc w:val="both"/>
              <w:rPr>
                <w:rFonts w:ascii="Times New Roman" w:hAnsi="Times New Roman" w:cs="Times New Roman"/>
                <w:iCs/>
                <w:color w:val="000000"/>
                <w:spacing w:val="-1"/>
                <w:sz w:val="24"/>
                <w:szCs w:val="24"/>
              </w:rPr>
            </w:pPr>
          </w:p>
          <w:p w14:paraId="29B9F73A"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hAnsi="Times New Roman" w:cs="Times New Roman"/>
                <w:iCs/>
                <w:color w:val="000000"/>
                <w:spacing w:val="-1"/>
                <w:sz w:val="24"/>
                <w:szCs w:val="24"/>
              </w:rPr>
              <w:t>Е</w:t>
            </w:r>
          </w:p>
          <w:p w14:paraId="5E4E3EDD" w14:textId="77777777" w:rsidR="00124EF3" w:rsidRPr="00124EF3" w:rsidRDefault="00124EF3" w:rsidP="00124EF3">
            <w:pPr>
              <w:spacing w:after="0"/>
              <w:jc w:val="both"/>
              <w:rPr>
                <w:rFonts w:ascii="Times New Roman" w:hAnsi="Times New Roman" w:cs="Times New Roman"/>
                <w:iCs/>
                <w:color w:val="000000"/>
                <w:spacing w:val="-1"/>
                <w:sz w:val="24"/>
                <w:szCs w:val="24"/>
              </w:rPr>
            </w:pPr>
            <w:r w:rsidRPr="00124EF3">
              <w:rPr>
                <w:rFonts w:ascii="Times New Roman" w:eastAsia="Times New Roman" w:hAnsi="Times New Roman" w:cs="Times New Roman"/>
                <w:color w:val="22272F"/>
                <w:sz w:val="23"/>
                <w:szCs w:val="23"/>
              </w:rPr>
              <w:t>Руководство спортивной подготовкой</w:t>
            </w:r>
          </w:p>
          <w:p w14:paraId="7ACE9978" w14:textId="77777777" w:rsidR="00124EF3" w:rsidRDefault="00124EF3" w:rsidP="00124EF3">
            <w:pPr>
              <w:spacing w:after="0"/>
              <w:jc w:val="both"/>
              <w:rPr>
                <w:rFonts w:ascii="Times New Roman" w:hAnsi="Times New Roman" w:cs="Times New Roman"/>
                <w:iCs/>
                <w:color w:val="000000"/>
                <w:spacing w:val="-1"/>
                <w:sz w:val="24"/>
                <w:szCs w:val="24"/>
              </w:rPr>
            </w:pPr>
          </w:p>
          <w:p w14:paraId="62E29417" w14:textId="77777777" w:rsidR="00124EF3" w:rsidRDefault="00124EF3" w:rsidP="00124EF3">
            <w:pPr>
              <w:spacing w:after="0"/>
              <w:jc w:val="both"/>
              <w:rPr>
                <w:rFonts w:ascii="Times New Roman" w:hAnsi="Times New Roman" w:cs="Times New Roman"/>
                <w:iCs/>
                <w:color w:val="000000"/>
                <w:spacing w:val="-1"/>
                <w:sz w:val="24"/>
                <w:szCs w:val="24"/>
              </w:rPr>
            </w:pPr>
          </w:p>
          <w:p w14:paraId="29582E2B" w14:textId="77777777" w:rsidR="00124EF3" w:rsidRDefault="00124EF3" w:rsidP="00124EF3">
            <w:pPr>
              <w:spacing w:after="0"/>
              <w:jc w:val="both"/>
              <w:rPr>
                <w:rFonts w:ascii="Times New Roman" w:hAnsi="Times New Roman" w:cs="Times New Roman"/>
                <w:iCs/>
                <w:color w:val="000000"/>
                <w:spacing w:val="-1"/>
                <w:sz w:val="24"/>
                <w:szCs w:val="24"/>
              </w:rPr>
            </w:pPr>
          </w:p>
          <w:p w14:paraId="36EFEC1B" w14:textId="77777777" w:rsidR="00124EF3" w:rsidRDefault="00124EF3" w:rsidP="00124EF3">
            <w:pPr>
              <w:spacing w:after="0"/>
              <w:jc w:val="both"/>
              <w:rPr>
                <w:rFonts w:ascii="Times New Roman" w:hAnsi="Times New Roman" w:cs="Times New Roman"/>
                <w:iCs/>
                <w:color w:val="000000"/>
                <w:spacing w:val="-1"/>
                <w:sz w:val="24"/>
                <w:szCs w:val="24"/>
              </w:rPr>
            </w:pPr>
          </w:p>
          <w:p w14:paraId="2D41A266" w14:textId="77777777" w:rsidR="00124EF3" w:rsidRDefault="00124EF3" w:rsidP="00124EF3">
            <w:pPr>
              <w:spacing w:after="0"/>
              <w:jc w:val="both"/>
              <w:rPr>
                <w:rFonts w:ascii="Times New Roman" w:hAnsi="Times New Roman" w:cs="Times New Roman"/>
                <w:iCs/>
                <w:color w:val="000000"/>
                <w:spacing w:val="-1"/>
                <w:sz w:val="24"/>
                <w:szCs w:val="24"/>
              </w:rPr>
            </w:pPr>
          </w:p>
          <w:p w14:paraId="49FFEDAF" w14:textId="77777777" w:rsidR="00124EF3" w:rsidRDefault="00124EF3" w:rsidP="00124EF3">
            <w:pPr>
              <w:spacing w:after="0"/>
              <w:jc w:val="both"/>
              <w:rPr>
                <w:rFonts w:ascii="Times New Roman" w:hAnsi="Times New Roman" w:cs="Times New Roman"/>
                <w:iCs/>
                <w:color w:val="000000"/>
                <w:spacing w:val="-1"/>
                <w:sz w:val="24"/>
                <w:szCs w:val="24"/>
              </w:rPr>
            </w:pPr>
          </w:p>
          <w:p w14:paraId="7A4E291D" w14:textId="77777777" w:rsidR="00124EF3" w:rsidRDefault="00124EF3" w:rsidP="00124EF3">
            <w:pPr>
              <w:spacing w:after="0"/>
              <w:jc w:val="both"/>
              <w:rPr>
                <w:rFonts w:ascii="Times New Roman" w:hAnsi="Times New Roman" w:cs="Times New Roman"/>
                <w:iCs/>
                <w:color w:val="000000"/>
                <w:spacing w:val="-1"/>
                <w:sz w:val="24"/>
                <w:szCs w:val="24"/>
              </w:rPr>
            </w:pPr>
          </w:p>
          <w:p w14:paraId="238C35DF" w14:textId="77777777" w:rsidR="00124EF3" w:rsidRDefault="00124EF3" w:rsidP="00124EF3">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В</w:t>
            </w:r>
          </w:p>
          <w:p w14:paraId="28972FAD" w14:textId="54FB7B0F" w:rsidR="00124EF3" w:rsidRPr="00124EF3" w:rsidRDefault="00124EF3" w:rsidP="00124EF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 xml:space="preserve">Подготовка спортсменов и </w:t>
            </w:r>
            <w:r w:rsidRPr="00780644">
              <w:rPr>
                <w:rFonts w:ascii="Times New Roman" w:hAnsi="Times New Roman" w:cs="Times New Roman"/>
                <w:sz w:val="24"/>
                <w:szCs w:val="24"/>
              </w:rPr>
              <w:lastRenderedPageBreak/>
              <w:t>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859" w:type="dxa"/>
            <w:vMerge w:val="restart"/>
            <w:tcBorders>
              <w:top w:val="single" w:sz="4" w:space="0" w:color="000000"/>
              <w:left w:val="single" w:sz="4" w:space="0" w:color="000000"/>
              <w:bottom w:val="single" w:sz="4" w:space="0" w:color="000000"/>
              <w:right w:val="single" w:sz="4" w:space="0" w:color="000000"/>
            </w:tcBorders>
          </w:tcPr>
          <w:p w14:paraId="592D06C8"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lastRenderedPageBreak/>
              <w:t>G/02.7</w:t>
            </w:r>
          </w:p>
          <w:p w14:paraId="2F6A0BA9"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24E268B"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Н/04.7</w:t>
            </w:r>
          </w:p>
          <w:p w14:paraId="5B29554C"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eastAsia="Times New Roman" w:hAnsi="Times New Roman" w:cs="Times New Roman"/>
                <w:sz w:val="24"/>
                <w:szCs w:val="24"/>
              </w:rPr>
              <w:t xml:space="preserve">Координация и контроль работы тренеров, специалистов, задействованных в подготовке спортсменов спортивной сборной </w:t>
            </w:r>
            <w:r w:rsidRPr="00124EF3">
              <w:rPr>
                <w:rFonts w:ascii="Times New Roman" w:eastAsia="Times New Roman" w:hAnsi="Times New Roman" w:cs="Times New Roman"/>
                <w:sz w:val="24"/>
                <w:szCs w:val="24"/>
              </w:rPr>
              <w:lastRenderedPageBreak/>
              <w:t>команды</w:t>
            </w:r>
          </w:p>
          <w:p w14:paraId="5BBA244B" w14:textId="77777777" w:rsidR="00124EF3" w:rsidRPr="00124EF3" w:rsidRDefault="00124EF3" w:rsidP="00124EF3">
            <w:pPr>
              <w:spacing w:after="0" w:line="240" w:lineRule="auto"/>
              <w:jc w:val="both"/>
              <w:rPr>
                <w:rFonts w:ascii="Times New Roman" w:hAnsi="Times New Roman" w:cs="Times New Roman"/>
                <w:bCs/>
                <w:sz w:val="24"/>
                <w:szCs w:val="24"/>
              </w:rPr>
            </w:pPr>
          </w:p>
          <w:p w14:paraId="0F0F295D" w14:textId="77777777" w:rsidR="00124EF3" w:rsidRPr="00124EF3" w:rsidRDefault="00124EF3" w:rsidP="00124EF3">
            <w:pPr>
              <w:spacing w:after="0" w:line="240" w:lineRule="auto"/>
              <w:jc w:val="both"/>
              <w:rPr>
                <w:rFonts w:ascii="Times New Roman" w:hAnsi="Times New Roman" w:cs="Times New Roman"/>
                <w:bCs/>
                <w:sz w:val="24"/>
                <w:szCs w:val="24"/>
              </w:rPr>
            </w:pPr>
          </w:p>
          <w:p w14:paraId="53B29FA3" w14:textId="77777777" w:rsidR="00124EF3" w:rsidRPr="00124EF3" w:rsidRDefault="00124EF3" w:rsidP="00124EF3">
            <w:pPr>
              <w:spacing w:after="0" w:line="240" w:lineRule="auto"/>
              <w:jc w:val="both"/>
              <w:rPr>
                <w:rFonts w:ascii="Times New Roman" w:hAnsi="Times New Roman" w:cs="Times New Roman"/>
                <w:bCs/>
                <w:sz w:val="24"/>
                <w:szCs w:val="24"/>
              </w:rPr>
            </w:pPr>
          </w:p>
          <w:p w14:paraId="06A31BAA" w14:textId="77777777" w:rsidR="00124EF3" w:rsidRPr="00124EF3" w:rsidRDefault="00124EF3" w:rsidP="00124EF3">
            <w:pPr>
              <w:spacing w:after="0" w:line="240" w:lineRule="auto"/>
              <w:jc w:val="both"/>
              <w:rPr>
                <w:rFonts w:ascii="Times New Roman" w:hAnsi="Times New Roman" w:cs="Times New Roman"/>
                <w:bCs/>
                <w:sz w:val="24"/>
                <w:szCs w:val="24"/>
              </w:rPr>
            </w:pPr>
          </w:p>
          <w:p w14:paraId="3A690E5E" w14:textId="77777777" w:rsidR="00124EF3" w:rsidRPr="00124EF3" w:rsidRDefault="00124EF3" w:rsidP="00124EF3">
            <w:pPr>
              <w:spacing w:after="0" w:line="240" w:lineRule="auto"/>
              <w:jc w:val="both"/>
              <w:rPr>
                <w:rFonts w:ascii="Times New Roman" w:hAnsi="Times New Roman" w:cs="Times New Roman"/>
                <w:bCs/>
                <w:sz w:val="24"/>
                <w:szCs w:val="24"/>
              </w:rPr>
            </w:pPr>
          </w:p>
          <w:p w14:paraId="6B58FC2B" w14:textId="77777777" w:rsidR="00124EF3" w:rsidRPr="00124EF3" w:rsidRDefault="00124EF3" w:rsidP="00124EF3">
            <w:pPr>
              <w:spacing w:after="0" w:line="240" w:lineRule="auto"/>
              <w:jc w:val="both"/>
              <w:rPr>
                <w:rFonts w:ascii="Times New Roman" w:hAnsi="Times New Roman" w:cs="Times New Roman"/>
                <w:bCs/>
                <w:sz w:val="24"/>
                <w:szCs w:val="24"/>
              </w:rPr>
            </w:pPr>
          </w:p>
          <w:p w14:paraId="4FCEFD86" w14:textId="77777777" w:rsidR="00124EF3" w:rsidRPr="00124EF3" w:rsidRDefault="00124EF3" w:rsidP="00124EF3">
            <w:pPr>
              <w:spacing w:after="0" w:line="240" w:lineRule="auto"/>
              <w:jc w:val="both"/>
              <w:rPr>
                <w:rFonts w:ascii="Times New Roman" w:hAnsi="Times New Roman" w:cs="Times New Roman"/>
                <w:bCs/>
                <w:sz w:val="24"/>
                <w:szCs w:val="24"/>
              </w:rPr>
            </w:pPr>
          </w:p>
          <w:p w14:paraId="52E0D9EA" w14:textId="77777777" w:rsidR="00124EF3" w:rsidRPr="00124EF3" w:rsidRDefault="00124EF3" w:rsidP="00124EF3">
            <w:pPr>
              <w:spacing w:after="0" w:line="240" w:lineRule="auto"/>
              <w:jc w:val="both"/>
              <w:rPr>
                <w:rFonts w:ascii="Times New Roman" w:hAnsi="Times New Roman" w:cs="Times New Roman"/>
                <w:bCs/>
                <w:sz w:val="24"/>
                <w:szCs w:val="24"/>
              </w:rPr>
            </w:pPr>
          </w:p>
          <w:p w14:paraId="1714D6DA" w14:textId="77777777" w:rsidR="00124EF3" w:rsidRPr="00124EF3" w:rsidRDefault="00124EF3" w:rsidP="00124EF3">
            <w:pPr>
              <w:spacing w:after="0" w:line="240" w:lineRule="auto"/>
              <w:jc w:val="both"/>
              <w:rPr>
                <w:rFonts w:ascii="Times New Roman" w:hAnsi="Times New Roman" w:cs="Times New Roman"/>
                <w:bCs/>
                <w:sz w:val="24"/>
                <w:szCs w:val="24"/>
              </w:rPr>
            </w:pPr>
          </w:p>
          <w:p w14:paraId="158331CE" w14:textId="77777777" w:rsidR="00124EF3" w:rsidRDefault="00124EF3" w:rsidP="00124EF3">
            <w:pPr>
              <w:spacing w:after="0" w:line="240" w:lineRule="auto"/>
              <w:jc w:val="both"/>
              <w:rPr>
                <w:rFonts w:ascii="Times New Roman" w:hAnsi="Times New Roman" w:cs="Times New Roman"/>
                <w:bCs/>
                <w:sz w:val="24"/>
                <w:szCs w:val="24"/>
              </w:rPr>
            </w:pPr>
          </w:p>
          <w:p w14:paraId="651A5FAF" w14:textId="77777777" w:rsidR="00124EF3" w:rsidRDefault="00124EF3" w:rsidP="00124EF3">
            <w:pPr>
              <w:spacing w:after="0" w:line="240" w:lineRule="auto"/>
              <w:jc w:val="both"/>
              <w:rPr>
                <w:rFonts w:ascii="Times New Roman" w:hAnsi="Times New Roman" w:cs="Times New Roman"/>
                <w:bCs/>
                <w:sz w:val="24"/>
                <w:szCs w:val="24"/>
              </w:rPr>
            </w:pPr>
          </w:p>
          <w:p w14:paraId="3FD5B117" w14:textId="77777777" w:rsidR="00124EF3" w:rsidRPr="00124EF3" w:rsidRDefault="00124EF3" w:rsidP="00124EF3">
            <w:pPr>
              <w:spacing w:after="0" w:line="240" w:lineRule="auto"/>
              <w:jc w:val="both"/>
              <w:rPr>
                <w:rFonts w:ascii="Times New Roman" w:hAnsi="Times New Roman" w:cs="Times New Roman"/>
                <w:bCs/>
                <w:sz w:val="24"/>
                <w:szCs w:val="24"/>
              </w:rPr>
            </w:pPr>
          </w:p>
          <w:p w14:paraId="03F78425" w14:textId="77777777" w:rsidR="00124EF3" w:rsidRPr="00124EF3" w:rsidRDefault="00124EF3" w:rsidP="00124EF3">
            <w:pPr>
              <w:spacing w:after="0" w:line="240" w:lineRule="auto"/>
              <w:jc w:val="both"/>
              <w:rPr>
                <w:rFonts w:ascii="Times New Roman" w:hAnsi="Times New Roman" w:cs="Times New Roman"/>
                <w:bCs/>
                <w:sz w:val="24"/>
                <w:szCs w:val="24"/>
              </w:rPr>
            </w:pPr>
            <w:r w:rsidRPr="00124EF3">
              <w:rPr>
                <w:rFonts w:ascii="Times New Roman" w:hAnsi="Times New Roman" w:cs="Times New Roman"/>
                <w:bCs/>
                <w:sz w:val="24"/>
                <w:szCs w:val="24"/>
              </w:rPr>
              <w:t>Е/04.7</w:t>
            </w:r>
          </w:p>
          <w:p w14:paraId="4995292D" w14:textId="77777777" w:rsidR="00124EF3" w:rsidRDefault="00124EF3" w:rsidP="00124EF3">
            <w:pPr>
              <w:spacing w:after="0"/>
              <w:jc w:val="both"/>
              <w:rPr>
                <w:rFonts w:ascii="Times New Roman" w:eastAsia="Times New Roman" w:hAnsi="Times New Roman" w:cs="Times New Roman"/>
                <w:color w:val="22272F"/>
                <w:sz w:val="23"/>
                <w:szCs w:val="23"/>
              </w:rPr>
            </w:pPr>
            <w:r w:rsidRPr="00124EF3">
              <w:rPr>
                <w:rFonts w:ascii="Times New Roman" w:hAnsi="Times New Roman" w:cs="Times New Roman"/>
                <w:color w:val="000000" w:themeColor="text1"/>
                <w:sz w:val="24"/>
                <w:szCs w:val="24"/>
              </w:rPr>
              <w:t xml:space="preserve"> </w:t>
            </w:r>
            <w:r w:rsidRPr="00124EF3">
              <w:rPr>
                <w:rFonts w:ascii="Times New Roman" w:eastAsia="Times New Roman" w:hAnsi="Times New Roman" w:cs="Times New Roman"/>
                <w:color w:val="22272F"/>
                <w:sz w:val="23"/>
                <w:szCs w:val="23"/>
              </w:rPr>
              <w:t>Руководство тренировочной, образовательной и методической деятельностью при осуществлении спортивной подготовки</w:t>
            </w:r>
          </w:p>
          <w:p w14:paraId="7A5983DA" w14:textId="77777777" w:rsidR="00124EF3" w:rsidRDefault="00124EF3" w:rsidP="00124EF3">
            <w:pPr>
              <w:spacing w:after="0"/>
              <w:jc w:val="both"/>
              <w:rPr>
                <w:rFonts w:ascii="Times New Roman" w:eastAsia="Times New Roman" w:hAnsi="Times New Roman" w:cs="Times New Roman"/>
                <w:color w:val="22272F"/>
                <w:sz w:val="23"/>
                <w:szCs w:val="23"/>
              </w:rPr>
            </w:pPr>
          </w:p>
          <w:p w14:paraId="57244099" w14:textId="77777777" w:rsidR="00124EF3" w:rsidRDefault="00124EF3" w:rsidP="00124EF3">
            <w:pPr>
              <w:spacing w:after="0"/>
              <w:jc w:val="both"/>
              <w:rPr>
                <w:rFonts w:ascii="Times New Roman" w:eastAsia="Times New Roman" w:hAnsi="Times New Roman" w:cs="Times New Roman"/>
                <w:color w:val="22272F"/>
                <w:sz w:val="23"/>
                <w:szCs w:val="23"/>
              </w:rPr>
            </w:pPr>
          </w:p>
          <w:p w14:paraId="24CF17E8" w14:textId="77777777" w:rsidR="00124EF3" w:rsidRDefault="00124EF3" w:rsidP="00124EF3">
            <w:pPr>
              <w:spacing w:after="0"/>
              <w:jc w:val="both"/>
              <w:rPr>
                <w:rFonts w:ascii="Times New Roman" w:eastAsia="Times New Roman" w:hAnsi="Times New Roman" w:cs="Times New Roman"/>
                <w:color w:val="22272F"/>
                <w:sz w:val="23"/>
                <w:szCs w:val="23"/>
              </w:rPr>
            </w:pPr>
            <w:r>
              <w:rPr>
                <w:rFonts w:ascii="Times New Roman" w:eastAsia="Times New Roman" w:hAnsi="Times New Roman" w:cs="Times New Roman"/>
                <w:color w:val="22272F"/>
                <w:sz w:val="23"/>
                <w:szCs w:val="23"/>
              </w:rPr>
              <w:t>В/07.7</w:t>
            </w:r>
          </w:p>
          <w:p w14:paraId="61D9DB9B" w14:textId="37D4EF75" w:rsidR="00124EF3" w:rsidRPr="00124EF3" w:rsidRDefault="00124EF3" w:rsidP="00124EF3">
            <w:pPr>
              <w:spacing w:after="0"/>
              <w:jc w:val="both"/>
              <w:rPr>
                <w:rFonts w:ascii="Times New Roman" w:hAnsi="Times New Roman" w:cs="Times New Roman"/>
                <w:i/>
                <w:color w:val="000000"/>
                <w:spacing w:val="-1"/>
              </w:rPr>
            </w:pPr>
            <w:r w:rsidRPr="00780644">
              <w:rPr>
                <w:rFonts w:ascii="Times New Roman" w:hAnsi="Times New Roman" w:cs="Times New Roman"/>
                <w:sz w:val="24"/>
                <w:szCs w:val="24"/>
              </w:rPr>
              <w:t xml:space="preserve">Взаимодействие с </w:t>
            </w:r>
            <w:r w:rsidRPr="00780644">
              <w:rPr>
                <w:rFonts w:ascii="Times New Roman" w:hAnsi="Times New Roman" w:cs="Times New Roman"/>
                <w:bCs/>
                <w:sz w:val="24"/>
                <w:szCs w:val="24"/>
              </w:rPr>
              <w:t xml:space="preserve">физкультурно-спортивными организациями, организациями дополнительного образования детей, осуществляющими деятельность в области </w:t>
            </w:r>
            <w:r w:rsidRPr="00780644">
              <w:rPr>
                <w:rFonts w:ascii="Times New Roman" w:hAnsi="Times New Roman" w:cs="Times New Roman"/>
                <w:bCs/>
                <w:sz w:val="24"/>
                <w:szCs w:val="24"/>
              </w:rPr>
              <w:lastRenderedPageBreak/>
              <w:t xml:space="preserve">физической культуры и спорта,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w:t>
            </w:r>
            <w:r w:rsidRPr="00780644">
              <w:rPr>
                <w:rFonts w:ascii="Times New Roman" w:hAnsi="Times New Roman" w:cs="Times New Roman"/>
                <w:sz w:val="24"/>
                <w:szCs w:val="24"/>
              </w:rPr>
              <w:t>в целях пополнения резерва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542" w:type="dxa"/>
            <w:tcBorders>
              <w:top w:val="single" w:sz="4" w:space="0" w:color="000000"/>
              <w:left w:val="single" w:sz="4" w:space="0" w:color="000000"/>
              <w:bottom w:val="single" w:sz="4" w:space="0" w:color="000000"/>
              <w:right w:val="single" w:sz="4" w:space="0" w:color="000000"/>
            </w:tcBorders>
            <w:hideMark/>
          </w:tcPr>
          <w:p w14:paraId="7DCABCEB" w14:textId="77777777" w:rsidR="00124EF3" w:rsidRPr="00124EF3" w:rsidRDefault="00124EF3" w:rsidP="00124EF3">
            <w:pPr>
              <w:spacing w:after="0" w:line="240" w:lineRule="auto"/>
              <w:jc w:val="both"/>
              <w:rPr>
                <w:rFonts w:ascii="Times New Roman" w:hAnsi="Times New Roman" w:cs="Times New Roman"/>
                <w:color w:val="000000"/>
                <w:spacing w:val="-1"/>
              </w:rPr>
            </w:pPr>
            <w:r w:rsidRPr="00124EF3">
              <w:rPr>
                <w:rFonts w:ascii="Times New Roman" w:hAnsi="Times New Roman" w:cs="Times New Roman"/>
                <w:color w:val="000000"/>
                <w:spacing w:val="-1"/>
              </w:rPr>
              <w:lastRenderedPageBreak/>
              <w:t>Знания:</w:t>
            </w:r>
          </w:p>
          <w:p w14:paraId="65BE8DFD" w14:textId="77777777" w:rsidR="00124EF3" w:rsidRPr="00124EF3" w:rsidRDefault="00124EF3" w:rsidP="00124EF3">
            <w:pPr>
              <w:pStyle w:val="a4"/>
              <w:numPr>
                <w:ilvl w:val="0"/>
                <w:numId w:val="15"/>
              </w:numPr>
              <w:spacing w:after="0" w:line="240" w:lineRule="auto"/>
              <w:ind w:left="0" w:firstLine="0"/>
              <w:jc w:val="both"/>
              <w:rPr>
                <w:rFonts w:ascii="Times New Roman" w:hAnsi="Times New Roman"/>
                <w:b/>
                <w:color w:val="000000" w:themeColor="text1"/>
                <w:lang w:eastAsia="en-US"/>
              </w:rPr>
            </w:pPr>
            <w:r w:rsidRPr="00124EF3">
              <w:rPr>
                <w:rFonts w:ascii="Times New Roman" w:hAnsi="Times New Roman"/>
                <w:color w:val="000000" w:themeColor="text1"/>
              </w:rPr>
              <w:t>существующие в настоящее время социально-экономические запросы в области физической культуры и спорта, программно-методическую и нормативно-правовую документацию, необходимую для построения практико-ориентированных программ;</w:t>
            </w:r>
          </w:p>
        </w:tc>
        <w:tc>
          <w:tcPr>
            <w:tcW w:w="2204" w:type="dxa"/>
            <w:vMerge w:val="restart"/>
            <w:tcBorders>
              <w:top w:val="single" w:sz="4" w:space="0" w:color="000000"/>
              <w:left w:val="single" w:sz="4" w:space="0" w:color="000000"/>
              <w:bottom w:val="single" w:sz="4" w:space="0" w:color="000000"/>
              <w:right w:val="single" w:sz="4" w:space="0" w:color="000000"/>
            </w:tcBorders>
          </w:tcPr>
          <w:p w14:paraId="5A59FE3F" w14:textId="77777777" w:rsidR="00124EF3" w:rsidRPr="00124EF3" w:rsidRDefault="00124EF3" w:rsidP="00124EF3">
            <w:pPr>
              <w:jc w:val="both"/>
              <w:rPr>
                <w:rFonts w:ascii="Times New Roman" w:hAnsi="Times New Roman" w:cs="Times New Roman"/>
                <w:color w:val="000000"/>
                <w:spacing w:val="-1"/>
              </w:rPr>
            </w:pPr>
            <w:r w:rsidRPr="00124EF3">
              <w:rPr>
                <w:rFonts w:ascii="Times New Roman" w:hAnsi="Times New Roman" w:cs="Times New Roman"/>
                <w:color w:val="000000"/>
                <w:spacing w:val="-1"/>
              </w:rPr>
              <w:t>Понимает существующие критерии к результатам практической деятельности в области физической культуры и спорта, и обеспечивает реализацию государственного задания на подготовку в избранном виде спорта, основываясь на положениях теории и методики спорта</w:t>
            </w:r>
          </w:p>
        </w:tc>
      </w:tr>
      <w:tr w:rsidR="00124EF3" w:rsidRPr="00124EF3" w14:paraId="3A2D8F4E"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6D60570"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B9B6F67"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50DBAD5"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4AC52CF5"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3542" w:type="dxa"/>
            <w:tcBorders>
              <w:top w:val="single" w:sz="4" w:space="0" w:color="000000"/>
              <w:left w:val="single" w:sz="4" w:space="0" w:color="000000"/>
              <w:bottom w:val="single" w:sz="4" w:space="0" w:color="000000"/>
              <w:right w:val="single" w:sz="4" w:space="0" w:color="000000"/>
            </w:tcBorders>
            <w:hideMark/>
          </w:tcPr>
          <w:p w14:paraId="095A99F6" w14:textId="77777777" w:rsidR="00124EF3" w:rsidRPr="00124EF3" w:rsidRDefault="00124EF3" w:rsidP="00124EF3">
            <w:pPr>
              <w:spacing w:after="0" w:line="240" w:lineRule="auto"/>
              <w:jc w:val="both"/>
              <w:rPr>
                <w:rFonts w:ascii="Times New Roman" w:hAnsi="Times New Roman" w:cs="Times New Roman"/>
                <w:color w:val="000000"/>
                <w:spacing w:val="-1"/>
                <w:sz w:val="24"/>
                <w:szCs w:val="24"/>
              </w:rPr>
            </w:pPr>
            <w:r w:rsidRPr="00124EF3">
              <w:rPr>
                <w:rFonts w:ascii="Times New Roman" w:hAnsi="Times New Roman" w:cs="Times New Roman"/>
                <w:color w:val="000000"/>
                <w:spacing w:val="-1"/>
                <w:sz w:val="24"/>
                <w:szCs w:val="24"/>
              </w:rPr>
              <w:t>Умения:</w:t>
            </w:r>
          </w:p>
          <w:p w14:paraId="73D11581" w14:textId="77777777" w:rsidR="00124EF3" w:rsidRPr="00124EF3" w:rsidRDefault="00124EF3" w:rsidP="00124EF3">
            <w:pPr>
              <w:pStyle w:val="a4"/>
              <w:numPr>
                <w:ilvl w:val="0"/>
                <w:numId w:val="14"/>
              </w:numPr>
              <w:spacing w:after="0" w:line="240" w:lineRule="auto"/>
              <w:ind w:left="0" w:firstLine="0"/>
              <w:jc w:val="both"/>
              <w:rPr>
                <w:rFonts w:ascii="Times New Roman" w:hAnsi="Times New Roman"/>
                <w:color w:val="000000"/>
                <w:spacing w:val="-1"/>
                <w:sz w:val="24"/>
                <w:szCs w:val="24"/>
              </w:rPr>
            </w:pPr>
            <w:r w:rsidRPr="00124EF3">
              <w:rPr>
                <w:rFonts w:ascii="Times New Roman" w:hAnsi="Times New Roman"/>
                <w:color w:val="000000" w:themeColor="text1"/>
                <w:sz w:val="24"/>
                <w:szCs w:val="24"/>
              </w:rPr>
              <w:t>применять методы сбора аналитической информации в области физической культуры и спорта, определять необходимые к реализации  в данный момент практические решения, планирование и содержание программ в области физической культуры и спорта;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732FD56"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r>
      <w:tr w:rsidR="00124EF3" w:rsidRPr="00124EF3" w14:paraId="2531BB1B" w14:textId="77777777" w:rsidTr="00124EF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DF6C9F"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656B59A"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781A460"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2859" w:type="dxa"/>
            <w:vMerge/>
            <w:tcBorders>
              <w:top w:val="single" w:sz="4" w:space="0" w:color="000000"/>
              <w:left w:val="single" w:sz="4" w:space="0" w:color="000000"/>
              <w:bottom w:val="single" w:sz="4" w:space="0" w:color="000000"/>
              <w:right w:val="single" w:sz="4" w:space="0" w:color="000000"/>
            </w:tcBorders>
            <w:vAlign w:val="center"/>
            <w:hideMark/>
          </w:tcPr>
          <w:p w14:paraId="638BA42B"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c>
          <w:tcPr>
            <w:tcW w:w="3542" w:type="dxa"/>
            <w:tcBorders>
              <w:top w:val="single" w:sz="4" w:space="0" w:color="000000"/>
              <w:left w:val="single" w:sz="4" w:space="0" w:color="000000"/>
              <w:bottom w:val="single" w:sz="4" w:space="0" w:color="000000"/>
              <w:right w:val="single" w:sz="4" w:space="0" w:color="000000"/>
            </w:tcBorders>
            <w:hideMark/>
          </w:tcPr>
          <w:p w14:paraId="7F25EB08" w14:textId="77777777" w:rsidR="00124EF3" w:rsidRPr="00124EF3" w:rsidRDefault="00124EF3" w:rsidP="00124EF3">
            <w:pPr>
              <w:spacing w:after="0" w:line="240" w:lineRule="auto"/>
              <w:rPr>
                <w:rFonts w:ascii="Times New Roman" w:hAnsi="Times New Roman" w:cs="Times New Roman"/>
                <w:sz w:val="24"/>
                <w:szCs w:val="24"/>
              </w:rPr>
            </w:pPr>
            <w:r w:rsidRPr="00124EF3">
              <w:rPr>
                <w:rFonts w:ascii="Times New Roman" w:hAnsi="Times New Roman" w:cs="Times New Roman"/>
                <w:color w:val="000000"/>
                <w:spacing w:val="-1"/>
                <w:sz w:val="24"/>
                <w:szCs w:val="24"/>
              </w:rPr>
              <w:t>Навыки и/или опыт деятельности:</w:t>
            </w:r>
          </w:p>
          <w:p w14:paraId="6CB69F85" w14:textId="77777777" w:rsidR="00124EF3" w:rsidRPr="00124EF3" w:rsidRDefault="00124EF3" w:rsidP="00124EF3">
            <w:pPr>
              <w:pStyle w:val="a4"/>
              <w:numPr>
                <w:ilvl w:val="0"/>
                <w:numId w:val="13"/>
              </w:numPr>
              <w:spacing w:after="0" w:line="240" w:lineRule="auto"/>
              <w:ind w:left="0" w:firstLine="0"/>
              <w:rPr>
                <w:rFonts w:ascii="Times New Roman" w:hAnsi="Times New Roman"/>
                <w:color w:val="000000"/>
                <w:spacing w:val="-1"/>
                <w:sz w:val="24"/>
                <w:szCs w:val="24"/>
              </w:rPr>
            </w:pPr>
            <w:r w:rsidRPr="00124EF3">
              <w:rPr>
                <w:rFonts w:ascii="Times New Roman" w:hAnsi="Times New Roman"/>
                <w:color w:val="000000" w:themeColor="text1"/>
                <w:sz w:val="24"/>
                <w:szCs w:val="24"/>
              </w:rPr>
              <w:t>знаниями по формированию и наполнению практико-ориентированных программ соответствующими методами и средствами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51296D8" w14:textId="77777777" w:rsidR="00124EF3" w:rsidRPr="00124EF3" w:rsidRDefault="00124EF3" w:rsidP="00124EF3">
            <w:pPr>
              <w:spacing w:after="0" w:line="240" w:lineRule="auto"/>
              <w:rPr>
                <w:rFonts w:ascii="Times New Roman" w:hAnsi="Times New Roman" w:cs="Times New Roman"/>
                <w:color w:val="000000"/>
                <w:spacing w:val="-1"/>
                <w:sz w:val="28"/>
                <w:szCs w:val="28"/>
              </w:rPr>
            </w:pPr>
          </w:p>
        </w:tc>
      </w:tr>
    </w:tbl>
    <w:p w14:paraId="7FE3BE17" w14:textId="77777777" w:rsidR="00207E9C" w:rsidRPr="00124EF3" w:rsidRDefault="00207E9C" w:rsidP="00207E9C">
      <w:pPr>
        <w:rPr>
          <w:rFonts w:ascii="Times New Roman" w:hAnsi="Times New Roman" w:cs="Times New Roman"/>
        </w:rPr>
      </w:pPr>
    </w:p>
    <w:p w14:paraId="6BF957FC" w14:textId="77777777" w:rsidR="00207E9C" w:rsidRPr="00124EF3" w:rsidRDefault="00207E9C" w:rsidP="00207E9C">
      <w:pPr>
        <w:rPr>
          <w:rFonts w:ascii="Times New Roman" w:hAnsi="Times New Roman" w:cs="Times New Roman"/>
        </w:rPr>
        <w:sectPr w:rsidR="00207E9C" w:rsidRPr="00124EF3" w:rsidSect="00207E9C">
          <w:pgSz w:w="16838" w:h="11906" w:orient="landscape"/>
          <w:pgMar w:top="1134" w:right="1134" w:bottom="851" w:left="1134" w:header="709" w:footer="709" w:gutter="0"/>
          <w:cols w:space="708"/>
          <w:docGrid w:linePitch="360"/>
        </w:sectPr>
      </w:pPr>
    </w:p>
    <w:p w14:paraId="5F007CE7" w14:textId="77777777" w:rsidR="00207E9C" w:rsidRPr="00124EF3" w:rsidRDefault="00207E9C" w:rsidP="00207E9C">
      <w:pPr>
        <w:rPr>
          <w:rFonts w:ascii="Times New Roman" w:hAnsi="Times New Roman" w:cs="Times New Roman"/>
        </w:rPr>
      </w:pPr>
    </w:p>
    <w:p w14:paraId="56C76588" w14:textId="77777777" w:rsidR="001867CA" w:rsidRPr="00124EF3" w:rsidRDefault="001867CA" w:rsidP="00407506">
      <w:pPr>
        <w:spacing w:after="0"/>
        <w:rPr>
          <w:rFonts w:ascii="Times New Roman" w:hAnsi="Times New Roman" w:cs="Times New Roman"/>
          <w:color w:val="000000" w:themeColor="text1"/>
          <w:sz w:val="24"/>
          <w:szCs w:val="24"/>
        </w:rPr>
      </w:pPr>
    </w:p>
    <w:sectPr w:rsidR="001867CA" w:rsidRPr="00124EF3" w:rsidSect="007B2420">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15:restartNumberingAfterBreak="0">
    <w:nsid w:val="059E2C2C"/>
    <w:multiLevelType w:val="hybridMultilevel"/>
    <w:tmpl w:val="758878F0"/>
    <w:lvl w:ilvl="0" w:tplc="74D212AA">
      <w:start w:val="1"/>
      <w:numFmt w:val="decimal"/>
      <w:lvlText w:val="%1."/>
      <w:lvlJc w:val="left"/>
      <w:pPr>
        <w:ind w:left="1639" w:hanging="93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10B64365"/>
    <w:multiLevelType w:val="hybridMultilevel"/>
    <w:tmpl w:val="4120B944"/>
    <w:lvl w:ilvl="0" w:tplc="0419000F">
      <w:start w:val="1"/>
      <w:numFmt w:val="decimal"/>
      <w:lvlText w:val="%1."/>
      <w:lvlJc w:val="left"/>
      <w:pPr>
        <w:ind w:left="9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8C9131C"/>
    <w:multiLevelType w:val="hybridMultilevel"/>
    <w:tmpl w:val="996C620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CB61EC4"/>
    <w:multiLevelType w:val="hybridMultilevel"/>
    <w:tmpl w:val="4120B944"/>
    <w:lvl w:ilvl="0" w:tplc="0419000F">
      <w:start w:val="1"/>
      <w:numFmt w:val="decimal"/>
      <w:lvlText w:val="%1."/>
      <w:lvlJc w:val="left"/>
      <w:pPr>
        <w:ind w:left="9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CE53B78"/>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9"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1EDB64B1"/>
    <w:multiLevelType w:val="hybridMultilevel"/>
    <w:tmpl w:val="6ABC4BFE"/>
    <w:lvl w:ilvl="0" w:tplc="D8721678">
      <w:start w:val="1"/>
      <w:numFmt w:val="decimal"/>
      <w:lvlText w:val="%1."/>
      <w:lvlJc w:val="left"/>
      <w:pPr>
        <w:ind w:left="1069"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CC71036"/>
    <w:multiLevelType w:val="hybridMultilevel"/>
    <w:tmpl w:val="28EE9B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70737FA"/>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7701100"/>
    <w:multiLevelType w:val="hybridMultilevel"/>
    <w:tmpl w:val="C862E3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AD53429"/>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16" w15:restartNumberingAfterBreak="0">
    <w:nsid w:val="413F441C"/>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7"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4774FFA"/>
    <w:multiLevelType w:val="hybridMultilevel"/>
    <w:tmpl w:val="7946E6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5D408F3"/>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2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4EB1347E"/>
    <w:multiLevelType w:val="hybridMultilevel"/>
    <w:tmpl w:val="BC8E255E"/>
    <w:lvl w:ilvl="0" w:tplc="ECAAF75A">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50120DDA"/>
    <w:multiLevelType w:val="hybridMultilevel"/>
    <w:tmpl w:val="53D8F638"/>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3" w15:restartNumberingAfterBreak="0">
    <w:nsid w:val="5902683F"/>
    <w:multiLevelType w:val="hybridMultilevel"/>
    <w:tmpl w:val="CFB61264"/>
    <w:lvl w:ilvl="0" w:tplc="47481F2A">
      <w:start w:val="7"/>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15:restartNumberingAfterBreak="0">
    <w:nsid w:val="66370895"/>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25"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15:restartNumberingAfterBreak="0">
    <w:nsid w:val="6BB956BF"/>
    <w:multiLevelType w:val="hybridMultilevel"/>
    <w:tmpl w:val="2F0EA194"/>
    <w:lvl w:ilvl="0" w:tplc="475AB8D8">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73F70FD7"/>
    <w:multiLevelType w:val="hybridMultilevel"/>
    <w:tmpl w:val="BA0ABE18"/>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0"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C232AC0"/>
    <w:multiLevelType w:val="hybridMultilevel"/>
    <w:tmpl w:val="A950FB5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2" w15:restartNumberingAfterBreak="0">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16cid:durableId="74204712">
    <w:abstractNumId w:val="32"/>
  </w:num>
  <w:num w:numId="2" w16cid:durableId="112592484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360251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6655274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396214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5856786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37075551">
    <w:abstractNumId w:val="5"/>
  </w:num>
  <w:num w:numId="8" w16cid:durableId="15561435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46641017">
    <w:abstractNumId w:val="30"/>
  </w:num>
  <w:num w:numId="10" w16cid:durableId="441346415">
    <w:abstractNumId w:val="11"/>
  </w:num>
  <w:num w:numId="11" w16cid:durableId="1721979601">
    <w:abstractNumId w:val="2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02974381">
    <w:abstractNumId w:val="13"/>
  </w:num>
  <w:num w:numId="13" w16cid:durableId="767114130">
    <w:abstractNumId w:val="14"/>
  </w:num>
  <w:num w:numId="14" w16cid:durableId="106971211">
    <w:abstractNumId w:val="4"/>
  </w:num>
  <w:num w:numId="15" w16cid:durableId="1650328352">
    <w:abstractNumId w:val="18"/>
  </w:num>
  <w:num w:numId="16" w16cid:durableId="372657171">
    <w:abstractNumId w:val="1"/>
  </w:num>
  <w:num w:numId="17" w16cid:durableId="968630337">
    <w:abstractNumId w:val="16"/>
  </w:num>
  <w:num w:numId="18" w16cid:durableId="210988660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29774058">
    <w:abstractNumId w:val="12"/>
  </w:num>
  <w:num w:numId="20" w16cid:durableId="472254786">
    <w:abstractNumId w:val="28"/>
  </w:num>
  <w:num w:numId="21" w16cid:durableId="150297045">
    <w:abstractNumId w:val="21"/>
  </w:num>
  <w:num w:numId="22" w16cid:durableId="583417965">
    <w:abstractNumId w:val="2"/>
  </w:num>
  <w:num w:numId="23" w16cid:durableId="10493020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90831308">
    <w:abstractNumId w:val="7"/>
  </w:num>
  <w:num w:numId="25" w16cid:durableId="1340351782">
    <w:abstractNumId w:val="24"/>
  </w:num>
  <w:num w:numId="26" w16cid:durableId="1951551327">
    <w:abstractNumId w:val="8"/>
  </w:num>
  <w:num w:numId="27" w16cid:durableId="118424676">
    <w:abstractNumId w:val="26"/>
  </w:num>
  <w:num w:numId="28" w16cid:durableId="805437645">
    <w:abstractNumId w:val="23"/>
  </w:num>
  <w:num w:numId="29" w16cid:durableId="476072311">
    <w:abstractNumId w:val="3"/>
  </w:num>
  <w:num w:numId="30" w16cid:durableId="1232304908">
    <w:abstractNumId w:val="15"/>
  </w:num>
  <w:num w:numId="31" w16cid:durableId="236324942">
    <w:abstractNumId w:val="19"/>
  </w:num>
  <w:num w:numId="32" w16cid:durableId="486826648">
    <w:abstractNumId w:val="29"/>
  </w:num>
  <w:num w:numId="33" w16cid:durableId="104845454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588493413">
    <w:abstractNumId w:val="22"/>
  </w:num>
  <w:num w:numId="35" w16cid:durableId="2000958554">
    <w:abstractNumId w:val="0"/>
  </w:num>
  <w:num w:numId="36" w16cid:durableId="7582143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E154BF"/>
    <w:rsid w:val="00047AA1"/>
    <w:rsid w:val="000769A4"/>
    <w:rsid w:val="00080110"/>
    <w:rsid w:val="00083C39"/>
    <w:rsid w:val="000C5FD4"/>
    <w:rsid w:val="000C6C39"/>
    <w:rsid w:val="000F5DF5"/>
    <w:rsid w:val="00107983"/>
    <w:rsid w:val="001229BD"/>
    <w:rsid w:val="0012411C"/>
    <w:rsid w:val="00124EF3"/>
    <w:rsid w:val="00150D3D"/>
    <w:rsid w:val="0018016A"/>
    <w:rsid w:val="001867CA"/>
    <w:rsid w:val="00197455"/>
    <w:rsid w:val="00202E77"/>
    <w:rsid w:val="00205E8F"/>
    <w:rsid w:val="00207E9C"/>
    <w:rsid w:val="00254FD3"/>
    <w:rsid w:val="002673A3"/>
    <w:rsid w:val="00270CB5"/>
    <w:rsid w:val="002819E8"/>
    <w:rsid w:val="002D50D7"/>
    <w:rsid w:val="002D59AA"/>
    <w:rsid w:val="002F06B7"/>
    <w:rsid w:val="00303EAB"/>
    <w:rsid w:val="00304530"/>
    <w:rsid w:val="003045F2"/>
    <w:rsid w:val="00322A81"/>
    <w:rsid w:val="003253C8"/>
    <w:rsid w:val="0033744B"/>
    <w:rsid w:val="00341AD2"/>
    <w:rsid w:val="00356019"/>
    <w:rsid w:val="003A2788"/>
    <w:rsid w:val="003B34B2"/>
    <w:rsid w:val="003C2DFC"/>
    <w:rsid w:val="003D7D33"/>
    <w:rsid w:val="00407506"/>
    <w:rsid w:val="0041332A"/>
    <w:rsid w:val="00423EDD"/>
    <w:rsid w:val="00436EF7"/>
    <w:rsid w:val="00443394"/>
    <w:rsid w:val="00460A8E"/>
    <w:rsid w:val="00466246"/>
    <w:rsid w:val="00471500"/>
    <w:rsid w:val="00473837"/>
    <w:rsid w:val="004B7225"/>
    <w:rsid w:val="004E01F3"/>
    <w:rsid w:val="00505E17"/>
    <w:rsid w:val="005063AA"/>
    <w:rsid w:val="00536475"/>
    <w:rsid w:val="005A413F"/>
    <w:rsid w:val="005A661E"/>
    <w:rsid w:val="005B3440"/>
    <w:rsid w:val="005C0D73"/>
    <w:rsid w:val="005C22C2"/>
    <w:rsid w:val="006049D7"/>
    <w:rsid w:val="00624F9B"/>
    <w:rsid w:val="006379D5"/>
    <w:rsid w:val="00692CA5"/>
    <w:rsid w:val="006A14D8"/>
    <w:rsid w:val="006A5879"/>
    <w:rsid w:val="006B0A5B"/>
    <w:rsid w:val="007156D4"/>
    <w:rsid w:val="00721E52"/>
    <w:rsid w:val="00763FD7"/>
    <w:rsid w:val="00772DFE"/>
    <w:rsid w:val="007816A3"/>
    <w:rsid w:val="007860F3"/>
    <w:rsid w:val="00790100"/>
    <w:rsid w:val="00793D18"/>
    <w:rsid w:val="007B0B77"/>
    <w:rsid w:val="007B2420"/>
    <w:rsid w:val="007B705C"/>
    <w:rsid w:val="00812266"/>
    <w:rsid w:val="00860625"/>
    <w:rsid w:val="0086744A"/>
    <w:rsid w:val="008A50A1"/>
    <w:rsid w:val="008C1499"/>
    <w:rsid w:val="008C730B"/>
    <w:rsid w:val="008D327A"/>
    <w:rsid w:val="008E0054"/>
    <w:rsid w:val="008F0E66"/>
    <w:rsid w:val="008F6440"/>
    <w:rsid w:val="00902AE7"/>
    <w:rsid w:val="00914CEB"/>
    <w:rsid w:val="00996CC6"/>
    <w:rsid w:val="009C27C5"/>
    <w:rsid w:val="00A0556F"/>
    <w:rsid w:val="00A108A3"/>
    <w:rsid w:val="00A168E8"/>
    <w:rsid w:val="00A74AA9"/>
    <w:rsid w:val="00A81B2B"/>
    <w:rsid w:val="00AA43BE"/>
    <w:rsid w:val="00AA6F9B"/>
    <w:rsid w:val="00AC74D8"/>
    <w:rsid w:val="00AD274A"/>
    <w:rsid w:val="00AE3288"/>
    <w:rsid w:val="00AE7E74"/>
    <w:rsid w:val="00AF66C8"/>
    <w:rsid w:val="00B55631"/>
    <w:rsid w:val="00B6740C"/>
    <w:rsid w:val="00B8471F"/>
    <w:rsid w:val="00B97E3E"/>
    <w:rsid w:val="00BD1134"/>
    <w:rsid w:val="00C2175D"/>
    <w:rsid w:val="00C50A37"/>
    <w:rsid w:val="00C64840"/>
    <w:rsid w:val="00C742FC"/>
    <w:rsid w:val="00C80E54"/>
    <w:rsid w:val="00CB5370"/>
    <w:rsid w:val="00CB592F"/>
    <w:rsid w:val="00CB7D07"/>
    <w:rsid w:val="00CC0425"/>
    <w:rsid w:val="00CE5490"/>
    <w:rsid w:val="00D23A68"/>
    <w:rsid w:val="00D57D46"/>
    <w:rsid w:val="00D62E9C"/>
    <w:rsid w:val="00DE6DB8"/>
    <w:rsid w:val="00DF0148"/>
    <w:rsid w:val="00E12AB1"/>
    <w:rsid w:val="00E154BF"/>
    <w:rsid w:val="00E2369B"/>
    <w:rsid w:val="00E34735"/>
    <w:rsid w:val="00E42957"/>
    <w:rsid w:val="00E43F9F"/>
    <w:rsid w:val="00E4516D"/>
    <w:rsid w:val="00EE45E5"/>
    <w:rsid w:val="00F20D24"/>
    <w:rsid w:val="00F414D7"/>
    <w:rsid w:val="00F448AA"/>
    <w:rsid w:val="00F94B8D"/>
    <w:rsid w:val="00F966A1"/>
    <w:rsid w:val="00FB50C6"/>
    <w:rsid w:val="00FB7767"/>
    <w:rsid w:val="00FC4264"/>
    <w:rsid w:val="00FF470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D95EE"/>
  <w15:docId w15:val="{E0D4230C-DE6C-4E89-9868-4B3890CF6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772DFE"/>
  </w:style>
  <w:style w:type="paragraph" w:styleId="1">
    <w:name w:val="heading 1"/>
    <w:basedOn w:val="a0"/>
    <w:next w:val="a0"/>
    <w:link w:val="10"/>
    <w:uiPriority w:val="99"/>
    <w:qFormat/>
    <w:rsid w:val="00D57D46"/>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rsid w:val="00E154BF"/>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paragraph" w:styleId="a4">
    <w:name w:val="List Paragraph"/>
    <w:basedOn w:val="a0"/>
    <w:uiPriority w:val="34"/>
    <w:qFormat/>
    <w:rsid w:val="00E154BF"/>
    <w:pPr>
      <w:ind w:left="720"/>
    </w:pPr>
    <w:rPr>
      <w:rFonts w:ascii="Calibri" w:eastAsia="Times New Roman" w:hAnsi="Calibri" w:cs="Times New Roman"/>
    </w:rPr>
  </w:style>
  <w:style w:type="character" w:customStyle="1" w:styleId="apple-style-span">
    <w:name w:val="apple-style-span"/>
    <w:basedOn w:val="a1"/>
    <w:rsid w:val="005063AA"/>
  </w:style>
  <w:style w:type="character" w:styleId="a5">
    <w:name w:val="Hyperlink"/>
    <w:basedOn w:val="a1"/>
    <w:uiPriority w:val="99"/>
    <w:unhideWhenUsed/>
    <w:rsid w:val="00356019"/>
    <w:rPr>
      <w:color w:val="0000FF"/>
      <w:u w:val="single"/>
    </w:rPr>
  </w:style>
  <w:style w:type="paragraph" w:customStyle="1" w:styleId="a6">
    <w:name w:val="Стиль"/>
    <w:rsid w:val="00FB50C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11">
    <w:name w:val="Неразрешенное упоминание1"/>
    <w:basedOn w:val="a1"/>
    <w:uiPriority w:val="99"/>
    <w:semiHidden/>
    <w:unhideWhenUsed/>
    <w:rsid w:val="00C80E54"/>
    <w:rPr>
      <w:color w:val="605E5C"/>
      <w:shd w:val="clear" w:color="auto" w:fill="E1DFDD"/>
    </w:rPr>
  </w:style>
  <w:style w:type="character" w:customStyle="1" w:styleId="12">
    <w:name w:val="Заголовок №1_"/>
    <w:link w:val="13"/>
    <w:locked/>
    <w:rsid w:val="007860F3"/>
    <w:rPr>
      <w:b/>
      <w:bCs/>
      <w:sz w:val="28"/>
      <w:szCs w:val="28"/>
      <w:shd w:val="clear" w:color="auto" w:fill="FFFFFF"/>
    </w:rPr>
  </w:style>
  <w:style w:type="paragraph" w:customStyle="1" w:styleId="13">
    <w:name w:val="Заголовок №1"/>
    <w:basedOn w:val="a0"/>
    <w:link w:val="12"/>
    <w:rsid w:val="007860F3"/>
    <w:pPr>
      <w:widowControl w:val="0"/>
      <w:shd w:val="clear" w:color="auto" w:fill="FFFFFF"/>
      <w:spacing w:after="420" w:line="240" w:lineRule="atLeast"/>
      <w:jc w:val="both"/>
      <w:outlineLvl w:val="0"/>
    </w:pPr>
    <w:rPr>
      <w:b/>
      <w:bCs/>
      <w:sz w:val="28"/>
      <w:szCs w:val="28"/>
    </w:rPr>
  </w:style>
  <w:style w:type="paragraph" w:customStyle="1" w:styleId="14">
    <w:name w:val="Обычный1"/>
    <w:rsid w:val="00443394"/>
    <w:pPr>
      <w:snapToGrid w:val="0"/>
      <w:spacing w:after="0" w:line="240" w:lineRule="auto"/>
    </w:pPr>
    <w:rPr>
      <w:rFonts w:ascii="Times New Roman" w:eastAsia="Times New Roman" w:hAnsi="Times New Roman" w:cs="Times New Roman"/>
      <w:sz w:val="20"/>
      <w:szCs w:val="20"/>
    </w:rPr>
  </w:style>
  <w:style w:type="paragraph" w:customStyle="1" w:styleId="TableParagraph">
    <w:name w:val="Table Paragraph"/>
    <w:basedOn w:val="a0"/>
    <w:uiPriority w:val="1"/>
    <w:qFormat/>
    <w:rsid w:val="00A108A3"/>
    <w:pPr>
      <w:widowControl w:val="0"/>
      <w:autoSpaceDE w:val="0"/>
      <w:autoSpaceDN w:val="0"/>
      <w:spacing w:after="0" w:line="240" w:lineRule="auto"/>
    </w:pPr>
    <w:rPr>
      <w:rFonts w:ascii="Times New Roman" w:eastAsia="Times New Roman" w:hAnsi="Times New Roman" w:cs="Times New Roman"/>
      <w:lang w:bidi="ru-RU"/>
    </w:rPr>
  </w:style>
  <w:style w:type="character" w:customStyle="1" w:styleId="10">
    <w:name w:val="Заголовок 1 Знак"/>
    <w:basedOn w:val="a1"/>
    <w:link w:val="1"/>
    <w:uiPriority w:val="99"/>
    <w:rsid w:val="00D57D46"/>
    <w:rPr>
      <w:rFonts w:ascii="Times New Roman CYR" w:hAnsi="Times New Roman CYR" w:cs="Times New Roman CYR"/>
      <w:b/>
      <w:bCs/>
      <w:color w:val="26282F"/>
      <w:sz w:val="24"/>
      <w:szCs w:val="24"/>
    </w:rPr>
  </w:style>
  <w:style w:type="character" w:customStyle="1" w:styleId="a7">
    <w:name w:val="Гипертекстовая ссылка"/>
    <w:basedOn w:val="a1"/>
    <w:uiPriority w:val="99"/>
    <w:rsid w:val="00D57D46"/>
    <w:rPr>
      <w:rFonts w:ascii="Times New Roman" w:hAnsi="Times New Roman" w:cs="Times New Roman" w:hint="default"/>
      <w:b w:val="0"/>
      <w:bCs w:val="0"/>
      <w:color w:val="106BBE"/>
    </w:rPr>
  </w:style>
  <w:style w:type="table" w:styleId="a8">
    <w:name w:val="Table Grid"/>
    <w:basedOn w:val="a2"/>
    <w:uiPriority w:val="59"/>
    <w:rsid w:val="00D57D4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0"/>
    <w:link w:val="aa"/>
    <w:uiPriority w:val="99"/>
    <w:semiHidden/>
    <w:unhideWhenUsed/>
    <w:rsid w:val="00F414D7"/>
    <w:pPr>
      <w:spacing w:after="120"/>
    </w:pPr>
    <w:rPr>
      <w:rFonts w:ascii="Calibri" w:eastAsia="Times New Roman" w:hAnsi="Calibri" w:cs="Times New Roman"/>
    </w:rPr>
  </w:style>
  <w:style w:type="character" w:customStyle="1" w:styleId="aa">
    <w:name w:val="Основной текст Знак"/>
    <w:basedOn w:val="a1"/>
    <w:link w:val="a9"/>
    <w:uiPriority w:val="99"/>
    <w:semiHidden/>
    <w:rsid w:val="00F414D7"/>
    <w:rPr>
      <w:rFonts w:ascii="Calibri" w:eastAsia="Times New Roman" w:hAnsi="Calibri" w:cs="Times New Roman"/>
    </w:rPr>
  </w:style>
  <w:style w:type="paragraph" w:customStyle="1" w:styleId="a">
    <w:name w:val="список с точками"/>
    <w:basedOn w:val="a0"/>
    <w:rsid w:val="001867CA"/>
    <w:pPr>
      <w:numPr>
        <w:numId w:val="23"/>
      </w:numPr>
      <w:spacing w:after="0" w:line="312" w:lineRule="auto"/>
      <w:jc w:val="both"/>
    </w:pPr>
    <w:rPr>
      <w:rFonts w:ascii="Times New Roman" w:eastAsia="Times New Roman" w:hAnsi="Times New Roman" w:cs="Times New Roman"/>
      <w:sz w:val="24"/>
      <w:szCs w:val="24"/>
    </w:rPr>
  </w:style>
  <w:style w:type="paragraph" w:styleId="ab">
    <w:name w:val="Normal (Web)"/>
    <w:basedOn w:val="a0"/>
    <w:semiHidden/>
    <w:unhideWhenUsed/>
    <w:rsid w:val="001867CA"/>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List Number"/>
    <w:basedOn w:val="a0"/>
    <w:uiPriority w:val="99"/>
    <w:semiHidden/>
    <w:unhideWhenUsed/>
    <w:rsid w:val="001867CA"/>
    <w:pPr>
      <w:tabs>
        <w:tab w:val="num" w:pos="360"/>
      </w:tabs>
      <w:spacing w:after="0" w:line="240" w:lineRule="auto"/>
      <w:ind w:left="360" w:hanging="36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641679">
      <w:bodyDiv w:val="1"/>
      <w:marLeft w:val="0"/>
      <w:marRight w:val="0"/>
      <w:marTop w:val="0"/>
      <w:marBottom w:val="0"/>
      <w:divBdr>
        <w:top w:val="none" w:sz="0" w:space="0" w:color="auto"/>
        <w:left w:val="none" w:sz="0" w:space="0" w:color="auto"/>
        <w:bottom w:val="none" w:sz="0" w:space="0" w:color="auto"/>
        <w:right w:val="none" w:sz="0" w:space="0" w:color="auto"/>
      </w:divBdr>
    </w:div>
    <w:div w:id="152647446">
      <w:bodyDiv w:val="1"/>
      <w:marLeft w:val="0"/>
      <w:marRight w:val="0"/>
      <w:marTop w:val="0"/>
      <w:marBottom w:val="0"/>
      <w:divBdr>
        <w:top w:val="none" w:sz="0" w:space="0" w:color="auto"/>
        <w:left w:val="none" w:sz="0" w:space="0" w:color="auto"/>
        <w:bottom w:val="none" w:sz="0" w:space="0" w:color="auto"/>
        <w:right w:val="none" w:sz="0" w:space="0" w:color="auto"/>
      </w:divBdr>
    </w:div>
    <w:div w:id="162941324">
      <w:bodyDiv w:val="1"/>
      <w:marLeft w:val="0"/>
      <w:marRight w:val="0"/>
      <w:marTop w:val="0"/>
      <w:marBottom w:val="0"/>
      <w:divBdr>
        <w:top w:val="none" w:sz="0" w:space="0" w:color="auto"/>
        <w:left w:val="none" w:sz="0" w:space="0" w:color="auto"/>
        <w:bottom w:val="none" w:sz="0" w:space="0" w:color="auto"/>
        <w:right w:val="none" w:sz="0" w:space="0" w:color="auto"/>
      </w:divBdr>
    </w:div>
    <w:div w:id="361974596">
      <w:bodyDiv w:val="1"/>
      <w:marLeft w:val="0"/>
      <w:marRight w:val="0"/>
      <w:marTop w:val="0"/>
      <w:marBottom w:val="0"/>
      <w:divBdr>
        <w:top w:val="none" w:sz="0" w:space="0" w:color="auto"/>
        <w:left w:val="none" w:sz="0" w:space="0" w:color="auto"/>
        <w:bottom w:val="none" w:sz="0" w:space="0" w:color="auto"/>
        <w:right w:val="none" w:sz="0" w:space="0" w:color="auto"/>
      </w:divBdr>
    </w:div>
    <w:div w:id="461388973">
      <w:bodyDiv w:val="1"/>
      <w:marLeft w:val="0"/>
      <w:marRight w:val="0"/>
      <w:marTop w:val="0"/>
      <w:marBottom w:val="0"/>
      <w:divBdr>
        <w:top w:val="none" w:sz="0" w:space="0" w:color="auto"/>
        <w:left w:val="none" w:sz="0" w:space="0" w:color="auto"/>
        <w:bottom w:val="none" w:sz="0" w:space="0" w:color="auto"/>
        <w:right w:val="none" w:sz="0" w:space="0" w:color="auto"/>
      </w:divBdr>
    </w:div>
    <w:div w:id="482043110">
      <w:bodyDiv w:val="1"/>
      <w:marLeft w:val="0"/>
      <w:marRight w:val="0"/>
      <w:marTop w:val="0"/>
      <w:marBottom w:val="0"/>
      <w:divBdr>
        <w:top w:val="none" w:sz="0" w:space="0" w:color="auto"/>
        <w:left w:val="none" w:sz="0" w:space="0" w:color="auto"/>
        <w:bottom w:val="none" w:sz="0" w:space="0" w:color="auto"/>
        <w:right w:val="none" w:sz="0" w:space="0" w:color="auto"/>
      </w:divBdr>
    </w:div>
    <w:div w:id="719331698">
      <w:bodyDiv w:val="1"/>
      <w:marLeft w:val="0"/>
      <w:marRight w:val="0"/>
      <w:marTop w:val="0"/>
      <w:marBottom w:val="0"/>
      <w:divBdr>
        <w:top w:val="none" w:sz="0" w:space="0" w:color="auto"/>
        <w:left w:val="none" w:sz="0" w:space="0" w:color="auto"/>
        <w:bottom w:val="none" w:sz="0" w:space="0" w:color="auto"/>
        <w:right w:val="none" w:sz="0" w:space="0" w:color="auto"/>
      </w:divBdr>
    </w:div>
    <w:div w:id="793645202">
      <w:bodyDiv w:val="1"/>
      <w:marLeft w:val="0"/>
      <w:marRight w:val="0"/>
      <w:marTop w:val="0"/>
      <w:marBottom w:val="0"/>
      <w:divBdr>
        <w:top w:val="none" w:sz="0" w:space="0" w:color="auto"/>
        <w:left w:val="none" w:sz="0" w:space="0" w:color="auto"/>
        <w:bottom w:val="none" w:sz="0" w:space="0" w:color="auto"/>
        <w:right w:val="none" w:sz="0" w:space="0" w:color="auto"/>
      </w:divBdr>
    </w:div>
    <w:div w:id="938173663">
      <w:bodyDiv w:val="1"/>
      <w:marLeft w:val="0"/>
      <w:marRight w:val="0"/>
      <w:marTop w:val="0"/>
      <w:marBottom w:val="0"/>
      <w:divBdr>
        <w:top w:val="none" w:sz="0" w:space="0" w:color="auto"/>
        <w:left w:val="none" w:sz="0" w:space="0" w:color="auto"/>
        <w:bottom w:val="none" w:sz="0" w:space="0" w:color="auto"/>
        <w:right w:val="none" w:sz="0" w:space="0" w:color="auto"/>
      </w:divBdr>
    </w:div>
    <w:div w:id="1058018368">
      <w:bodyDiv w:val="1"/>
      <w:marLeft w:val="0"/>
      <w:marRight w:val="0"/>
      <w:marTop w:val="0"/>
      <w:marBottom w:val="0"/>
      <w:divBdr>
        <w:top w:val="none" w:sz="0" w:space="0" w:color="auto"/>
        <w:left w:val="none" w:sz="0" w:space="0" w:color="auto"/>
        <w:bottom w:val="none" w:sz="0" w:space="0" w:color="auto"/>
        <w:right w:val="none" w:sz="0" w:space="0" w:color="auto"/>
      </w:divBdr>
    </w:div>
    <w:div w:id="1388533977">
      <w:bodyDiv w:val="1"/>
      <w:marLeft w:val="0"/>
      <w:marRight w:val="0"/>
      <w:marTop w:val="0"/>
      <w:marBottom w:val="0"/>
      <w:divBdr>
        <w:top w:val="none" w:sz="0" w:space="0" w:color="auto"/>
        <w:left w:val="none" w:sz="0" w:space="0" w:color="auto"/>
        <w:bottom w:val="none" w:sz="0" w:space="0" w:color="auto"/>
        <w:right w:val="none" w:sz="0" w:space="0" w:color="auto"/>
      </w:divBdr>
    </w:div>
    <w:div w:id="1457794194">
      <w:bodyDiv w:val="1"/>
      <w:marLeft w:val="0"/>
      <w:marRight w:val="0"/>
      <w:marTop w:val="0"/>
      <w:marBottom w:val="0"/>
      <w:divBdr>
        <w:top w:val="none" w:sz="0" w:space="0" w:color="auto"/>
        <w:left w:val="none" w:sz="0" w:space="0" w:color="auto"/>
        <w:bottom w:val="none" w:sz="0" w:space="0" w:color="auto"/>
        <w:right w:val="none" w:sz="0" w:space="0" w:color="auto"/>
      </w:divBdr>
    </w:div>
    <w:div w:id="1846748670">
      <w:bodyDiv w:val="1"/>
      <w:marLeft w:val="0"/>
      <w:marRight w:val="0"/>
      <w:marTop w:val="0"/>
      <w:marBottom w:val="0"/>
      <w:divBdr>
        <w:top w:val="none" w:sz="0" w:space="0" w:color="auto"/>
        <w:left w:val="none" w:sz="0" w:space="0" w:color="auto"/>
        <w:bottom w:val="none" w:sz="0" w:space="0" w:color="auto"/>
        <w:right w:val="none" w:sz="0" w:space="0" w:color="auto"/>
      </w:divBdr>
    </w:div>
    <w:div w:id="1921476155">
      <w:bodyDiv w:val="1"/>
      <w:marLeft w:val="0"/>
      <w:marRight w:val="0"/>
      <w:marTop w:val="0"/>
      <w:marBottom w:val="0"/>
      <w:divBdr>
        <w:top w:val="none" w:sz="0" w:space="0" w:color="auto"/>
        <w:left w:val="none" w:sz="0" w:space="0" w:color="auto"/>
        <w:bottom w:val="none" w:sz="0" w:space="0" w:color="auto"/>
        <w:right w:val="none" w:sz="0" w:space="0" w:color="auto"/>
      </w:divBdr>
    </w:div>
    <w:div w:id="1962180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27613.html" TargetMode="External"/><Relationship Id="rId13" Type="http://schemas.openxmlformats.org/officeDocument/2006/relationships/hyperlink" Target="URL:%20http://lib.mgafk.ru%20" TargetMode="External"/><Relationship Id="rId18" Type="http://schemas.openxmlformats.org/officeDocument/2006/relationships/hyperlink" Target="http://www.iprbookshop.ru/" TargetMode="External"/><Relationship Id="rId26" Type="http://schemas.openxmlformats.org/officeDocument/2006/relationships/hyperlink" Target="https://minsport.gov.ru/" TargetMode="External"/><Relationship Id="rId3" Type="http://schemas.openxmlformats.org/officeDocument/2006/relationships/settings" Target="settings.xml"/><Relationship Id="rId21" Type="http://schemas.openxmlformats.org/officeDocument/2006/relationships/hyperlink" Target="https://minobrnauki.gov.ru/" TargetMode="External"/><Relationship Id="rId7" Type="http://schemas.openxmlformats.org/officeDocument/2006/relationships/hyperlink" Target="URL:%20http://lib.mgafk.ru" TargetMode="External"/><Relationship Id="rId12" Type="http://schemas.openxmlformats.org/officeDocument/2006/relationships/hyperlink" Target="URL:%20http://lib.mgafk.ru" TargetMode="External"/><Relationship Id="rId17" Type="http://schemas.openxmlformats.org/officeDocument/2006/relationships/hyperlink" Target="https://elibrary.ru/" TargetMode="External"/><Relationship Id="rId25" Type="http://schemas.openxmlformats.org/officeDocument/2006/relationships/hyperlink" Target="http://fcior.edu.ru/" TargetMode="External"/><Relationship Id="rId2" Type="http://schemas.openxmlformats.org/officeDocument/2006/relationships/styles" Target="styles.xml"/><Relationship Id="rId16" Type="http://schemas.openxmlformats.org/officeDocument/2006/relationships/hyperlink" Target="http://lib.mgafk.ru/" TargetMode="External"/><Relationship Id="rId20" Type="http://schemas.openxmlformats.org/officeDocument/2006/relationships/hyperlink" Target="https://rucont.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20" TargetMode="External"/><Relationship Id="rId24" Type="http://schemas.openxmlformats.org/officeDocument/2006/relationships/hyperlink" Target="http://window.edu.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www.edu.ru/" TargetMode="External"/><Relationship Id="rId28" Type="http://schemas.openxmlformats.org/officeDocument/2006/relationships/hyperlink" Target="https://www.scopus.com/search/form.uri?display=basic" TargetMode="External"/><Relationship Id="rId10" Type="http://schemas.openxmlformats.org/officeDocument/2006/relationships/hyperlink" Target="http://www.iprbookshop.ru/85832.html" TargetMode="External"/><Relationship Id="rId19" Type="http://schemas.openxmlformats.org/officeDocument/2006/relationships/hyperlink" Target="https://biblio-online.ru/" TargetMode="External"/><Relationship Id="rId4" Type="http://schemas.openxmlformats.org/officeDocument/2006/relationships/webSettings" Target="webSettings.xml"/><Relationship Id="rId9" Type="http://schemas.openxmlformats.org/officeDocument/2006/relationships/hyperlink" Target="http://www.iprbookshop.ru/33435.html" TargetMode="External"/><Relationship Id="rId14" Type="http://schemas.openxmlformats.org/officeDocument/2006/relationships/hyperlink" Target="URL:%20http://lib.mgafk.ru" TargetMode="External"/><Relationship Id="rId22" Type="http://schemas.openxmlformats.org/officeDocument/2006/relationships/hyperlink" Target="http://obrnadzor.gov.ru/ru/" TargetMode="External"/><Relationship Id="rId27" Type="http://schemas.openxmlformats.org/officeDocument/2006/relationships/hyperlink" Target="http://wokinfo.com/"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199</TotalTime>
  <Pages>30</Pages>
  <Words>7231</Words>
  <Characters>41217</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Антон Морозов</cp:lastModifiedBy>
  <cp:revision>30</cp:revision>
  <cp:lastPrinted>2019-12-17T08:29:00Z</cp:lastPrinted>
  <dcterms:created xsi:type="dcterms:W3CDTF">2019-12-16T19:11:00Z</dcterms:created>
  <dcterms:modified xsi:type="dcterms:W3CDTF">2022-07-04T14:23:00Z</dcterms:modified>
</cp:coreProperties>
</file>